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58BD5" w14:textId="77777777" w:rsidR="00324509" w:rsidRPr="00A77B54" w:rsidRDefault="00324509" w:rsidP="00324509">
      <w:pPr>
        <w:spacing w:line="276" w:lineRule="auto"/>
        <w:jc w:val="right"/>
        <w:rPr>
          <w:bCs/>
          <w:szCs w:val="28"/>
          <w:lang w:val="lv-LV"/>
        </w:rPr>
      </w:pPr>
      <w:r w:rsidRPr="00A77B54">
        <w:rPr>
          <w:bCs/>
          <w:szCs w:val="28"/>
          <w:lang w:val="lv-LV"/>
        </w:rPr>
        <w:t>APSTIPRINĀTS</w:t>
      </w:r>
    </w:p>
    <w:p w14:paraId="6A025872" w14:textId="77777777" w:rsidR="00324509" w:rsidRPr="00A77B54" w:rsidRDefault="00324509" w:rsidP="00324509">
      <w:pPr>
        <w:spacing w:line="276" w:lineRule="auto"/>
        <w:jc w:val="right"/>
        <w:rPr>
          <w:bCs/>
          <w:szCs w:val="28"/>
          <w:lang w:val="lv-LV"/>
        </w:rPr>
      </w:pPr>
      <w:r w:rsidRPr="00A77B54">
        <w:rPr>
          <w:bCs/>
          <w:szCs w:val="28"/>
          <w:lang w:val="lv-LV"/>
        </w:rPr>
        <w:t>Nodibinājuma “Latvijas Dabas fonds”</w:t>
      </w:r>
    </w:p>
    <w:p w14:paraId="77080718" w14:textId="77777777" w:rsidR="00D7470D" w:rsidRPr="00A77B54" w:rsidRDefault="00395BEB" w:rsidP="00324509">
      <w:pPr>
        <w:spacing w:line="276" w:lineRule="auto"/>
        <w:jc w:val="right"/>
        <w:rPr>
          <w:bCs/>
          <w:szCs w:val="28"/>
          <w:lang w:val="lv-LV"/>
        </w:rPr>
      </w:pPr>
      <w:r w:rsidRPr="00A77B54">
        <w:rPr>
          <w:bCs/>
          <w:szCs w:val="28"/>
          <w:lang w:val="lv-LV"/>
        </w:rPr>
        <w:t>i</w:t>
      </w:r>
      <w:r w:rsidR="00324509" w:rsidRPr="00A77B54">
        <w:rPr>
          <w:bCs/>
          <w:szCs w:val="28"/>
          <w:lang w:val="lv-LV"/>
        </w:rPr>
        <w:t xml:space="preserve">epirkuma komisijas </w:t>
      </w:r>
    </w:p>
    <w:p w14:paraId="0A052353" w14:textId="7798EEDA" w:rsidR="00324509" w:rsidRPr="00A77B54" w:rsidRDefault="002F6359" w:rsidP="00324509">
      <w:pPr>
        <w:spacing w:line="276" w:lineRule="auto"/>
        <w:jc w:val="right"/>
        <w:rPr>
          <w:bCs/>
          <w:szCs w:val="28"/>
          <w:lang w:val="lv-LV"/>
        </w:rPr>
      </w:pPr>
      <w:r w:rsidRPr="00A77B54">
        <w:rPr>
          <w:bCs/>
          <w:szCs w:val="28"/>
          <w:lang w:val="lv-LV"/>
        </w:rPr>
        <w:t>2026</w:t>
      </w:r>
      <w:r w:rsidR="00324509" w:rsidRPr="00A77B54">
        <w:rPr>
          <w:bCs/>
          <w:szCs w:val="28"/>
          <w:lang w:val="lv-LV"/>
        </w:rPr>
        <w:t>.</w:t>
      </w:r>
      <w:r w:rsidR="00C61766" w:rsidRPr="00A77B54">
        <w:rPr>
          <w:bCs/>
          <w:szCs w:val="28"/>
          <w:lang w:val="lv-LV"/>
        </w:rPr>
        <w:t> </w:t>
      </w:r>
      <w:r w:rsidR="00324509" w:rsidRPr="00A77B54">
        <w:rPr>
          <w:bCs/>
          <w:szCs w:val="28"/>
          <w:lang w:val="lv-LV"/>
        </w:rPr>
        <w:t xml:space="preserve">gada </w:t>
      </w:r>
      <w:r w:rsidRPr="00A77B54">
        <w:rPr>
          <w:bCs/>
          <w:szCs w:val="28"/>
          <w:lang w:val="lv-LV"/>
        </w:rPr>
        <w:t>17</w:t>
      </w:r>
      <w:r w:rsidR="00F97C1C" w:rsidRPr="00A77B54">
        <w:rPr>
          <w:bCs/>
          <w:szCs w:val="28"/>
          <w:lang w:val="lv-LV"/>
        </w:rPr>
        <w:t>.</w:t>
      </w:r>
      <w:r w:rsidRPr="00A77B54">
        <w:rPr>
          <w:bCs/>
          <w:szCs w:val="28"/>
          <w:lang w:val="lv-LV"/>
        </w:rPr>
        <w:t xml:space="preserve"> jūlija</w:t>
      </w:r>
      <w:r w:rsidR="00324509" w:rsidRPr="00A77B54">
        <w:rPr>
          <w:bCs/>
          <w:szCs w:val="28"/>
          <w:lang w:val="lv-LV"/>
        </w:rPr>
        <w:t xml:space="preserve"> sēdē</w:t>
      </w:r>
    </w:p>
    <w:p w14:paraId="0228E785" w14:textId="77777777" w:rsidR="00F97C1C" w:rsidRPr="00A77B54" w:rsidRDefault="00F97C1C" w:rsidP="00324509">
      <w:pPr>
        <w:spacing w:line="276" w:lineRule="auto"/>
        <w:jc w:val="right"/>
        <w:rPr>
          <w:bCs/>
          <w:szCs w:val="28"/>
          <w:lang w:val="lv-LV"/>
        </w:rPr>
      </w:pPr>
    </w:p>
    <w:p w14:paraId="76468DEA" w14:textId="77777777" w:rsidR="00324509" w:rsidRPr="00A77B54" w:rsidRDefault="00395BEB" w:rsidP="00324509">
      <w:pPr>
        <w:spacing w:line="276" w:lineRule="auto"/>
        <w:jc w:val="right"/>
        <w:rPr>
          <w:bCs/>
          <w:szCs w:val="28"/>
          <w:lang w:val="lv-LV"/>
        </w:rPr>
      </w:pPr>
      <w:r w:rsidRPr="00A77B54">
        <w:rPr>
          <w:bCs/>
          <w:szCs w:val="28"/>
          <w:lang w:val="lv-LV"/>
        </w:rPr>
        <w:t>p</w:t>
      </w:r>
      <w:r w:rsidR="00324509" w:rsidRPr="00A77B54">
        <w:rPr>
          <w:bCs/>
          <w:szCs w:val="28"/>
          <w:lang w:val="lv-LV"/>
        </w:rPr>
        <w:t>rotokols Nr. 1</w:t>
      </w:r>
    </w:p>
    <w:p w14:paraId="0BBF377C" w14:textId="77777777" w:rsidR="00F97C1C" w:rsidRPr="00A77B54" w:rsidRDefault="00F97C1C" w:rsidP="00324509">
      <w:pPr>
        <w:spacing w:line="276" w:lineRule="auto"/>
        <w:jc w:val="right"/>
        <w:rPr>
          <w:bCs/>
          <w:szCs w:val="28"/>
          <w:lang w:val="lv-LV"/>
        </w:rPr>
      </w:pPr>
    </w:p>
    <w:p w14:paraId="41C042A0" w14:textId="77777777" w:rsidR="00324509" w:rsidRPr="00A77B54" w:rsidRDefault="00324509" w:rsidP="00324509">
      <w:pPr>
        <w:spacing w:line="276" w:lineRule="auto"/>
        <w:jc w:val="right"/>
        <w:rPr>
          <w:bCs/>
          <w:szCs w:val="28"/>
          <w:lang w:val="lv-LV"/>
        </w:rPr>
      </w:pPr>
      <w:r w:rsidRPr="00A77B54">
        <w:rPr>
          <w:bCs/>
          <w:szCs w:val="28"/>
          <w:lang w:val="lv-LV"/>
        </w:rPr>
        <w:t xml:space="preserve">Iepirkuma komisijas priekšsēdētāja </w:t>
      </w:r>
    </w:p>
    <w:p w14:paraId="07C8BEE8" w14:textId="38E96C28" w:rsidR="00324509" w:rsidRPr="00A77B54" w:rsidRDefault="002B3CFA" w:rsidP="00324509">
      <w:pPr>
        <w:spacing w:line="276" w:lineRule="auto"/>
        <w:jc w:val="right"/>
        <w:rPr>
          <w:bCs/>
          <w:szCs w:val="28"/>
          <w:lang w:val="lv-LV"/>
        </w:rPr>
      </w:pPr>
      <w:r w:rsidRPr="00A77B54">
        <w:rPr>
          <w:bCs/>
          <w:szCs w:val="28"/>
          <w:lang w:val="lv-LV"/>
        </w:rPr>
        <w:t>Nora Rustanoviča</w:t>
      </w:r>
    </w:p>
    <w:p w14:paraId="3B508866" w14:textId="77777777" w:rsidR="00324509" w:rsidRPr="00A77B54" w:rsidRDefault="00324509" w:rsidP="00324509">
      <w:pPr>
        <w:spacing w:line="276" w:lineRule="auto"/>
        <w:jc w:val="right"/>
        <w:rPr>
          <w:bCs/>
          <w:szCs w:val="28"/>
          <w:lang w:val="lv-LV"/>
        </w:rPr>
      </w:pPr>
    </w:p>
    <w:p w14:paraId="1B8D7AC9" w14:textId="77777777" w:rsidR="00C22637" w:rsidRPr="00A77B54" w:rsidRDefault="00C22637" w:rsidP="00C22637">
      <w:pPr>
        <w:spacing w:before="120"/>
        <w:jc w:val="right"/>
        <w:rPr>
          <w:lang w:val="lv-LV"/>
        </w:rPr>
      </w:pPr>
      <w:r w:rsidRPr="00A77B54">
        <w:rPr>
          <w:lang w:val="lv-LV"/>
        </w:rPr>
        <w:t>ORIĢINĀLS</w:t>
      </w:r>
    </w:p>
    <w:p w14:paraId="1DAC40AC" w14:textId="77777777" w:rsidR="00324509" w:rsidRPr="00A77B54" w:rsidRDefault="00324509" w:rsidP="00324509">
      <w:pPr>
        <w:spacing w:line="276" w:lineRule="auto"/>
        <w:jc w:val="right"/>
        <w:rPr>
          <w:bCs/>
          <w:szCs w:val="28"/>
          <w:lang w:val="lv-LV"/>
        </w:rPr>
      </w:pPr>
    </w:p>
    <w:p w14:paraId="7439BD2E" w14:textId="77777777" w:rsidR="00324509" w:rsidRPr="00A77B54" w:rsidRDefault="00324509" w:rsidP="00324509">
      <w:pPr>
        <w:spacing w:line="276" w:lineRule="auto"/>
        <w:jc w:val="right"/>
        <w:rPr>
          <w:bCs/>
          <w:szCs w:val="28"/>
          <w:lang w:val="lv-LV"/>
        </w:rPr>
      </w:pPr>
    </w:p>
    <w:p w14:paraId="661B7E7A" w14:textId="77777777" w:rsidR="00324509" w:rsidRPr="00A77B54" w:rsidRDefault="00324509" w:rsidP="00FF5D66">
      <w:pPr>
        <w:spacing w:line="276" w:lineRule="auto"/>
        <w:jc w:val="center"/>
        <w:rPr>
          <w:b/>
          <w:bCs/>
          <w:szCs w:val="28"/>
          <w:lang w:val="lv-LV"/>
        </w:rPr>
      </w:pPr>
    </w:p>
    <w:p w14:paraId="47CFF665" w14:textId="77777777" w:rsidR="00324509" w:rsidRPr="00A77B54" w:rsidRDefault="00324509" w:rsidP="00FF5D66">
      <w:pPr>
        <w:spacing w:line="276" w:lineRule="auto"/>
        <w:jc w:val="center"/>
        <w:rPr>
          <w:b/>
          <w:bCs/>
          <w:szCs w:val="28"/>
          <w:lang w:val="lv-LV"/>
        </w:rPr>
      </w:pPr>
    </w:p>
    <w:p w14:paraId="102C65FF" w14:textId="77777777" w:rsidR="00324509" w:rsidRPr="00A77B54" w:rsidRDefault="00324509" w:rsidP="00FF5D66">
      <w:pPr>
        <w:spacing w:line="276" w:lineRule="auto"/>
        <w:jc w:val="center"/>
        <w:rPr>
          <w:b/>
          <w:bCs/>
          <w:szCs w:val="28"/>
          <w:lang w:val="lv-LV"/>
        </w:rPr>
      </w:pPr>
    </w:p>
    <w:p w14:paraId="1251B14B" w14:textId="77777777" w:rsidR="00324509" w:rsidRPr="00A77B54" w:rsidRDefault="00232D3F" w:rsidP="00FF5D66">
      <w:pPr>
        <w:spacing w:line="276" w:lineRule="auto"/>
        <w:jc w:val="center"/>
        <w:rPr>
          <w:b/>
          <w:bCs/>
          <w:szCs w:val="28"/>
          <w:lang w:val="lv-LV"/>
        </w:rPr>
      </w:pPr>
      <w:r w:rsidRPr="00A77B54">
        <w:rPr>
          <w:b/>
          <w:bCs/>
          <w:szCs w:val="28"/>
          <w:lang w:val="lv-LV"/>
        </w:rPr>
        <w:t>IEPIRKUMA</w:t>
      </w:r>
    </w:p>
    <w:p w14:paraId="630B52ED" w14:textId="77777777" w:rsidR="00324509" w:rsidRPr="00A77B54" w:rsidRDefault="00324509" w:rsidP="00FF5D66">
      <w:pPr>
        <w:spacing w:line="276" w:lineRule="auto"/>
        <w:jc w:val="center"/>
        <w:rPr>
          <w:b/>
          <w:bCs/>
          <w:szCs w:val="28"/>
          <w:lang w:val="lv-LV"/>
        </w:rPr>
      </w:pPr>
    </w:p>
    <w:p w14:paraId="44792F48" w14:textId="27E229F4" w:rsidR="00324509" w:rsidRPr="00A77B54" w:rsidRDefault="004949D4" w:rsidP="00FF5D66">
      <w:pPr>
        <w:spacing w:line="276" w:lineRule="auto"/>
        <w:jc w:val="center"/>
        <w:rPr>
          <w:rFonts w:ascii="TimesNewRomanPSMT" w:hAnsi="TimesNewRomanPSMT" w:cs="TimesNewRomanPSMT"/>
          <w:b/>
          <w:lang w:val="lv-LV" w:eastAsia="lv-LV"/>
        </w:rPr>
      </w:pPr>
      <w:r w:rsidRPr="00A77B54">
        <w:rPr>
          <w:rFonts w:ascii="TimesNewRomanPSMT" w:hAnsi="TimesNewRomanPSMT" w:cs="TimesNewRomanPSMT"/>
          <w:b/>
          <w:lang w:val="lv-LV" w:eastAsia="lv-LV"/>
        </w:rPr>
        <w:t>Mehanizēta krūmu un koku celmu frēzēšana divās parkveida pļav</w:t>
      </w:r>
      <w:r w:rsidR="0046104B" w:rsidRPr="00A77B54">
        <w:rPr>
          <w:rFonts w:ascii="TimesNewRomanPSMT" w:hAnsi="TimesNewRomanPSMT" w:cs="TimesNewRomanPSMT"/>
          <w:b/>
          <w:lang w:val="lv-LV" w:eastAsia="lv-LV"/>
        </w:rPr>
        <w:t>u</w:t>
      </w:r>
      <w:r w:rsidRPr="00A77B54">
        <w:rPr>
          <w:rFonts w:ascii="TimesNewRomanPSMT" w:hAnsi="TimesNewRomanPSMT" w:cs="TimesNewRomanPSMT"/>
          <w:b/>
          <w:lang w:val="lv-LV" w:eastAsia="lv-LV"/>
        </w:rPr>
        <w:t xml:space="preserve"> atjaunošanas teritorijās</w:t>
      </w:r>
    </w:p>
    <w:p w14:paraId="7817A72F" w14:textId="77777777" w:rsidR="00C22637" w:rsidRPr="00A77B54" w:rsidRDefault="00C22637" w:rsidP="00C22637">
      <w:pPr>
        <w:spacing w:line="264" w:lineRule="auto"/>
        <w:jc w:val="center"/>
        <w:rPr>
          <w:lang w:val="lv-LV"/>
        </w:rPr>
      </w:pPr>
      <w:r w:rsidRPr="00A77B54">
        <w:rPr>
          <w:lang w:val="lv-LV"/>
        </w:rPr>
        <w:t>projekta LIFE20/NAT/EE/000074 WoodMeadowLIFE</w:t>
      </w:r>
      <w:r w:rsidRPr="00A77B54">
        <w:rPr>
          <w:lang w:val="lv-LV"/>
        </w:rPr>
        <w:br/>
        <w:t xml:space="preserve"> “Parkveida pļavu atjaunošana un atbalsts to ilgtspējīgai apsaimniekošanai Igaunijā un Latvijā” ietvaros</w:t>
      </w:r>
    </w:p>
    <w:p w14:paraId="3E75A199" w14:textId="6BFF3213" w:rsidR="00C22637" w:rsidRPr="00A77B54" w:rsidRDefault="00C22637" w:rsidP="00C22637">
      <w:pPr>
        <w:spacing w:line="264" w:lineRule="auto"/>
        <w:jc w:val="center"/>
        <w:rPr>
          <w:lang w:val="lv-LV"/>
        </w:rPr>
      </w:pPr>
      <w:r w:rsidRPr="00A77B54">
        <w:rPr>
          <w:lang w:val="lv-LV"/>
        </w:rPr>
        <w:t xml:space="preserve">(Id. Nr. </w:t>
      </w:r>
      <w:bookmarkStart w:id="0" w:name="_Hlk181699916"/>
      <w:r w:rsidRPr="00A77B54">
        <w:rPr>
          <w:lang w:val="lv-LV"/>
        </w:rPr>
        <w:t>6.37-2/WM202</w:t>
      </w:r>
      <w:r w:rsidR="00EC21C0" w:rsidRPr="00A77B54">
        <w:rPr>
          <w:lang w:val="lv-LV"/>
        </w:rPr>
        <w:t>6</w:t>
      </w:r>
      <w:r w:rsidRPr="00A77B54">
        <w:rPr>
          <w:lang w:val="lv-LV"/>
        </w:rPr>
        <w:t>-</w:t>
      </w:r>
      <w:bookmarkEnd w:id="0"/>
      <w:r w:rsidR="002B3CFA" w:rsidRPr="00A77B54">
        <w:rPr>
          <w:lang w:val="lv-LV"/>
        </w:rPr>
        <w:t>3</w:t>
      </w:r>
      <w:r w:rsidRPr="00A77B54">
        <w:rPr>
          <w:lang w:val="lv-LV"/>
        </w:rPr>
        <w:t>)</w:t>
      </w:r>
    </w:p>
    <w:p w14:paraId="41C5373C" w14:textId="77777777" w:rsidR="00324509" w:rsidRPr="00A77B54" w:rsidRDefault="00324509" w:rsidP="00324509">
      <w:pPr>
        <w:spacing w:line="276" w:lineRule="auto"/>
        <w:jc w:val="center"/>
        <w:rPr>
          <w:b/>
          <w:bCs/>
          <w:szCs w:val="28"/>
          <w:lang w:val="lv-LV"/>
        </w:rPr>
      </w:pPr>
    </w:p>
    <w:p w14:paraId="45E4CBAB" w14:textId="77777777" w:rsidR="00324509" w:rsidRPr="00A77B54" w:rsidRDefault="00324509" w:rsidP="00324509">
      <w:pPr>
        <w:spacing w:line="276" w:lineRule="auto"/>
        <w:jc w:val="center"/>
        <w:rPr>
          <w:b/>
          <w:bCs/>
          <w:szCs w:val="28"/>
          <w:lang w:val="lv-LV"/>
        </w:rPr>
      </w:pPr>
    </w:p>
    <w:p w14:paraId="756634E9" w14:textId="77777777" w:rsidR="00324509" w:rsidRPr="00A77B54" w:rsidRDefault="00324509" w:rsidP="00324509">
      <w:pPr>
        <w:spacing w:line="276" w:lineRule="auto"/>
        <w:jc w:val="center"/>
        <w:rPr>
          <w:b/>
          <w:bCs/>
          <w:szCs w:val="28"/>
          <w:lang w:val="lv-LV"/>
        </w:rPr>
      </w:pPr>
    </w:p>
    <w:p w14:paraId="6D08CE05" w14:textId="77777777" w:rsidR="00324509" w:rsidRPr="00A77B54" w:rsidRDefault="00324509" w:rsidP="00324509">
      <w:pPr>
        <w:spacing w:line="276" w:lineRule="auto"/>
        <w:jc w:val="center"/>
        <w:rPr>
          <w:b/>
          <w:bCs/>
          <w:szCs w:val="28"/>
          <w:lang w:val="lv-LV"/>
        </w:rPr>
      </w:pPr>
    </w:p>
    <w:p w14:paraId="05D48DEE" w14:textId="77777777" w:rsidR="00324509" w:rsidRPr="00A77B54" w:rsidRDefault="00324509" w:rsidP="00324509">
      <w:pPr>
        <w:spacing w:line="276" w:lineRule="auto"/>
        <w:jc w:val="center"/>
        <w:rPr>
          <w:b/>
          <w:bCs/>
          <w:szCs w:val="28"/>
          <w:lang w:val="lv-LV"/>
        </w:rPr>
      </w:pPr>
      <w:r w:rsidRPr="00A77B54">
        <w:rPr>
          <w:b/>
          <w:bCs/>
          <w:szCs w:val="28"/>
          <w:lang w:val="lv-LV"/>
        </w:rPr>
        <w:t>NOLIKUMS</w:t>
      </w:r>
    </w:p>
    <w:p w14:paraId="46559D88" w14:textId="77777777" w:rsidR="00324509" w:rsidRPr="00A77B54" w:rsidRDefault="00324509" w:rsidP="00324509">
      <w:pPr>
        <w:spacing w:line="276" w:lineRule="auto"/>
        <w:jc w:val="center"/>
        <w:rPr>
          <w:b/>
          <w:bCs/>
          <w:szCs w:val="28"/>
          <w:lang w:val="lv-LV"/>
        </w:rPr>
      </w:pPr>
    </w:p>
    <w:p w14:paraId="5D893B7A" w14:textId="77777777" w:rsidR="00324509" w:rsidRPr="00A77B54" w:rsidRDefault="00324509" w:rsidP="00324509">
      <w:pPr>
        <w:spacing w:line="276" w:lineRule="auto"/>
        <w:jc w:val="center"/>
        <w:rPr>
          <w:b/>
          <w:bCs/>
          <w:szCs w:val="28"/>
          <w:lang w:val="lv-LV"/>
        </w:rPr>
      </w:pPr>
    </w:p>
    <w:p w14:paraId="74BBA5B0" w14:textId="77777777" w:rsidR="00324509" w:rsidRPr="00A77B54" w:rsidRDefault="00324509" w:rsidP="00324509">
      <w:pPr>
        <w:spacing w:line="276" w:lineRule="auto"/>
        <w:jc w:val="center"/>
        <w:rPr>
          <w:b/>
          <w:bCs/>
          <w:szCs w:val="28"/>
          <w:lang w:val="lv-LV"/>
        </w:rPr>
      </w:pPr>
    </w:p>
    <w:p w14:paraId="5DD04021" w14:textId="77777777" w:rsidR="00324509" w:rsidRPr="00A77B54" w:rsidRDefault="00324509" w:rsidP="00324509">
      <w:pPr>
        <w:spacing w:line="276" w:lineRule="auto"/>
        <w:jc w:val="center"/>
        <w:rPr>
          <w:b/>
          <w:bCs/>
          <w:szCs w:val="28"/>
          <w:lang w:val="lv-LV"/>
        </w:rPr>
      </w:pPr>
    </w:p>
    <w:p w14:paraId="1939211C" w14:textId="77777777" w:rsidR="00324509" w:rsidRPr="00A77B54" w:rsidRDefault="00324509" w:rsidP="00324509">
      <w:pPr>
        <w:spacing w:line="276" w:lineRule="auto"/>
        <w:jc w:val="center"/>
        <w:rPr>
          <w:b/>
          <w:bCs/>
          <w:szCs w:val="28"/>
          <w:lang w:val="lv-LV"/>
        </w:rPr>
      </w:pPr>
    </w:p>
    <w:p w14:paraId="3FB7F0F6" w14:textId="77777777" w:rsidR="00324509" w:rsidRPr="00A77B54" w:rsidRDefault="00324509" w:rsidP="00324509">
      <w:pPr>
        <w:spacing w:line="276" w:lineRule="auto"/>
        <w:jc w:val="center"/>
        <w:rPr>
          <w:b/>
          <w:bCs/>
          <w:szCs w:val="28"/>
          <w:lang w:val="lv-LV"/>
        </w:rPr>
      </w:pPr>
    </w:p>
    <w:p w14:paraId="0EA3D347" w14:textId="77777777" w:rsidR="00324509" w:rsidRPr="00A77B54" w:rsidRDefault="00324509" w:rsidP="00324509">
      <w:pPr>
        <w:spacing w:line="276" w:lineRule="auto"/>
        <w:jc w:val="center"/>
        <w:rPr>
          <w:b/>
          <w:bCs/>
          <w:szCs w:val="28"/>
          <w:lang w:val="lv-LV"/>
        </w:rPr>
      </w:pPr>
    </w:p>
    <w:p w14:paraId="3DED1054" w14:textId="77777777" w:rsidR="00324509" w:rsidRPr="00A77B54" w:rsidRDefault="00324509" w:rsidP="00324509">
      <w:pPr>
        <w:spacing w:line="276" w:lineRule="auto"/>
        <w:jc w:val="center"/>
        <w:rPr>
          <w:b/>
          <w:bCs/>
          <w:szCs w:val="28"/>
          <w:lang w:val="lv-LV"/>
        </w:rPr>
      </w:pPr>
    </w:p>
    <w:p w14:paraId="4A982F92" w14:textId="77777777" w:rsidR="00324509" w:rsidRPr="00A77B54" w:rsidRDefault="00324509" w:rsidP="00324509">
      <w:pPr>
        <w:spacing w:line="276" w:lineRule="auto"/>
        <w:jc w:val="center"/>
        <w:rPr>
          <w:b/>
          <w:bCs/>
          <w:szCs w:val="28"/>
          <w:lang w:val="lv-LV"/>
        </w:rPr>
      </w:pPr>
    </w:p>
    <w:p w14:paraId="4B65D1B3" w14:textId="77777777" w:rsidR="00324509" w:rsidRPr="00A77B54" w:rsidRDefault="00324509" w:rsidP="00324509">
      <w:pPr>
        <w:spacing w:line="276" w:lineRule="auto"/>
        <w:jc w:val="center"/>
        <w:rPr>
          <w:b/>
          <w:bCs/>
          <w:szCs w:val="28"/>
          <w:lang w:val="lv-LV"/>
        </w:rPr>
      </w:pPr>
    </w:p>
    <w:p w14:paraId="1C2A9BD1" w14:textId="77777777" w:rsidR="00324509" w:rsidRPr="00A77B54" w:rsidRDefault="00324509" w:rsidP="00324509">
      <w:pPr>
        <w:spacing w:line="276" w:lineRule="auto"/>
        <w:jc w:val="center"/>
        <w:rPr>
          <w:b/>
          <w:bCs/>
          <w:szCs w:val="28"/>
          <w:lang w:val="lv-LV"/>
        </w:rPr>
      </w:pPr>
    </w:p>
    <w:p w14:paraId="29A867F6" w14:textId="77777777" w:rsidR="00324509" w:rsidRPr="00A77B54" w:rsidRDefault="00324509" w:rsidP="00324509">
      <w:pPr>
        <w:spacing w:line="276" w:lineRule="auto"/>
        <w:jc w:val="center"/>
        <w:rPr>
          <w:b/>
          <w:bCs/>
          <w:szCs w:val="28"/>
          <w:lang w:val="lv-LV"/>
        </w:rPr>
      </w:pPr>
    </w:p>
    <w:p w14:paraId="3CA90356" w14:textId="77777777" w:rsidR="00324509" w:rsidRPr="00A77B54" w:rsidRDefault="00324509" w:rsidP="00324509">
      <w:pPr>
        <w:spacing w:line="276" w:lineRule="auto"/>
        <w:jc w:val="center"/>
        <w:rPr>
          <w:b/>
          <w:bCs/>
          <w:szCs w:val="28"/>
          <w:lang w:val="lv-LV"/>
        </w:rPr>
      </w:pPr>
    </w:p>
    <w:p w14:paraId="3AF1D235" w14:textId="77777777" w:rsidR="00324509" w:rsidRPr="00A77B54" w:rsidRDefault="00324509" w:rsidP="00324509">
      <w:pPr>
        <w:spacing w:line="276" w:lineRule="auto"/>
        <w:jc w:val="center"/>
        <w:rPr>
          <w:b/>
          <w:bCs/>
          <w:szCs w:val="28"/>
          <w:lang w:val="lv-LV"/>
        </w:rPr>
      </w:pPr>
    </w:p>
    <w:p w14:paraId="6A1A1E88" w14:textId="77777777" w:rsidR="00324509" w:rsidRPr="00A77B54" w:rsidRDefault="00324509" w:rsidP="00324509">
      <w:pPr>
        <w:spacing w:line="276" w:lineRule="auto"/>
        <w:jc w:val="center"/>
        <w:rPr>
          <w:b/>
          <w:bCs/>
          <w:szCs w:val="28"/>
          <w:lang w:val="lv-LV"/>
        </w:rPr>
      </w:pPr>
    </w:p>
    <w:p w14:paraId="07123B19" w14:textId="77777777" w:rsidR="00324509" w:rsidRPr="00A77B54" w:rsidRDefault="00324509" w:rsidP="00324509">
      <w:pPr>
        <w:spacing w:line="276" w:lineRule="auto"/>
        <w:jc w:val="center"/>
        <w:rPr>
          <w:b/>
          <w:bCs/>
          <w:szCs w:val="28"/>
          <w:lang w:val="lv-LV"/>
        </w:rPr>
      </w:pPr>
    </w:p>
    <w:p w14:paraId="6171F2F0" w14:textId="77777777" w:rsidR="00324509" w:rsidRPr="00A77B54" w:rsidRDefault="00324509" w:rsidP="00324509">
      <w:pPr>
        <w:spacing w:line="276" w:lineRule="auto"/>
        <w:jc w:val="center"/>
        <w:rPr>
          <w:b/>
          <w:bCs/>
          <w:szCs w:val="28"/>
          <w:lang w:val="lv-LV"/>
        </w:rPr>
      </w:pPr>
    </w:p>
    <w:p w14:paraId="6B81DE9D" w14:textId="77777777" w:rsidR="00324509" w:rsidRPr="00A77B54" w:rsidRDefault="00324509" w:rsidP="00324509">
      <w:pPr>
        <w:spacing w:line="276" w:lineRule="auto"/>
        <w:jc w:val="center"/>
        <w:rPr>
          <w:b/>
          <w:bCs/>
          <w:szCs w:val="28"/>
          <w:lang w:val="lv-LV"/>
        </w:rPr>
      </w:pPr>
    </w:p>
    <w:p w14:paraId="70462FC8" w14:textId="77777777" w:rsidR="0057068B" w:rsidRPr="00A77B54" w:rsidRDefault="00324509" w:rsidP="00324509">
      <w:pPr>
        <w:spacing w:line="276" w:lineRule="auto"/>
        <w:jc w:val="center"/>
        <w:rPr>
          <w:b/>
          <w:bCs/>
          <w:szCs w:val="28"/>
          <w:lang w:val="lv-LV"/>
        </w:rPr>
      </w:pPr>
      <w:r w:rsidRPr="00A77B54">
        <w:rPr>
          <w:bCs/>
          <w:szCs w:val="28"/>
          <w:lang w:val="lv-LV"/>
        </w:rPr>
        <w:t>Rīga, 202</w:t>
      </w:r>
      <w:r w:rsidR="00EC21C0" w:rsidRPr="00A77B54">
        <w:rPr>
          <w:bCs/>
          <w:szCs w:val="28"/>
          <w:lang w:val="lv-LV"/>
        </w:rPr>
        <w:t>6</w:t>
      </w:r>
      <w:r w:rsidR="007631EC" w:rsidRPr="00A77B54">
        <w:rPr>
          <w:b/>
          <w:bCs/>
          <w:szCs w:val="28"/>
          <w:lang w:val="lv-LV"/>
        </w:rPr>
        <w:br w:type="page"/>
      </w:r>
      <w:r w:rsidR="004E5DCD" w:rsidRPr="00A77B54">
        <w:rPr>
          <w:b/>
          <w:bCs/>
          <w:szCs w:val="28"/>
          <w:lang w:val="lv-LV"/>
        </w:rPr>
        <w:lastRenderedPageBreak/>
        <w:t>I</w:t>
      </w:r>
      <w:r w:rsidR="001154A7" w:rsidRPr="00A77B54">
        <w:rPr>
          <w:b/>
          <w:bCs/>
          <w:szCs w:val="28"/>
          <w:lang w:val="lv-LV"/>
        </w:rPr>
        <w:t>.</w:t>
      </w:r>
      <w:r w:rsidR="004E5DCD" w:rsidRPr="00A77B54">
        <w:rPr>
          <w:b/>
          <w:bCs/>
          <w:szCs w:val="28"/>
          <w:lang w:val="lv-LV"/>
        </w:rPr>
        <w:t xml:space="preserve"> VISPĀ</w:t>
      </w:r>
      <w:r w:rsidR="001B09BE" w:rsidRPr="00A77B54">
        <w:rPr>
          <w:b/>
          <w:bCs/>
          <w:szCs w:val="28"/>
          <w:lang w:val="lv-LV"/>
        </w:rPr>
        <w:t>RĪGĀ</w:t>
      </w:r>
      <w:r w:rsidR="004E5DCD" w:rsidRPr="00A77B54">
        <w:rPr>
          <w:b/>
          <w:bCs/>
          <w:szCs w:val="28"/>
          <w:lang w:val="lv-LV"/>
        </w:rPr>
        <w:t xml:space="preserve"> INFORMĀCIJA</w:t>
      </w:r>
    </w:p>
    <w:p w14:paraId="4FA40A82" w14:textId="77777777" w:rsidR="004E5DCD" w:rsidRPr="00A77B54" w:rsidRDefault="004E5DCD" w:rsidP="00FF5D66">
      <w:pPr>
        <w:spacing w:line="276" w:lineRule="auto"/>
        <w:rPr>
          <w:sz w:val="16"/>
          <w:szCs w:val="16"/>
          <w:lang w:val="lv-LV"/>
        </w:rPr>
      </w:pPr>
    </w:p>
    <w:p w14:paraId="63340AFF" w14:textId="77777777" w:rsidR="007631EC" w:rsidRPr="00A77B54" w:rsidRDefault="00FF1B60" w:rsidP="0064263E">
      <w:pPr>
        <w:numPr>
          <w:ilvl w:val="1"/>
          <w:numId w:val="2"/>
        </w:numPr>
        <w:tabs>
          <w:tab w:val="left" w:pos="426"/>
        </w:tabs>
        <w:spacing w:line="276" w:lineRule="auto"/>
        <w:ind w:left="284" w:hanging="284"/>
        <w:rPr>
          <w:b/>
          <w:bCs/>
          <w:i/>
          <w:iCs/>
          <w:szCs w:val="28"/>
          <w:lang w:val="lv-LV"/>
        </w:rPr>
      </w:pPr>
      <w:r w:rsidRPr="00A77B54">
        <w:rPr>
          <w:b/>
          <w:bCs/>
          <w:szCs w:val="28"/>
          <w:lang w:val="lv-LV"/>
        </w:rPr>
        <w:t>Vispārīgā informācija</w:t>
      </w:r>
      <w:r w:rsidR="007631EC" w:rsidRPr="00A77B54">
        <w:rPr>
          <w:b/>
          <w:bCs/>
          <w:i/>
          <w:iCs/>
          <w:szCs w:val="28"/>
          <w:lang w:val="lv-LV"/>
        </w:rPr>
        <w:t xml:space="preserve"> </w:t>
      </w:r>
    </w:p>
    <w:p w14:paraId="5E96B672" w14:textId="77777777" w:rsidR="00C40CFB" w:rsidRPr="00A77B54" w:rsidRDefault="00C40CFB" w:rsidP="00FF5D66">
      <w:pPr>
        <w:spacing w:line="276" w:lineRule="auto"/>
        <w:rPr>
          <w:sz w:val="16"/>
          <w:highlight w:val="yellow"/>
          <w:lang w:val="lv-LV"/>
        </w:rPr>
      </w:pPr>
    </w:p>
    <w:tbl>
      <w:tblPr>
        <w:tblW w:w="0" w:type="auto"/>
        <w:jc w:val="center"/>
        <w:tblLook w:val="04A0" w:firstRow="1" w:lastRow="0" w:firstColumn="1" w:lastColumn="0" w:noHBand="0" w:noVBand="1"/>
      </w:tblPr>
      <w:tblGrid>
        <w:gridCol w:w="2860"/>
        <w:gridCol w:w="6210"/>
      </w:tblGrid>
      <w:tr w:rsidR="00C40CFB" w:rsidRPr="00A77B54" w14:paraId="6BE8A2BA" w14:textId="77777777" w:rsidTr="004B11F3">
        <w:trPr>
          <w:trHeight w:val="388"/>
          <w:jc w:val="center"/>
        </w:trPr>
        <w:tc>
          <w:tcPr>
            <w:tcW w:w="2882" w:type="dxa"/>
          </w:tcPr>
          <w:p w14:paraId="56E21D23" w14:textId="77777777" w:rsidR="00C40CFB" w:rsidRPr="00A77B54" w:rsidRDefault="00232D3F" w:rsidP="00FF5D66">
            <w:pPr>
              <w:pStyle w:val="BodyText"/>
              <w:spacing w:line="276" w:lineRule="auto"/>
              <w:rPr>
                <w:b w:val="0"/>
                <w:sz w:val="24"/>
                <w:szCs w:val="22"/>
              </w:rPr>
            </w:pPr>
            <w:r w:rsidRPr="00A77B54">
              <w:rPr>
                <w:b w:val="0"/>
                <w:sz w:val="24"/>
                <w:szCs w:val="22"/>
              </w:rPr>
              <w:t>Iepirkumu</w:t>
            </w:r>
            <w:r w:rsidR="00C40CFB" w:rsidRPr="00A77B54">
              <w:rPr>
                <w:b w:val="0"/>
                <w:sz w:val="24"/>
                <w:szCs w:val="22"/>
              </w:rPr>
              <w:t xml:space="preserve"> veic:</w:t>
            </w:r>
          </w:p>
        </w:tc>
        <w:tc>
          <w:tcPr>
            <w:tcW w:w="6282" w:type="dxa"/>
          </w:tcPr>
          <w:p w14:paraId="3B84ACDE" w14:textId="77777777" w:rsidR="00C40CFB" w:rsidRPr="00A77B54" w:rsidRDefault="00C40CFB" w:rsidP="00FF5D66">
            <w:pPr>
              <w:pStyle w:val="BodyText"/>
              <w:spacing w:line="276" w:lineRule="auto"/>
              <w:rPr>
                <w:b w:val="0"/>
                <w:sz w:val="24"/>
                <w:szCs w:val="22"/>
              </w:rPr>
            </w:pPr>
            <w:r w:rsidRPr="00A77B54">
              <w:rPr>
                <w:b w:val="0"/>
                <w:sz w:val="24"/>
                <w:szCs w:val="22"/>
              </w:rPr>
              <w:t>Nodibinājums “Latvijas Dabas fonds”</w:t>
            </w:r>
            <w:r w:rsidR="009D4119" w:rsidRPr="00A77B54">
              <w:rPr>
                <w:b w:val="0"/>
                <w:sz w:val="24"/>
                <w:szCs w:val="22"/>
              </w:rPr>
              <w:t xml:space="preserve"> </w:t>
            </w:r>
          </w:p>
        </w:tc>
      </w:tr>
      <w:tr w:rsidR="00C40CFB" w:rsidRPr="00A77B54" w14:paraId="463B5E59" w14:textId="77777777" w:rsidTr="004B11F3">
        <w:trPr>
          <w:trHeight w:val="297"/>
          <w:jc w:val="center"/>
        </w:trPr>
        <w:tc>
          <w:tcPr>
            <w:tcW w:w="2882" w:type="dxa"/>
          </w:tcPr>
          <w:p w14:paraId="56B7B0DB" w14:textId="77777777" w:rsidR="00C40CFB" w:rsidRPr="00A77B54" w:rsidRDefault="00C40CFB" w:rsidP="00FF5D66">
            <w:pPr>
              <w:pStyle w:val="BodyText"/>
              <w:spacing w:line="276" w:lineRule="auto"/>
              <w:rPr>
                <w:b w:val="0"/>
                <w:sz w:val="24"/>
                <w:szCs w:val="22"/>
              </w:rPr>
            </w:pPr>
            <w:r w:rsidRPr="00A77B54">
              <w:rPr>
                <w:b w:val="0"/>
                <w:sz w:val="24"/>
                <w:szCs w:val="22"/>
              </w:rPr>
              <w:t>Reģistrācijas numurs:</w:t>
            </w:r>
          </w:p>
        </w:tc>
        <w:tc>
          <w:tcPr>
            <w:tcW w:w="6282" w:type="dxa"/>
          </w:tcPr>
          <w:p w14:paraId="6008A1FD" w14:textId="77777777" w:rsidR="00C40CFB" w:rsidRPr="00A77B54" w:rsidRDefault="00C40CFB" w:rsidP="00FF5D66">
            <w:pPr>
              <w:pStyle w:val="BodyText"/>
              <w:spacing w:line="276" w:lineRule="auto"/>
              <w:rPr>
                <w:b w:val="0"/>
                <w:sz w:val="24"/>
                <w:szCs w:val="22"/>
              </w:rPr>
            </w:pPr>
            <w:r w:rsidRPr="00A77B54">
              <w:rPr>
                <w:b w:val="0"/>
                <w:sz w:val="24"/>
                <w:szCs w:val="22"/>
              </w:rPr>
              <w:t>40008019379</w:t>
            </w:r>
          </w:p>
        </w:tc>
      </w:tr>
      <w:tr w:rsidR="00C40CFB" w:rsidRPr="00A77B54" w14:paraId="74EB3F71" w14:textId="77777777" w:rsidTr="004B11F3">
        <w:trPr>
          <w:trHeight w:val="297"/>
          <w:jc w:val="center"/>
        </w:trPr>
        <w:tc>
          <w:tcPr>
            <w:tcW w:w="2882" w:type="dxa"/>
          </w:tcPr>
          <w:p w14:paraId="6E9F4456" w14:textId="77777777" w:rsidR="00C40CFB" w:rsidRPr="00A77B54" w:rsidRDefault="00C40CFB" w:rsidP="00FF5D66">
            <w:pPr>
              <w:pStyle w:val="BodyText"/>
              <w:spacing w:line="276" w:lineRule="auto"/>
              <w:rPr>
                <w:b w:val="0"/>
                <w:sz w:val="24"/>
                <w:szCs w:val="22"/>
              </w:rPr>
            </w:pPr>
            <w:r w:rsidRPr="00A77B54">
              <w:rPr>
                <w:b w:val="0"/>
                <w:sz w:val="24"/>
                <w:szCs w:val="22"/>
              </w:rPr>
              <w:t>Juridiskā un fiziskā adrese:</w:t>
            </w:r>
          </w:p>
        </w:tc>
        <w:tc>
          <w:tcPr>
            <w:tcW w:w="6282" w:type="dxa"/>
          </w:tcPr>
          <w:p w14:paraId="6F0D866F" w14:textId="77777777" w:rsidR="00C40CFB" w:rsidRPr="00A77B54" w:rsidRDefault="00AF586F" w:rsidP="00AF586F">
            <w:pPr>
              <w:pStyle w:val="BodyText"/>
              <w:spacing w:line="276" w:lineRule="auto"/>
              <w:rPr>
                <w:b w:val="0"/>
                <w:sz w:val="24"/>
                <w:szCs w:val="22"/>
              </w:rPr>
            </w:pPr>
            <w:r w:rsidRPr="00A77B54">
              <w:rPr>
                <w:b w:val="0"/>
                <w:sz w:val="24"/>
                <w:szCs w:val="22"/>
              </w:rPr>
              <w:t>Blaumaņa iela 32-8, Rīga, LV-1011</w:t>
            </w:r>
          </w:p>
        </w:tc>
      </w:tr>
      <w:tr w:rsidR="00C40CFB" w:rsidRPr="00A77B54" w14:paraId="274621D8" w14:textId="77777777" w:rsidTr="004B11F3">
        <w:trPr>
          <w:trHeight w:val="297"/>
          <w:jc w:val="center"/>
        </w:trPr>
        <w:tc>
          <w:tcPr>
            <w:tcW w:w="2882" w:type="dxa"/>
          </w:tcPr>
          <w:p w14:paraId="7FEDBA46" w14:textId="77777777" w:rsidR="00C40CFB" w:rsidRPr="00A77B54" w:rsidRDefault="00C40CFB" w:rsidP="00FF5D66">
            <w:pPr>
              <w:pStyle w:val="BodyText"/>
              <w:spacing w:line="276" w:lineRule="auto"/>
              <w:rPr>
                <w:b w:val="0"/>
                <w:sz w:val="24"/>
                <w:szCs w:val="22"/>
              </w:rPr>
            </w:pPr>
            <w:r w:rsidRPr="00A77B54">
              <w:rPr>
                <w:b w:val="0"/>
                <w:sz w:val="24"/>
                <w:szCs w:val="22"/>
              </w:rPr>
              <w:t>Tālrunis:</w:t>
            </w:r>
          </w:p>
        </w:tc>
        <w:tc>
          <w:tcPr>
            <w:tcW w:w="6282" w:type="dxa"/>
          </w:tcPr>
          <w:p w14:paraId="5E1002BE" w14:textId="77777777" w:rsidR="00C40CFB" w:rsidRPr="00A77B54" w:rsidRDefault="00996542" w:rsidP="00FF5D66">
            <w:pPr>
              <w:pStyle w:val="BodyText"/>
              <w:spacing w:line="276" w:lineRule="auto"/>
              <w:rPr>
                <w:b w:val="0"/>
                <w:sz w:val="24"/>
                <w:szCs w:val="22"/>
              </w:rPr>
            </w:pPr>
            <w:r w:rsidRPr="00A77B54">
              <w:rPr>
                <w:b w:val="0"/>
                <w:sz w:val="24"/>
                <w:szCs w:val="22"/>
              </w:rPr>
              <w:t>67830999</w:t>
            </w:r>
          </w:p>
        </w:tc>
      </w:tr>
      <w:tr w:rsidR="00C40CFB" w:rsidRPr="00A77B54" w14:paraId="6636DCB0" w14:textId="77777777" w:rsidTr="004B11F3">
        <w:trPr>
          <w:trHeight w:val="297"/>
          <w:jc w:val="center"/>
        </w:trPr>
        <w:tc>
          <w:tcPr>
            <w:tcW w:w="2882" w:type="dxa"/>
          </w:tcPr>
          <w:p w14:paraId="488D27BF" w14:textId="77777777" w:rsidR="00C40CFB" w:rsidRPr="00A77B54" w:rsidRDefault="00C40CFB" w:rsidP="00FF5D66">
            <w:pPr>
              <w:pStyle w:val="BodyText"/>
              <w:spacing w:line="276" w:lineRule="auto"/>
              <w:rPr>
                <w:b w:val="0"/>
                <w:sz w:val="24"/>
                <w:szCs w:val="22"/>
              </w:rPr>
            </w:pPr>
            <w:r w:rsidRPr="00A77B54">
              <w:rPr>
                <w:b w:val="0"/>
                <w:sz w:val="24"/>
                <w:szCs w:val="22"/>
              </w:rPr>
              <w:t>E-pasts:</w:t>
            </w:r>
          </w:p>
        </w:tc>
        <w:tc>
          <w:tcPr>
            <w:tcW w:w="6282" w:type="dxa"/>
          </w:tcPr>
          <w:p w14:paraId="6A3AA0C7" w14:textId="77777777" w:rsidR="00C40CFB" w:rsidRPr="00A77B54" w:rsidRDefault="00C40CFB" w:rsidP="00FF5D66">
            <w:pPr>
              <w:pStyle w:val="BodyText"/>
              <w:spacing w:line="276" w:lineRule="auto"/>
              <w:rPr>
                <w:b w:val="0"/>
                <w:sz w:val="24"/>
                <w:szCs w:val="22"/>
              </w:rPr>
            </w:pPr>
            <w:hyperlink r:id="rId12" w:history="1">
              <w:r w:rsidRPr="00A77B54">
                <w:rPr>
                  <w:rStyle w:val="Hyperlink"/>
                  <w:b w:val="0"/>
                  <w:sz w:val="24"/>
                  <w:szCs w:val="22"/>
                </w:rPr>
                <w:t>ldf@ldf.lv</w:t>
              </w:r>
            </w:hyperlink>
          </w:p>
        </w:tc>
      </w:tr>
      <w:tr w:rsidR="00C40CFB" w:rsidRPr="00E637EC" w14:paraId="55A10513" w14:textId="77777777" w:rsidTr="004B11F3">
        <w:trPr>
          <w:trHeight w:val="521"/>
          <w:jc w:val="center"/>
        </w:trPr>
        <w:tc>
          <w:tcPr>
            <w:tcW w:w="2882" w:type="dxa"/>
          </w:tcPr>
          <w:p w14:paraId="61BD4971" w14:textId="77777777" w:rsidR="00C40CFB" w:rsidRPr="00A77B54" w:rsidRDefault="00C40CFB" w:rsidP="00FF5D66">
            <w:pPr>
              <w:pStyle w:val="BodyText"/>
              <w:spacing w:line="276" w:lineRule="auto"/>
              <w:rPr>
                <w:b w:val="0"/>
                <w:sz w:val="24"/>
                <w:szCs w:val="22"/>
              </w:rPr>
            </w:pPr>
            <w:r w:rsidRPr="00A77B54">
              <w:rPr>
                <w:b w:val="0"/>
                <w:sz w:val="24"/>
                <w:szCs w:val="22"/>
              </w:rPr>
              <w:t>Projekta nosaukums:</w:t>
            </w:r>
          </w:p>
        </w:tc>
        <w:tc>
          <w:tcPr>
            <w:tcW w:w="6282" w:type="dxa"/>
          </w:tcPr>
          <w:p w14:paraId="35B75768" w14:textId="77777777" w:rsidR="00C40CFB" w:rsidRPr="00A77B54" w:rsidRDefault="00486473" w:rsidP="00486473">
            <w:pPr>
              <w:spacing w:line="276" w:lineRule="auto"/>
              <w:rPr>
                <w:lang w:val="lv-LV" w:eastAsia="lv-LV"/>
              </w:rPr>
            </w:pPr>
            <w:r w:rsidRPr="00A77B54">
              <w:rPr>
                <w:lang w:val="lv-LV"/>
              </w:rPr>
              <w:t>LIFE20/NAT/EE/000074 WoodMeadowLIFE</w:t>
            </w:r>
            <w:r w:rsidRPr="00A77B54">
              <w:rPr>
                <w:lang w:val="lv-LV"/>
              </w:rPr>
              <w:br/>
              <w:t>“Parkveida pļavu atjaunošana un atbalsts to ilgtspējīgai apsaimniekošanai Igaunijā un Latvijā”</w:t>
            </w:r>
          </w:p>
        </w:tc>
      </w:tr>
      <w:tr w:rsidR="00486473" w:rsidRPr="00A77B54" w14:paraId="139C79B4" w14:textId="77777777" w:rsidTr="004B11F3">
        <w:trPr>
          <w:trHeight w:val="521"/>
          <w:jc w:val="center"/>
        </w:trPr>
        <w:tc>
          <w:tcPr>
            <w:tcW w:w="2882" w:type="dxa"/>
          </w:tcPr>
          <w:p w14:paraId="1D4C9102" w14:textId="77777777" w:rsidR="00486473" w:rsidRPr="00A77B54" w:rsidRDefault="00486473" w:rsidP="00FF5D66">
            <w:pPr>
              <w:pStyle w:val="BodyText"/>
              <w:spacing w:line="276" w:lineRule="auto"/>
              <w:rPr>
                <w:b w:val="0"/>
                <w:sz w:val="24"/>
                <w:szCs w:val="22"/>
              </w:rPr>
            </w:pPr>
            <w:r w:rsidRPr="00A77B54">
              <w:rPr>
                <w:b w:val="0"/>
                <w:sz w:val="24"/>
                <w:szCs w:val="22"/>
              </w:rPr>
              <w:t>Projekta aktivitāte:</w:t>
            </w:r>
          </w:p>
        </w:tc>
        <w:tc>
          <w:tcPr>
            <w:tcW w:w="6282" w:type="dxa"/>
          </w:tcPr>
          <w:p w14:paraId="1D63AACF" w14:textId="77777777" w:rsidR="00486473" w:rsidRPr="00A77B54" w:rsidRDefault="00486473" w:rsidP="00486473">
            <w:pPr>
              <w:spacing w:line="276" w:lineRule="auto"/>
              <w:rPr>
                <w:lang w:val="lv-LV"/>
              </w:rPr>
            </w:pPr>
            <w:r w:rsidRPr="00A77B54">
              <w:rPr>
                <w:lang w:val="lv-LV"/>
              </w:rPr>
              <w:t>C.1</w:t>
            </w:r>
          </w:p>
        </w:tc>
      </w:tr>
      <w:tr w:rsidR="00FB7F0A" w:rsidRPr="00A77B54" w14:paraId="05C9B659" w14:textId="77777777" w:rsidTr="004B11F3">
        <w:trPr>
          <w:trHeight w:val="297"/>
          <w:jc w:val="center"/>
        </w:trPr>
        <w:tc>
          <w:tcPr>
            <w:tcW w:w="2882" w:type="dxa"/>
          </w:tcPr>
          <w:p w14:paraId="74F5B233" w14:textId="77777777" w:rsidR="00FB7F0A" w:rsidRPr="00A77B54" w:rsidRDefault="00FB7F0A" w:rsidP="00FF5D66">
            <w:pPr>
              <w:pStyle w:val="BodyText"/>
              <w:spacing w:line="276" w:lineRule="auto"/>
              <w:rPr>
                <w:b w:val="0"/>
                <w:sz w:val="24"/>
                <w:szCs w:val="22"/>
              </w:rPr>
            </w:pPr>
            <w:r w:rsidRPr="00A77B54">
              <w:rPr>
                <w:b w:val="0"/>
                <w:sz w:val="24"/>
                <w:szCs w:val="22"/>
              </w:rPr>
              <w:t>Kontaktpersona:</w:t>
            </w:r>
          </w:p>
        </w:tc>
        <w:tc>
          <w:tcPr>
            <w:tcW w:w="6282" w:type="dxa"/>
          </w:tcPr>
          <w:p w14:paraId="10C23721" w14:textId="189B1A81" w:rsidR="00FB7F0A" w:rsidRPr="00A77B54" w:rsidRDefault="002B3CFA" w:rsidP="00FF5D66">
            <w:pPr>
              <w:pStyle w:val="BodyText"/>
              <w:spacing w:line="276" w:lineRule="auto"/>
              <w:rPr>
                <w:b w:val="0"/>
                <w:sz w:val="24"/>
                <w:szCs w:val="22"/>
              </w:rPr>
            </w:pPr>
            <w:r w:rsidRPr="00A77B54">
              <w:rPr>
                <w:b w:val="0"/>
                <w:sz w:val="24"/>
                <w:szCs w:val="22"/>
              </w:rPr>
              <w:t>Baiba Strazdiņa</w:t>
            </w:r>
            <w:r w:rsidR="00080CA5" w:rsidRPr="00A77B54">
              <w:rPr>
                <w:b w:val="0"/>
                <w:sz w:val="24"/>
                <w:szCs w:val="22"/>
              </w:rPr>
              <w:t>, Tel.</w:t>
            </w:r>
            <w:r w:rsidR="00085892" w:rsidRPr="00A77B54">
              <w:rPr>
                <w:b w:val="0"/>
                <w:sz w:val="24"/>
                <w:szCs w:val="22"/>
              </w:rPr>
              <w:t xml:space="preserve"> 26556605</w:t>
            </w:r>
          </w:p>
        </w:tc>
      </w:tr>
    </w:tbl>
    <w:p w14:paraId="26652124" w14:textId="77777777" w:rsidR="00C12DAD" w:rsidRPr="00A77B54" w:rsidRDefault="00C12DAD" w:rsidP="00FF5D66">
      <w:pPr>
        <w:spacing w:line="276" w:lineRule="auto"/>
        <w:rPr>
          <w:b/>
          <w:bCs/>
          <w:iCs/>
          <w:szCs w:val="28"/>
          <w:lang w:val="lv-LV"/>
        </w:rPr>
      </w:pPr>
    </w:p>
    <w:p w14:paraId="10B52D62" w14:textId="77777777" w:rsidR="007631EC" w:rsidRPr="00A77B54" w:rsidRDefault="00BA0FF9" w:rsidP="00FF5D66">
      <w:pPr>
        <w:spacing w:line="276" w:lineRule="auto"/>
        <w:rPr>
          <w:b/>
          <w:bCs/>
          <w:iCs/>
          <w:szCs w:val="28"/>
          <w:lang w:val="lv-LV"/>
        </w:rPr>
      </w:pPr>
      <w:r w:rsidRPr="00A77B54">
        <w:rPr>
          <w:b/>
          <w:bCs/>
          <w:iCs/>
          <w:szCs w:val="28"/>
          <w:lang w:val="lv-LV"/>
        </w:rPr>
        <w:t>1.2</w:t>
      </w:r>
      <w:r w:rsidR="00C40CFB" w:rsidRPr="00A77B54">
        <w:rPr>
          <w:b/>
          <w:bCs/>
          <w:iCs/>
          <w:szCs w:val="28"/>
          <w:lang w:val="lv-LV"/>
        </w:rPr>
        <w:t xml:space="preserve">. </w:t>
      </w:r>
      <w:r w:rsidR="00A55503" w:rsidRPr="00A77B54">
        <w:rPr>
          <w:b/>
          <w:bCs/>
          <w:iCs/>
          <w:szCs w:val="28"/>
          <w:lang w:val="lv-LV"/>
        </w:rPr>
        <w:t>Iepirkuma</w:t>
      </w:r>
      <w:r w:rsidR="00AB6116" w:rsidRPr="00A77B54">
        <w:rPr>
          <w:b/>
          <w:bCs/>
          <w:iCs/>
          <w:szCs w:val="28"/>
          <w:lang w:val="lv-LV"/>
        </w:rPr>
        <w:t xml:space="preserve"> </w:t>
      </w:r>
      <w:r w:rsidR="008C5A10" w:rsidRPr="00A77B54">
        <w:rPr>
          <w:b/>
          <w:lang w:val="lv-LV" w:eastAsia="lv-LV"/>
        </w:rPr>
        <w:t>priekšmeta apraksts</w:t>
      </w:r>
      <w:r w:rsidR="007631EC" w:rsidRPr="00A77B54">
        <w:rPr>
          <w:b/>
          <w:bCs/>
          <w:iCs/>
          <w:szCs w:val="28"/>
          <w:lang w:val="lv-LV"/>
        </w:rPr>
        <w:t xml:space="preserve"> </w:t>
      </w:r>
      <w:r w:rsidR="0064621E" w:rsidRPr="00A77B54">
        <w:rPr>
          <w:b/>
          <w:bCs/>
          <w:iCs/>
          <w:szCs w:val="28"/>
          <w:lang w:val="lv-LV"/>
        </w:rPr>
        <w:t>un termiņi</w:t>
      </w:r>
    </w:p>
    <w:p w14:paraId="119AD123" w14:textId="0DE81EC3" w:rsidR="00357974" w:rsidRPr="00A77B54" w:rsidRDefault="00A25DC8" w:rsidP="001D6F72">
      <w:pPr>
        <w:widowControl w:val="0"/>
        <w:suppressAutoHyphens/>
        <w:overflowPunct w:val="0"/>
        <w:autoSpaceDE w:val="0"/>
        <w:autoSpaceDN w:val="0"/>
        <w:adjustRightInd w:val="0"/>
        <w:ind w:left="709" w:hanging="709"/>
        <w:contextualSpacing/>
        <w:jc w:val="both"/>
        <w:rPr>
          <w:lang w:val="lv-LV" w:eastAsia="lv-LV"/>
        </w:rPr>
      </w:pPr>
      <w:r w:rsidRPr="00A77B54">
        <w:rPr>
          <w:lang w:val="lv-LV" w:eastAsia="lv-LV"/>
        </w:rPr>
        <w:t xml:space="preserve">1.2.1. Mehanizēta krūmu un koku celmu frēzēšana </w:t>
      </w:r>
      <w:r w:rsidR="0046104B" w:rsidRPr="00A77B54">
        <w:rPr>
          <w:lang w:val="lv-LV" w:eastAsia="lv-LV"/>
        </w:rPr>
        <w:t>divās parkveida pļavu atjaunošanas teritorijās</w:t>
      </w:r>
      <w:r w:rsidRPr="00A77B54">
        <w:rPr>
          <w:lang w:val="lv-LV" w:eastAsia="lv-LV"/>
        </w:rPr>
        <w:t>, saskaņā ar Tehnisko specifikāciju (Pielikums Nr. 1).</w:t>
      </w:r>
    </w:p>
    <w:p w14:paraId="7B55D898" w14:textId="77777777" w:rsidR="00357974" w:rsidRPr="00A77B54" w:rsidRDefault="00A25DC8" w:rsidP="001D6F72">
      <w:pPr>
        <w:widowControl w:val="0"/>
        <w:suppressAutoHyphens/>
        <w:overflowPunct w:val="0"/>
        <w:autoSpaceDE w:val="0"/>
        <w:autoSpaceDN w:val="0"/>
        <w:adjustRightInd w:val="0"/>
        <w:ind w:left="709" w:hanging="709"/>
        <w:contextualSpacing/>
        <w:jc w:val="both"/>
        <w:rPr>
          <w:lang w:val="lv-LV" w:eastAsia="lv-LV"/>
        </w:rPr>
      </w:pPr>
      <w:r w:rsidRPr="00A77B54">
        <w:rPr>
          <w:lang w:val="lv-LV" w:eastAsia="lv-LV"/>
        </w:rPr>
        <w:t xml:space="preserve">1.2.2. Iepirkuma priekšmets ir sadalīts daļās. Pretendents ir tiesīgs iesniegt piedāvājumu par vienu, vairākām vai visām iepirkuma daļām. Par katru iepirkuma daļu pretendents drīkst iesniegt tikai 1 (vienu) piedāvājuma variantu. </w:t>
      </w:r>
    </w:p>
    <w:p w14:paraId="276337DB" w14:textId="77777777" w:rsidR="00A25DC8" w:rsidRPr="00A77B54" w:rsidRDefault="00A25DC8" w:rsidP="001D6F72">
      <w:pPr>
        <w:widowControl w:val="0"/>
        <w:suppressAutoHyphens/>
        <w:overflowPunct w:val="0"/>
        <w:autoSpaceDE w:val="0"/>
        <w:autoSpaceDN w:val="0"/>
        <w:adjustRightInd w:val="0"/>
        <w:ind w:left="709" w:hanging="709"/>
        <w:contextualSpacing/>
        <w:jc w:val="both"/>
        <w:rPr>
          <w:b/>
          <w:lang w:val="lv-LV" w:eastAsia="lv-LV"/>
        </w:rPr>
      </w:pPr>
      <w:r w:rsidRPr="00A77B54">
        <w:rPr>
          <w:lang w:val="lv-LV" w:eastAsia="lv-LV"/>
        </w:rPr>
        <w:t>1.2.3. Pakalpojuma līguma plānotais izpildes termiņš katrai iepirkuma daļai noteikts Tehniskajā specifikācijā (Pielikums Nr. 1).</w:t>
      </w:r>
    </w:p>
    <w:p w14:paraId="2462911F" w14:textId="77777777" w:rsidR="000B49CB" w:rsidRPr="00A77B54" w:rsidRDefault="000B49CB" w:rsidP="00FF5D66">
      <w:pPr>
        <w:spacing w:line="276" w:lineRule="auto"/>
        <w:ind w:left="567" w:hanging="567"/>
        <w:jc w:val="both"/>
        <w:rPr>
          <w:lang w:val="lv-LV" w:eastAsia="lv-LV"/>
        </w:rPr>
      </w:pPr>
    </w:p>
    <w:p w14:paraId="74660D74" w14:textId="77777777" w:rsidR="00C766BD" w:rsidRPr="00A77B54" w:rsidRDefault="00BA0FF9" w:rsidP="00357974">
      <w:pPr>
        <w:ind w:left="567" w:hanging="567"/>
        <w:jc w:val="both"/>
        <w:rPr>
          <w:b/>
          <w:bCs/>
          <w:lang w:val="lv-LV" w:eastAsia="lv-LV"/>
        </w:rPr>
      </w:pPr>
      <w:r w:rsidRPr="00A77B54">
        <w:rPr>
          <w:b/>
          <w:bCs/>
          <w:iCs/>
          <w:szCs w:val="28"/>
          <w:lang w:val="lv-LV"/>
        </w:rPr>
        <w:t>1.</w:t>
      </w:r>
      <w:r w:rsidR="00C40CFB" w:rsidRPr="00A77B54">
        <w:rPr>
          <w:b/>
          <w:bCs/>
          <w:iCs/>
          <w:szCs w:val="28"/>
          <w:lang w:val="lv-LV"/>
        </w:rPr>
        <w:t>3.</w:t>
      </w:r>
      <w:r w:rsidR="007631EC" w:rsidRPr="00A77B54">
        <w:rPr>
          <w:b/>
          <w:bCs/>
          <w:iCs/>
          <w:szCs w:val="28"/>
          <w:lang w:val="lv-LV"/>
        </w:rPr>
        <w:t xml:space="preserve"> </w:t>
      </w:r>
      <w:r w:rsidR="00A55503" w:rsidRPr="00A77B54">
        <w:rPr>
          <w:b/>
          <w:bCs/>
          <w:lang w:val="lv-LV" w:eastAsia="lv-LV"/>
        </w:rPr>
        <w:t>Iepirkuma</w:t>
      </w:r>
      <w:r w:rsidR="00C766BD" w:rsidRPr="00A77B54">
        <w:rPr>
          <w:b/>
          <w:bCs/>
          <w:lang w:val="lv-LV" w:eastAsia="lv-LV"/>
        </w:rPr>
        <w:t xml:space="preserve"> nolikuma saņemšana un informācijas apmaiņas kārtība</w:t>
      </w:r>
    </w:p>
    <w:p w14:paraId="0A1F0804" w14:textId="77777777" w:rsidR="00C766BD" w:rsidRPr="00A77B54" w:rsidRDefault="00C766BD" w:rsidP="00357974">
      <w:pPr>
        <w:widowControl w:val="0"/>
        <w:numPr>
          <w:ilvl w:val="2"/>
          <w:numId w:val="5"/>
        </w:numPr>
        <w:suppressAutoHyphens/>
        <w:overflowPunct w:val="0"/>
        <w:autoSpaceDE w:val="0"/>
        <w:autoSpaceDN w:val="0"/>
        <w:adjustRightInd w:val="0"/>
        <w:contextualSpacing/>
        <w:jc w:val="both"/>
        <w:rPr>
          <w:lang w:val="lv-LV" w:eastAsia="lv-LV"/>
        </w:rPr>
      </w:pPr>
      <w:r w:rsidRPr="00A77B54">
        <w:rPr>
          <w:lang w:val="lv-LV" w:eastAsia="lv-LV"/>
        </w:rPr>
        <w:t xml:space="preserve">Ar </w:t>
      </w:r>
      <w:r w:rsidR="00A55503" w:rsidRPr="00A77B54">
        <w:rPr>
          <w:lang w:val="lv-LV" w:eastAsia="lv-LV"/>
        </w:rPr>
        <w:t>iepirkuma</w:t>
      </w:r>
      <w:r w:rsidRPr="00A77B54">
        <w:rPr>
          <w:lang w:val="lv-LV" w:eastAsia="lv-LV"/>
        </w:rPr>
        <w:t xml:space="preserve"> nolikumu var iepazīties Latvijas Dabas fonds </w:t>
      </w:r>
      <w:r w:rsidR="00297281" w:rsidRPr="00A77B54">
        <w:rPr>
          <w:lang w:val="lv-LV" w:eastAsia="lv-LV"/>
        </w:rPr>
        <w:t xml:space="preserve">(turpmāk tekstā LDF) </w:t>
      </w:r>
      <w:r w:rsidRPr="00A77B54">
        <w:rPr>
          <w:lang w:val="lv-LV" w:eastAsia="lv-LV"/>
        </w:rPr>
        <w:t>mājasla</w:t>
      </w:r>
      <w:r w:rsidR="00357974" w:rsidRPr="00A77B54">
        <w:rPr>
          <w:lang w:val="lv-LV" w:eastAsia="lv-LV"/>
        </w:rPr>
        <w:t xml:space="preserve">pas </w:t>
      </w:r>
      <w:hyperlink r:id="rId13" w:history="1">
        <w:r w:rsidRPr="00A77B54">
          <w:rPr>
            <w:rStyle w:val="Hyperlink"/>
            <w:lang w:val="lv-LV" w:eastAsia="lv-LV"/>
          </w:rPr>
          <w:t>www.ldf.lv</w:t>
        </w:r>
      </w:hyperlink>
      <w:r w:rsidRPr="00A77B54">
        <w:rPr>
          <w:lang w:val="lv-LV" w:eastAsia="lv-LV"/>
        </w:rPr>
        <w:t xml:space="preserve"> sadaļā “</w:t>
      </w:r>
      <w:r w:rsidR="00C610CA" w:rsidRPr="00A77B54">
        <w:rPr>
          <w:lang w:val="lv-LV" w:eastAsia="lv-LV"/>
        </w:rPr>
        <w:t>Par mums</w:t>
      </w:r>
      <w:r w:rsidRPr="00A77B54">
        <w:rPr>
          <w:lang w:val="lv-LV" w:eastAsia="lv-LV"/>
        </w:rPr>
        <w:t>”</w:t>
      </w:r>
      <w:r w:rsidR="006F4E43" w:rsidRPr="00A77B54">
        <w:rPr>
          <w:lang w:val="lv-LV" w:eastAsia="lv-LV"/>
        </w:rPr>
        <w:t xml:space="preserve"> – “Iepirkumi”</w:t>
      </w:r>
      <w:r w:rsidRPr="00A77B54">
        <w:rPr>
          <w:lang w:val="lv-LV" w:eastAsia="lv-LV"/>
        </w:rPr>
        <w:t>.</w:t>
      </w:r>
    </w:p>
    <w:p w14:paraId="63833214" w14:textId="50F7D819" w:rsidR="00C766BD" w:rsidRPr="00A77B54" w:rsidRDefault="00C766BD" w:rsidP="00357974">
      <w:pPr>
        <w:numPr>
          <w:ilvl w:val="2"/>
          <w:numId w:val="5"/>
        </w:numPr>
        <w:suppressAutoHyphens/>
        <w:autoSpaceDE w:val="0"/>
        <w:autoSpaceDN w:val="0"/>
        <w:adjustRightInd w:val="0"/>
        <w:contextualSpacing/>
        <w:jc w:val="both"/>
        <w:rPr>
          <w:color w:val="000000"/>
          <w:lang w:val="lv-LV" w:eastAsia="lv-LV"/>
        </w:rPr>
      </w:pPr>
      <w:r w:rsidRPr="00A77B54">
        <w:rPr>
          <w:lang w:val="lv-LV" w:eastAsia="lv-LV"/>
        </w:rPr>
        <w:t xml:space="preserve">Pretendenti var savlaicīgi rakstiski pieprasīt papildu informāciju un iesniegt jautājumus par </w:t>
      </w:r>
      <w:r w:rsidR="00A55503" w:rsidRPr="00A77B54">
        <w:rPr>
          <w:lang w:val="lv-LV" w:eastAsia="lv-LV"/>
        </w:rPr>
        <w:t>iepirkuma</w:t>
      </w:r>
      <w:r w:rsidRPr="00A77B54">
        <w:rPr>
          <w:lang w:val="lv-LV" w:eastAsia="lv-LV"/>
        </w:rPr>
        <w:t xml:space="preserve"> dokumentos iekļautajām prasībām. Pretendenta lūgumi pēc papildu informācijas, un uzdotie jautājumi adres</w:t>
      </w:r>
      <w:r w:rsidR="00333265" w:rsidRPr="00A77B54">
        <w:rPr>
          <w:lang w:val="lv-LV" w:eastAsia="lv-LV"/>
        </w:rPr>
        <w:t>ējami nolikuma 1.1.</w:t>
      </w:r>
      <w:r w:rsidRPr="00A77B54">
        <w:rPr>
          <w:lang w:val="lv-LV" w:eastAsia="lv-LV"/>
        </w:rPr>
        <w:t>punktā noteiktai kontaktpersonai, nosūtot rakstisku pieprasījumu, izmantojot elektronisko pasta adresi (</w:t>
      </w:r>
      <w:hyperlink r:id="rId14" w:history="1">
        <w:r w:rsidR="007E6364" w:rsidRPr="00A77B54">
          <w:rPr>
            <w:rStyle w:val="Hyperlink"/>
            <w:lang w:val="lv-LV" w:eastAsia="lv-LV"/>
          </w:rPr>
          <w:t>baiba.strazdina@ldf.lv</w:t>
        </w:r>
      </w:hyperlink>
      <w:r w:rsidRPr="00A77B54">
        <w:rPr>
          <w:lang w:val="lv-LV" w:eastAsia="lv-LV"/>
        </w:rPr>
        <w:t xml:space="preserve">). </w:t>
      </w:r>
      <w:r w:rsidRPr="00A77B54">
        <w:rPr>
          <w:color w:val="000000"/>
          <w:lang w:val="lv-LV" w:eastAsia="lv-LV"/>
        </w:rPr>
        <w:t xml:space="preserve">Pēdējais informācijas sniegšanas termiņš </w:t>
      </w:r>
      <w:r w:rsidR="003568E3" w:rsidRPr="00A77B54">
        <w:rPr>
          <w:color w:val="000000"/>
          <w:lang w:val="lv-LV" w:eastAsia="lv-LV"/>
        </w:rPr>
        <w:t>–</w:t>
      </w:r>
      <w:r w:rsidRPr="00A77B54">
        <w:rPr>
          <w:color w:val="000000"/>
          <w:lang w:val="lv-LV" w:eastAsia="lv-LV"/>
        </w:rPr>
        <w:t xml:space="preserve"> ne vēlāk kā 3 (trīs) darba dienas pirms piedāvājumu iesniegšanas termiņa beigām.</w:t>
      </w:r>
    </w:p>
    <w:p w14:paraId="3B25250C" w14:textId="77777777" w:rsidR="00C766BD" w:rsidRPr="00A77B54" w:rsidRDefault="00C766BD" w:rsidP="00357974">
      <w:pPr>
        <w:numPr>
          <w:ilvl w:val="2"/>
          <w:numId w:val="5"/>
        </w:numPr>
        <w:suppressAutoHyphens/>
        <w:jc w:val="both"/>
        <w:rPr>
          <w:lang w:val="lv-LV" w:eastAsia="lv-LV"/>
        </w:rPr>
      </w:pPr>
      <w:r w:rsidRPr="00A77B54">
        <w:rPr>
          <w:lang w:val="lv-LV" w:eastAsia="lv-LV"/>
        </w:rPr>
        <w:t xml:space="preserve">Mutiski uzdoti jautājumi un Pasūtītāja sniegtās atbildes nav juridiski saistošas nevienai no </w:t>
      </w:r>
      <w:r w:rsidR="00155597" w:rsidRPr="00A77B54">
        <w:rPr>
          <w:lang w:val="lv-LV" w:eastAsia="lv-LV"/>
        </w:rPr>
        <w:t>iepirkumā</w:t>
      </w:r>
      <w:r w:rsidRPr="00A77B54">
        <w:rPr>
          <w:lang w:val="lv-LV" w:eastAsia="lv-LV"/>
        </w:rPr>
        <w:t xml:space="preserve"> iesaistītajām pusēm.</w:t>
      </w:r>
    </w:p>
    <w:p w14:paraId="1B0B19E6" w14:textId="77777777" w:rsidR="00C766BD" w:rsidRPr="00A77B54" w:rsidRDefault="00C766BD" w:rsidP="00357974">
      <w:pPr>
        <w:widowControl w:val="0"/>
        <w:numPr>
          <w:ilvl w:val="2"/>
          <w:numId w:val="5"/>
        </w:numPr>
        <w:suppressAutoHyphens/>
        <w:overflowPunct w:val="0"/>
        <w:autoSpaceDE w:val="0"/>
        <w:autoSpaceDN w:val="0"/>
        <w:adjustRightInd w:val="0"/>
        <w:jc w:val="both"/>
        <w:rPr>
          <w:lang w:val="lv-LV" w:eastAsia="lv-LV"/>
        </w:rPr>
      </w:pPr>
      <w:r w:rsidRPr="00A77B54">
        <w:rPr>
          <w:lang w:val="lv-LV" w:eastAsia="lv-LV"/>
        </w:rPr>
        <w:t xml:space="preserve">Pretendentu rakstiski iesniegtie jautājumi un iepirkuma komisijas atbildes uz tiem </w:t>
      </w:r>
      <w:r w:rsidR="00357974" w:rsidRPr="00A77B54">
        <w:rPr>
          <w:lang w:val="lv-LV" w:eastAsia="lv-LV"/>
        </w:rPr>
        <w:t xml:space="preserve">tiks ievietas LDF mājaslapas </w:t>
      </w:r>
      <w:hyperlink r:id="rId15" w:history="1">
        <w:r w:rsidR="00357974" w:rsidRPr="00A77B54">
          <w:rPr>
            <w:rStyle w:val="Hyperlink"/>
            <w:lang w:val="lv-LV" w:eastAsia="lv-LV"/>
          </w:rPr>
          <w:t>www.ldf.lv</w:t>
        </w:r>
      </w:hyperlink>
      <w:r w:rsidR="00357974" w:rsidRPr="00A77B54">
        <w:rPr>
          <w:lang w:val="lv-LV" w:eastAsia="lv-LV"/>
        </w:rPr>
        <w:t xml:space="preserve"> sadaļā </w:t>
      </w:r>
      <w:r w:rsidR="004B3E60" w:rsidRPr="00A77B54">
        <w:rPr>
          <w:lang w:val="lv-LV" w:eastAsia="lv-LV"/>
        </w:rPr>
        <w:t xml:space="preserve">“Par mums” – “Iepirkumi” </w:t>
      </w:r>
      <w:r w:rsidR="00357974" w:rsidRPr="00A77B54">
        <w:rPr>
          <w:lang w:val="lv-LV" w:eastAsia="lv-LV"/>
        </w:rPr>
        <w:t xml:space="preserve">un </w:t>
      </w:r>
      <w:r w:rsidRPr="00A77B54">
        <w:rPr>
          <w:bCs/>
          <w:lang w:val="lv-LV" w:eastAsia="lv-LV"/>
        </w:rPr>
        <w:t xml:space="preserve">kļūs saistošas </w:t>
      </w:r>
      <w:r w:rsidRPr="00A77B54">
        <w:rPr>
          <w:lang w:val="lv-LV" w:eastAsia="lv-LV"/>
        </w:rPr>
        <w:t xml:space="preserve">visiem </w:t>
      </w:r>
      <w:r w:rsidR="00A55503" w:rsidRPr="00A77B54">
        <w:rPr>
          <w:lang w:val="lv-LV" w:eastAsia="lv-LV"/>
        </w:rPr>
        <w:t>iepirkuma</w:t>
      </w:r>
      <w:r w:rsidRPr="00A77B54">
        <w:rPr>
          <w:lang w:val="lv-LV" w:eastAsia="lv-LV"/>
        </w:rPr>
        <w:t xml:space="preserve"> iespējamiem Pretendentiem.</w:t>
      </w:r>
    </w:p>
    <w:p w14:paraId="13ED4C8C" w14:textId="77777777" w:rsidR="00C12DAD" w:rsidRPr="00A77B54" w:rsidRDefault="00C12DAD" w:rsidP="00357974">
      <w:pPr>
        <w:jc w:val="both"/>
        <w:rPr>
          <w:b/>
          <w:bCs/>
          <w:iCs/>
          <w:szCs w:val="28"/>
          <w:lang w:val="lv-LV"/>
        </w:rPr>
      </w:pPr>
    </w:p>
    <w:p w14:paraId="119E4EFC" w14:textId="77777777" w:rsidR="007631EC" w:rsidRPr="00A77B54" w:rsidRDefault="00C766BD" w:rsidP="00357974">
      <w:pPr>
        <w:jc w:val="both"/>
        <w:rPr>
          <w:b/>
          <w:bCs/>
          <w:iCs/>
          <w:szCs w:val="28"/>
          <w:lang w:val="lv-LV"/>
        </w:rPr>
      </w:pPr>
      <w:r w:rsidRPr="00A77B54">
        <w:rPr>
          <w:b/>
          <w:bCs/>
          <w:iCs/>
          <w:szCs w:val="28"/>
          <w:lang w:val="lv-LV"/>
        </w:rPr>
        <w:t xml:space="preserve">1.4. </w:t>
      </w:r>
      <w:r w:rsidR="007631EC" w:rsidRPr="00A77B54">
        <w:rPr>
          <w:b/>
          <w:bCs/>
          <w:iCs/>
          <w:szCs w:val="28"/>
          <w:lang w:val="lv-LV"/>
        </w:rPr>
        <w:t xml:space="preserve">Piedāvājuma </w:t>
      </w:r>
      <w:r w:rsidR="00C40CFB" w:rsidRPr="00A77B54">
        <w:rPr>
          <w:b/>
          <w:bCs/>
          <w:iCs/>
          <w:szCs w:val="28"/>
          <w:lang w:val="lv-LV"/>
        </w:rPr>
        <w:t xml:space="preserve">noformēšana, </w:t>
      </w:r>
      <w:r w:rsidR="007631EC" w:rsidRPr="00A77B54">
        <w:rPr>
          <w:b/>
          <w:bCs/>
          <w:iCs/>
          <w:szCs w:val="28"/>
          <w:lang w:val="lv-LV"/>
        </w:rPr>
        <w:t xml:space="preserve">iesniegšanas un atvēršanas </w:t>
      </w:r>
      <w:r w:rsidR="00C40CFB" w:rsidRPr="00A77B54">
        <w:rPr>
          <w:b/>
          <w:bCs/>
          <w:iCs/>
          <w:szCs w:val="28"/>
          <w:lang w:val="lv-LV"/>
        </w:rPr>
        <w:t>vieta, datums</w:t>
      </w:r>
      <w:r w:rsidR="001A0AA4" w:rsidRPr="00A77B54">
        <w:rPr>
          <w:b/>
          <w:bCs/>
          <w:iCs/>
          <w:szCs w:val="28"/>
          <w:lang w:val="lv-LV"/>
        </w:rPr>
        <w:t xml:space="preserve"> un kārtība</w:t>
      </w:r>
    </w:p>
    <w:p w14:paraId="0148CEE6" w14:textId="0B4F1C7B" w:rsidR="00603D0B" w:rsidRPr="00AE607F" w:rsidRDefault="00B8746A" w:rsidP="00357974">
      <w:pPr>
        <w:ind w:left="709" w:hanging="709"/>
        <w:jc w:val="both"/>
        <w:rPr>
          <w:b/>
          <w:lang w:val="lv-LV"/>
        </w:rPr>
      </w:pPr>
      <w:r w:rsidRPr="00AE607F">
        <w:rPr>
          <w:szCs w:val="28"/>
          <w:lang w:val="lv-LV"/>
        </w:rPr>
        <w:t>1.</w:t>
      </w:r>
      <w:r w:rsidR="0023106B" w:rsidRPr="00AE607F">
        <w:rPr>
          <w:szCs w:val="28"/>
          <w:lang w:val="lv-LV"/>
        </w:rPr>
        <w:t>4</w:t>
      </w:r>
      <w:r w:rsidRPr="00AE607F">
        <w:rPr>
          <w:szCs w:val="28"/>
          <w:lang w:val="lv-LV"/>
        </w:rPr>
        <w:t xml:space="preserve">.1. Ieinteresētās personas </w:t>
      </w:r>
      <w:r w:rsidRPr="00AE607F">
        <w:rPr>
          <w:b/>
          <w:szCs w:val="28"/>
          <w:lang w:val="lv-LV"/>
        </w:rPr>
        <w:t xml:space="preserve">piedāvājumus var iesniegt </w:t>
      </w:r>
      <w:r w:rsidRPr="00AE607F">
        <w:rPr>
          <w:b/>
          <w:lang w:val="lv-LV"/>
        </w:rPr>
        <w:t xml:space="preserve">līdz </w:t>
      </w:r>
      <w:r w:rsidR="00E4411C" w:rsidRPr="00AE607F">
        <w:rPr>
          <w:b/>
          <w:lang w:val="lv-LV"/>
        </w:rPr>
        <w:t>04</w:t>
      </w:r>
      <w:r w:rsidR="00F71CD2" w:rsidRPr="00AE607F">
        <w:rPr>
          <w:b/>
          <w:lang w:val="lv-LV"/>
        </w:rPr>
        <w:t>.</w:t>
      </w:r>
      <w:r w:rsidR="002A5484" w:rsidRPr="00AE607F">
        <w:rPr>
          <w:b/>
          <w:lang w:val="lv-LV"/>
        </w:rPr>
        <w:t>0</w:t>
      </w:r>
      <w:r w:rsidR="00C44D80" w:rsidRPr="00AE607F">
        <w:rPr>
          <w:b/>
          <w:lang w:val="lv-LV"/>
        </w:rPr>
        <w:t>8</w:t>
      </w:r>
      <w:r w:rsidR="00E943D3" w:rsidRPr="00AE607F">
        <w:rPr>
          <w:b/>
          <w:lang w:val="lv-LV"/>
        </w:rPr>
        <w:t>.</w:t>
      </w:r>
      <w:r w:rsidR="00A63CE3" w:rsidRPr="00AE607F">
        <w:rPr>
          <w:b/>
          <w:lang w:val="lv-LV"/>
        </w:rPr>
        <w:t>202</w:t>
      </w:r>
      <w:r w:rsidR="00E76851" w:rsidRPr="00AE607F">
        <w:rPr>
          <w:b/>
          <w:lang w:val="lv-LV"/>
        </w:rPr>
        <w:t>6</w:t>
      </w:r>
      <w:r w:rsidRPr="00AE607F">
        <w:rPr>
          <w:b/>
          <w:lang w:val="lv-LV"/>
        </w:rPr>
        <w:t>.</w:t>
      </w:r>
      <w:r w:rsidR="00A63CE3" w:rsidRPr="00AE607F">
        <w:rPr>
          <w:b/>
          <w:lang w:val="lv-LV"/>
        </w:rPr>
        <w:t xml:space="preserve"> plkst. 1</w:t>
      </w:r>
      <w:r w:rsidR="006E25A9" w:rsidRPr="00AE607F">
        <w:rPr>
          <w:b/>
          <w:lang w:val="lv-LV"/>
        </w:rPr>
        <w:t>6</w:t>
      </w:r>
      <w:r w:rsidRPr="00AE607F">
        <w:rPr>
          <w:b/>
          <w:lang w:val="lv-LV"/>
        </w:rPr>
        <w:t>:00</w:t>
      </w:r>
      <w:r w:rsidR="00284A48" w:rsidRPr="00AE607F">
        <w:rPr>
          <w:szCs w:val="28"/>
          <w:lang w:val="lv-LV"/>
        </w:rPr>
        <w:t>. Piedāvājumi, kas iesniegti pēc minētā termiņa, netiks izskatīti.</w:t>
      </w:r>
    </w:p>
    <w:p w14:paraId="61360D9E" w14:textId="77777777" w:rsidR="00603D0B" w:rsidRPr="00AE607F" w:rsidRDefault="00603D0B" w:rsidP="00357974">
      <w:pPr>
        <w:ind w:left="709" w:hanging="709"/>
        <w:jc w:val="both"/>
        <w:rPr>
          <w:szCs w:val="28"/>
          <w:lang w:val="lv-LV"/>
        </w:rPr>
      </w:pPr>
      <w:r w:rsidRPr="00AE607F">
        <w:rPr>
          <w:szCs w:val="28"/>
          <w:lang w:val="lv-LV"/>
        </w:rPr>
        <w:t>1.4.2. Piedāvājumu var iesniegt vienā no minētajiem veidiem:</w:t>
      </w:r>
    </w:p>
    <w:p w14:paraId="71B54BDA" w14:textId="77777777" w:rsidR="00603D0B" w:rsidRPr="00A77B54" w:rsidRDefault="00A54B60" w:rsidP="00603D0B">
      <w:pPr>
        <w:numPr>
          <w:ilvl w:val="0"/>
          <w:numId w:val="20"/>
        </w:numPr>
        <w:jc w:val="both"/>
        <w:rPr>
          <w:szCs w:val="28"/>
          <w:lang w:val="lv-LV"/>
        </w:rPr>
      </w:pPr>
      <w:r w:rsidRPr="00A77B54">
        <w:rPr>
          <w:szCs w:val="28"/>
          <w:lang w:val="lv-LV"/>
        </w:rPr>
        <w:t xml:space="preserve">sūtot to pa pastu </w:t>
      </w:r>
      <w:r w:rsidR="00603D0B" w:rsidRPr="00A77B54">
        <w:rPr>
          <w:szCs w:val="28"/>
          <w:lang w:val="lv-LV"/>
        </w:rPr>
        <w:t>uz LDF biroju Blaumaņa iela 32-8, Rīga, LV-1011;</w:t>
      </w:r>
    </w:p>
    <w:p w14:paraId="532BCD40" w14:textId="77777777" w:rsidR="00603D0B" w:rsidRPr="00A77B54" w:rsidRDefault="00B8746A" w:rsidP="00603D0B">
      <w:pPr>
        <w:numPr>
          <w:ilvl w:val="0"/>
          <w:numId w:val="20"/>
        </w:numPr>
        <w:jc w:val="both"/>
        <w:rPr>
          <w:szCs w:val="28"/>
          <w:lang w:val="lv-LV"/>
        </w:rPr>
      </w:pPr>
      <w:r w:rsidRPr="00A77B54">
        <w:rPr>
          <w:szCs w:val="28"/>
          <w:lang w:val="lv-LV"/>
        </w:rPr>
        <w:t>iesniedzot LDF birojā</w:t>
      </w:r>
      <w:r w:rsidR="00603D0B" w:rsidRPr="00A77B54">
        <w:rPr>
          <w:szCs w:val="28"/>
          <w:lang w:val="lv-LV"/>
        </w:rPr>
        <w:t xml:space="preserve"> (</w:t>
      </w:r>
      <w:r w:rsidR="00A63CE3" w:rsidRPr="00A77B54">
        <w:rPr>
          <w:szCs w:val="28"/>
          <w:lang w:val="lv-LV"/>
        </w:rPr>
        <w:t>Blaumaņa iela</w:t>
      </w:r>
      <w:r w:rsidRPr="00A77B54">
        <w:rPr>
          <w:szCs w:val="28"/>
          <w:lang w:val="lv-LV"/>
        </w:rPr>
        <w:t xml:space="preserve"> 3</w:t>
      </w:r>
      <w:r w:rsidR="00A63CE3" w:rsidRPr="00A77B54">
        <w:rPr>
          <w:szCs w:val="28"/>
          <w:lang w:val="lv-LV"/>
        </w:rPr>
        <w:t>2-8, Rīga, LV-1011</w:t>
      </w:r>
      <w:r w:rsidR="00603D0B" w:rsidRPr="00A77B54">
        <w:rPr>
          <w:szCs w:val="28"/>
          <w:lang w:val="lv-LV"/>
        </w:rPr>
        <w:t>)</w:t>
      </w:r>
      <w:r w:rsidR="00C22637" w:rsidRPr="00A77B54">
        <w:rPr>
          <w:szCs w:val="28"/>
          <w:lang w:val="lv-LV"/>
        </w:rPr>
        <w:t xml:space="preserve"> </w:t>
      </w:r>
    </w:p>
    <w:p w14:paraId="526DEF2F" w14:textId="77777777" w:rsidR="00284A48" w:rsidRPr="00A77B54" w:rsidRDefault="00C22637" w:rsidP="00100CA9">
      <w:pPr>
        <w:numPr>
          <w:ilvl w:val="0"/>
          <w:numId w:val="20"/>
        </w:numPr>
        <w:jc w:val="both"/>
        <w:rPr>
          <w:szCs w:val="28"/>
          <w:lang w:val="lv-LV"/>
        </w:rPr>
      </w:pPr>
      <w:r w:rsidRPr="00A77B54">
        <w:rPr>
          <w:szCs w:val="28"/>
          <w:lang w:val="lv-LV"/>
        </w:rPr>
        <w:t xml:space="preserve">sūtot uz e-pastu </w:t>
      </w:r>
      <w:hyperlink r:id="rId16" w:history="1">
        <w:r w:rsidRPr="00A77B54">
          <w:rPr>
            <w:rStyle w:val="Hyperlink"/>
            <w:szCs w:val="28"/>
            <w:lang w:val="lv-LV"/>
          </w:rPr>
          <w:t>ldf@ldf.lv</w:t>
        </w:r>
      </w:hyperlink>
      <w:r w:rsidR="00284A48" w:rsidRPr="00A77B54">
        <w:rPr>
          <w:szCs w:val="28"/>
          <w:lang w:val="lv-LV"/>
        </w:rPr>
        <w:t>.</w:t>
      </w:r>
    </w:p>
    <w:p w14:paraId="5E7DBD3B" w14:textId="77777777" w:rsidR="00C22637" w:rsidRPr="00A77B54" w:rsidRDefault="00284A48" w:rsidP="00284A48">
      <w:pPr>
        <w:ind w:left="720" w:hanging="720"/>
        <w:jc w:val="both"/>
        <w:rPr>
          <w:szCs w:val="28"/>
          <w:lang w:val="lv-LV"/>
        </w:rPr>
      </w:pPr>
      <w:r w:rsidRPr="00A77B54">
        <w:rPr>
          <w:szCs w:val="28"/>
          <w:lang w:val="lv-LV"/>
        </w:rPr>
        <w:t xml:space="preserve">1.4.3. </w:t>
      </w:r>
      <w:r w:rsidR="00C22637" w:rsidRPr="00A77B54">
        <w:rPr>
          <w:lang w:val="lv-LV"/>
        </w:rPr>
        <w:t>Iesniedzot piedāvājumu klātienē vai sūtot to pa pastu, tam ir jāatbilst sekojošam noformējumam:</w:t>
      </w:r>
    </w:p>
    <w:p w14:paraId="18D17480" w14:textId="77777777" w:rsidR="00C22637" w:rsidRPr="00A77B54" w:rsidRDefault="00C22637" w:rsidP="00284A48">
      <w:pPr>
        <w:numPr>
          <w:ilvl w:val="0"/>
          <w:numId w:val="20"/>
        </w:numPr>
        <w:jc w:val="both"/>
        <w:rPr>
          <w:szCs w:val="28"/>
          <w:lang w:val="lv-LV"/>
        </w:rPr>
      </w:pPr>
      <w:r w:rsidRPr="00A77B54">
        <w:rPr>
          <w:szCs w:val="28"/>
          <w:lang w:val="lv-LV"/>
        </w:rPr>
        <w:t xml:space="preserve">Piedāvājums jāiesniedz datorrakstā uz sanumurētām un sakniedētām vai cauršūtām un rokrakstā parakstītām lapām. </w:t>
      </w:r>
    </w:p>
    <w:p w14:paraId="366F13D7" w14:textId="77777777" w:rsidR="00C22637" w:rsidRPr="00A77B54" w:rsidRDefault="00C22637" w:rsidP="00284A48">
      <w:pPr>
        <w:numPr>
          <w:ilvl w:val="0"/>
          <w:numId w:val="20"/>
        </w:numPr>
        <w:jc w:val="both"/>
        <w:rPr>
          <w:szCs w:val="28"/>
          <w:lang w:val="lv-LV"/>
        </w:rPr>
      </w:pPr>
      <w:r w:rsidRPr="00A77B54">
        <w:rPr>
          <w:szCs w:val="28"/>
          <w:lang w:val="lv-LV"/>
        </w:rPr>
        <w:t>Piedāvājums iesniedzams aizlīmētā aploksnē, uz kuras jānorāda:</w:t>
      </w:r>
    </w:p>
    <w:p w14:paraId="5E58E191" w14:textId="77777777" w:rsidR="00C22637" w:rsidRPr="00A77B54" w:rsidRDefault="00C22637" w:rsidP="00284A48">
      <w:pPr>
        <w:numPr>
          <w:ilvl w:val="1"/>
          <w:numId w:val="20"/>
        </w:numPr>
        <w:jc w:val="both"/>
        <w:rPr>
          <w:szCs w:val="28"/>
          <w:lang w:val="lv-LV"/>
        </w:rPr>
      </w:pPr>
      <w:r w:rsidRPr="00A77B54">
        <w:rPr>
          <w:szCs w:val="28"/>
          <w:lang w:val="lv-LV"/>
        </w:rPr>
        <w:t>pasūtītāja nosaukums un adrese;</w:t>
      </w:r>
    </w:p>
    <w:p w14:paraId="12D255F0" w14:textId="77777777" w:rsidR="00C22637" w:rsidRPr="00A77B54" w:rsidRDefault="00C22637" w:rsidP="00284A48">
      <w:pPr>
        <w:numPr>
          <w:ilvl w:val="1"/>
          <w:numId w:val="20"/>
        </w:numPr>
        <w:jc w:val="both"/>
        <w:rPr>
          <w:szCs w:val="28"/>
          <w:lang w:val="lv-LV"/>
        </w:rPr>
      </w:pPr>
      <w:r w:rsidRPr="00A77B54">
        <w:rPr>
          <w:szCs w:val="28"/>
          <w:lang w:val="lv-LV"/>
        </w:rPr>
        <w:t>pretendenta nosaukums;</w:t>
      </w:r>
    </w:p>
    <w:p w14:paraId="2A379EFF" w14:textId="1DAD7808" w:rsidR="00581A47" w:rsidRPr="00A77B54" w:rsidRDefault="00581A47" w:rsidP="00284A48">
      <w:pPr>
        <w:numPr>
          <w:ilvl w:val="1"/>
          <w:numId w:val="20"/>
        </w:numPr>
        <w:jc w:val="both"/>
        <w:rPr>
          <w:szCs w:val="28"/>
          <w:lang w:val="lv-LV"/>
        </w:rPr>
      </w:pPr>
      <w:r w:rsidRPr="00A77B54">
        <w:rPr>
          <w:szCs w:val="28"/>
          <w:lang w:val="lv-LV"/>
        </w:rPr>
        <w:lastRenderedPageBreak/>
        <w:t xml:space="preserve">atzīme ”Piedāvājums </w:t>
      </w:r>
      <w:r w:rsidR="00A55503" w:rsidRPr="00A77B54">
        <w:rPr>
          <w:szCs w:val="28"/>
          <w:lang w:val="lv-LV"/>
        </w:rPr>
        <w:t>iepirkumam</w:t>
      </w:r>
      <w:r w:rsidRPr="00A77B54">
        <w:rPr>
          <w:szCs w:val="28"/>
          <w:lang w:val="lv-LV"/>
        </w:rPr>
        <w:t xml:space="preserve"> “</w:t>
      </w:r>
      <w:r w:rsidR="00602758" w:rsidRPr="00A77B54">
        <w:rPr>
          <w:szCs w:val="28"/>
          <w:lang w:val="lv-LV"/>
        </w:rPr>
        <w:t>Mehanizēta krūmu un koku celmu frēzēšana divās parkveida pļavu atjaunošanas teritorijās</w:t>
      </w:r>
      <w:r w:rsidR="00297F72" w:rsidRPr="00A77B54">
        <w:rPr>
          <w:szCs w:val="28"/>
          <w:lang w:val="lv-LV"/>
        </w:rPr>
        <w:t>”</w:t>
      </w:r>
      <w:r w:rsidRPr="00A77B54">
        <w:rPr>
          <w:szCs w:val="28"/>
          <w:lang w:val="lv-LV"/>
        </w:rPr>
        <w:t>;</w:t>
      </w:r>
    </w:p>
    <w:p w14:paraId="32DB6911" w14:textId="7E6198F3" w:rsidR="00581A47" w:rsidRPr="00A77B54" w:rsidRDefault="00581A47" w:rsidP="00284A48">
      <w:pPr>
        <w:numPr>
          <w:ilvl w:val="1"/>
          <w:numId w:val="20"/>
        </w:numPr>
        <w:jc w:val="both"/>
        <w:rPr>
          <w:szCs w:val="28"/>
          <w:lang w:val="lv-LV"/>
        </w:rPr>
      </w:pPr>
      <w:r w:rsidRPr="00A77B54">
        <w:rPr>
          <w:szCs w:val="28"/>
          <w:lang w:val="lv-LV"/>
        </w:rPr>
        <w:t>Neatvērt līdz</w:t>
      </w:r>
      <w:r w:rsidR="002B7350" w:rsidRPr="00A77B54">
        <w:rPr>
          <w:szCs w:val="28"/>
          <w:lang w:val="lv-LV"/>
        </w:rPr>
        <w:t xml:space="preserve"> </w:t>
      </w:r>
      <w:r w:rsidR="00C44D80" w:rsidRPr="00A77B54">
        <w:rPr>
          <w:szCs w:val="28"/>
          <w:lang w:val="lv-LV"/>
        </w:rPr>
        <w:t>04</w:t>
      </w:r>
      <w:r w:rsidR="006B6FF0" w:rsidRPr="00A77B54">
        <w:rPr>
          <w:szCs w:val="28"/>
          <w:lang w:val="lv-LV"/>
        </w:rPr>
        <w:t>.</w:t>
      </w:r>
      <w:r w:rsidR="00AA6E80" w:rsidRPr="00A77B54">
        <w:rPr>
          <w:szCs w:val="28"/>
          <w:lang w:val="lv-LV"/>
        </w:rPr>
        <w:t>0</w:t>
      </w:r>
      <w:r w:rsidR="00C44D80" w:rsidRPr="00A77B54">
        <w:rPr>
          <w:szCs w:val="28"/>
          <w:lang w:val="lv-LV"/>
        </w:rPr>
        <w:t>8</w:t>
      </w:r>
      <w:r w:rsidR="006B6FF0" w:rsidRPr="00A77B54">
        <w:rPr>
          <w:szCs w:val="28"/>
          <w:lang w:val="lv-LV"/>
        </w:rPr>
        <w:t>.202</w:t>
      </w:r>
      <w:r w:rsidR="00173214" w:rsidRPr="00A77B54">
        <w:rPr>
          <w:szCs w:val="28"/>
          <w:lang w:val="lv-LV"/>
        </w:rPr>
        <w:t>6</w:t>
      </w:r>
      <w:r w:rsidR="006B6FF0" w:rsidRPr="00A77B54">
        <w:rPr>
          <w:szCs w:val="28"/>
          <w:lang w:val="lv-LV"/>
        </w:rPr>
        <w:t>. plkst. 1</w:t>
      </w:r>
      <w:r w:rsidR="006E25A9" w:rsidRPr="00A77B54">
        <w:rPr>
          <w:szCs w:val="28"/>
          <w:lang w:val="lv-LV"/>
        </w:rPr>
        <w:t>6</w:t>
      </w:r>
      <w:r w:rsidR="006B6FF0" w:rsidRPr="00A77B54">
        <w:rPr>
          <w:szCs w:val="28"/>
          <w:lang w:val="lv-LV"/>
        </w:rPr>
        <w:t>:00</w:t>
      </w:r>
    </w:p>
    <w:p w14:paraId="265A6F25" w14:textId="77777777" w:rsidR="00733276" w:rsidRPr="00A77B54" w:rsidRDefault="00733276" w:rsidP="00357974">
      <w:pPr>
        <w:spacing w:before="120"/>
        <w:jc w:val="both"/>
        <w:rPr>
          <w:lang w:val="lv-LV"/>
        </w:rPr>
      </w:pPr>
      <w:r w:rsidRPr="00A77B54">
        <w:rPr>
          <w:lang w:val="lv-LV"/>
        </w:rPr>
        <w:t>1.4.4. Iesūtot piedāvājumu elektroniski, tam ir jāatbilst sekojošam noformējumam:</w:t>
      </w:r>
    </w:p>
    <w:p w14:paraId="76669A3B" w14:textId="77777777" w:rsidR="00701A41" w:rsidRPr="00A77B54" w:rsidRDefault="00733276" w:rsidP="00284A48">
      <w:pPr>
        <w:numPr>
          <w:ilvl w:val="0"/>
          <w:numId w:val="20"/>
        </w:numPr>
        <w:jc w:val="both"/>
        <w:rPr>
          <w:szCs w:val="28"/>
          <w:lang w:val="lv-LV"/>
        </w:rPr>
      </w:pPr>
      <w:r w:rsidRPr="00A77B54">
        <w:rPr>
          <w:szCs w:val="28"/>
          <w:lang w:val="lv-LV"/>
        </w:rPr>
        <w:t>Tam jābūt izstrādātam atbilstoši Elektronisko dokumentu likumā un 28.06.2005. Ministru kabineta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w:t>
      </w:r>
    </w:p>
    <w:p w14:paraId="5937C7B0" w14:textId="77777777" w:rsidR="00733276" w:rsidRPr="00A77B54" w:rsidRDefault="00701A41" w:rsidP="00284A48">
      <w:pPr>
        <w:numPr>
          <w:ilvl w:val="0"/>
          <w:numId w:val="20"/>
        </w:numPr>
        <w:ind w:left="714" w:hanging="357"/>
        <w:jc w:val="both"/>
        <w:rPr>
          <w:szCs w:val="28"/>
          <w:lang w:val="lv-LV"/>
        </w:rPr>
      </w:pPr>
      <w:r w:rsidRPr="00A77B54">
        <w:rPr>
          <w:szCs w:val="28"/>
          <w:lang w:val="lv-LV"/>
        </w:rPr>
        <w:t xml:space="preserve">Iesniegtajiem iepirkuma dokumentiem jābūt parakstītiem ar drošu elektronisko parakstu un apliecinātiem ar laika zīmogu pirms piedāvājuma iesniegšanas termiņa beigām. Piedāvājums ir jāparaksta personai, kurai publiskos reģistros ir reģistrētas tiesības pārstāvēt iesniedzēju vai pilnvarotai personai, šādā gadījumā pievienojot pilnvarojumu apliecinošu dokumenta oriģinālu vai apliecinātu kopiju. </w:t>
      </w:r>
    </w:p>
    <w:p w14:paraId="4BF48753" w14:textId="77777777" w:rsidR="00284A48" w:rsidRPr="00A77B54" w:rsidRDefault="00297281" w:rsidP="00284A48">
      <w:pPr>
        <w:numPr>
          <w:ilvl w:val="0"/>
          <w:numId w:val="20"/>
        </w:numPr>
        <w:jc w:val="both"/>
        <w:rPr>
          <w:szCs w:val="28"/>
          <w:lang w:val="lv-LV"/>
        </w:rPr>
      </w:pPr>
      <w:r w:rsidRPr="00A77B54">
        <w:rPr>
          <w:szCs w:val="28"/>
          <w:lang w:val="lv-LV"/>
        </w:rPr>
        <w:t>Piedāvājums jāsagatavo datorrakstā latviešu valodā, dokumentus svešvalodās jāiesniedz kopā ar tulkojumu latviešu valodā. Tulkojuma pareizību pretendents apstiprina ar savu parakstu. Pretendents normatīvajos aktos noteiktā kārtībā ir atbildīgs par tulkojuma pareizību un atbilstību oriģinālam.</w:t>
      </w:r>
    </w:p>
    <w:p w14:paraId="7EF85390" w14:textId="77777777" w:rsidR="00733276" w:rsidRPr="00A77B54" w:rsidRDefault="00733276" w:rsidP="00284A48">
      <w:pPr>
        <w:numPr>
          <w:ilvl w:val="0"/>
          <w:numId w:val="20"/>
        </w:numPr>
        <w:jc w:val="both"/>
        <w:rPr>
          <w:szCs w:val="28"/>
          <w:lang w:val="lv-LV"/>
        </w:rPr>
      </w:pPr>
      <w:r w:rsidRPr="00A77B54">
        <w:rPr>
          <w:lang w:val="lv-LV"/>
        </w:rPr>
        <w:t xml:space="preserve">Piedāvājums iesniedzams e-pastā, </w:t>
      </w:r>
      <w:r w:rsidR="00297281" w:rsidRPr="00A77B54">
        <w:rPr>
          <w:lang w:val="lv-LV"/>
        </w:rPr>
        <w:t>kur</w:t>
      </w:r>
      <w:r w:rsidRPr="00A77B54">
        <w:rPr>
          <w:lang w:val="lv-LV"/>
        </w:rPr>
        <w:t>:</w:t>
      </w:r>
    </w:p>
    <w:p w14:paraId="17AAC868" w14:textId="090413E1" w:rsidR="00733276" w:rsidRPr="00A77B54" w:rsidRDefault="00733276" w:rsidP="00284A48">
      <w:pPr>
        <w:numPr>
          <w:ilvl w:val="1"/>
          <w:numId w:val="20"/>
        </w:numPr>
        <w:jc w:val="both"/>
        <w:rPr>
          <w:szCs w:val="28"/>
          <w:lang w:val="lv-LV"/>
        </w:rPr>
      </w:pPr>
      <w:r w:rsidRPr="00A77B54">
        <w:rPr>
          <w:szCs w:val="28"/>
          <w:lang w:val="lv-LV"/>
        </w:rPr>
        <w:t xml:space="preserve">Tematā (Subject) </w:t>
      </w:r>
      <w:r w:rsidR="003F1763" w:rsidRPr="00A77B54">
        <w:rPr>
          <w:szCs w:val="28"/>
          <w:lang w:val="lv-LV"/>
        </w:rPr>
        <w:t xml:space="preserve">ir jānorāda </w:t>
      </w:r>
      <w:r w:rsidRPr="00A77B54">
        <w:rPr>
          <w:szCs w:val="28"/>
          <w:lang w:val="lv-LV"/>
        </w:rPr>
        <w:t xml:space="preserve">– “Piedāvājums </w:t>
      </w:r>
      <w:r w:rsidR="00A55503" w:rsidRPr="00A77B54">
        <w:rPr>
          <w:szCs w:val="28"/>
          <w:lang w:val="lv-LV"/>
        </w:rPr>
        <w:t>iepirkumam</w:t>
      </w:r>
      <w:r w:rsidRPr="00A77B54">
        <w:rPr>
          <w:szCs w:val="28"/>
          <w:lang w:val="lv-LV"/>
        </w:rPr>
        <w:t xml:space="preserve"> ID. Nr. 6.37-</w:t>
      </w:r>
      <w:r w:rsidR="00A34346" w:rsidRPr="00A77B54">
        <w:rPr>
          <w:szCs w:val="28"/>
          <w:lang w:val="lv-LV"/>
        </w:rPr>
        <w:t> </w:t>
      </w:r>
      <w:r w:rsidRPr="00A77B54">
        <w:rPr>
          <w:szCs w:val="28"/>
          <w:lang w:val="lv-LV"/>
        </w:rPr>
        <w:t>2/WM202</w:t>
      </w:r>
      <w:r w:rsidR="006D58E1" w:rsidRPr="00A77B54">
        <w:rPr>
          <w:szCs w:val="28"/>
          <w:lang w:val="lv-LV"/>
        </w:rPr>
        <w:t>6</w:t>
      </w:r>
      <w:r w:rsidRPr="00A77B54">
        <w:rPr>
          <w:szCs w:val="28"/>
          <w:lang w:val="lv-LV"/>
        </w:rPr>
        <w:t>-</w:t>
      </w:r>
      <w:r w:rsidR="007E6364" w:rsidRPr="00A77B54">
        <w:rPr>
          <w:szCs w:val="28"/>
          <w:lang w:val="lv-LV"/>
        </w:rPr>
        <w:t>3</w:t>
      </w:r>
      <w:r w:rsidRPr="00A77B54">
        <w:rPr>
          <w:szCs w:val="28"/>
          <w:lang w:val="lv-LV"/>
        </w:rPr>
        <w:t>”;</w:t>
      </w:r>
    </w:p>
    <w:p w14:paraId="0DD6F276" w14:textId="2739E5C6" w:rsidR="00733276" w:rsidRPr="00A77B54" w:rsidRDefault="00733276" w:rsidP="00284A48">
      <w:pPr>
        <w:numPr>
          <w:ilvl w:val="1"/>
          <w:numId w:val="20"/>
        </w:numPr>
        <w:jc w:val="both"/>
        <w:rPr>
          <w:szCs w:val="28"/>
          <w:lang w:val="lv-LV"/>
        </w:rPr>
      </w:pPr>
      <w:r w:rsidRPr="00A77B54">
        <w:rPr>
          <w:szCs w:val="28"/>
          <w:lang w:val="lv-LV"/>
        </w:rPr>
        <w:t xml:space="preserve">E-pasta tekstā (message) </w:t>
      </w:r>
      <w:r w:rsidR="003F1763" w:rsidRPr="00A77B54">
        <w:rPr>
          <w:szCs w:val="28"/>
          <w:lang w:val="lv-LV"/>
        </w:rPr>
        <w:t>ir jānorāda</w:t>
      </w:r>
      <w:r w:rsidRPr="00A77B54">
        <w:rPr>
          <w:szCs w:val="28"/>
          <w:lang w:val="lv-LV"/>
        </w:rPr>
        <w:t xml:space="preserve"> pretendenta nosaukums</w:t>
      </w:r>
      <w:r w:rsidR="003F1763" w:rsidRPr="00A77B54">
        <w:rPr>
          <w:szCs w:val="28"/>
          <w:lang w:val="lv-LV"/>
        </w:rPr>
        <w:t>, reģistrācijas numurs</w:t>
      </w:r>
      <w:r w:rsidR="00701A41" w:rsidRPr="00A77B54">
        <w:rPr>
          <w:szCs w:val="28"/>
          <w:lang w:val="lv-LV"/>
        </w:rPr>
        <w:t>, pretendenta juridiskā adrese un</w:t>
      </w:r>
      <w:r w:rsidRPr="00A77B54">
        <w:rPr>
          <w:szCs w:val="28"/>
          <w:lang w:val="lv-LV"/>
        </w:rPr>
        <w:t xml:space="preserve"> atzīme “Piedāvājums </w:t>
      </w:r>
      <w:r w:rsidR="00A55503" w:rsidRPr="00A77B54">
        <w:rPr>
          <w:szCs w:val="28"/>
          <w:lang w:val="lv-LV"/>
        </w:rPr>
        <w:t>iepirkumam</w:t>
      </w:r>
      <w:r w:rsidRPr="00A77B54">
        <w:rPr>
          <w:szCs w:val="28"/>
          <w:lang w:val="lv-LV"/>
        </w:rPr>
        <w:t xml:space="preserve"> “</w:t>
      </w:r>
      <w:r w:rsidR="00FA5E2D" w:rsidRPr="00A77B54">
        <w:rPr>
          <w:szCs w:val="28"/>
          <w:lang w:val="lv-LV"/>
        </w:rPr>
        <w:t>Mehanizēta krūmu un koku celmu frēzēšana divās parkveida pļavu atjaunošanas teritorijās”</w:t>
      </w:r>
      <w:r w:rsidR="00416FEE" w:rsidRPr="00A77B54">
        <w:rPr>
          <w:szCs w:val="28"/>
          <w:lang w:val="lv-LV"/>
        </w:rPr>
        <w:t xml:space="preserve"> </w:t>
      </w:r>
      <w:r w:rsidRPr="00A77B54">
        <w:rPr>
          <w:szCs w:val="28"/>
          <w:lang w:val="lv-LV"/>
        </w:rPr>
        <w:t>LDF projekta LIFE20</w:t>
      </w:r>
      <w:r w:rsidR="00FA5E2D" w:rsidRPr="00A77B54">
        <w:rPr>
          <w:szCs w:val="28"/>
          <w:lang w:val="lv-LV"/>
        </w:rPr>
        <w:t>/</w:t>
      </w:r>
      <w:r w:rsidRPr="00A77B54">
        <w:rPr>
          <w:szCs w:val="28"/>
          <w:lang w:val="lv-LV"/>
        </w:rPr>
        <w:t xml:space="preserve">NAT/EE/000074 WoodMeadowLIFE “Parkveida pļavu atjaunošana un atbalsts to ilgtspējīgai apsaimniekošanai Igaunijā un Latvijā” ietvaros”. Neatvērt </w:t>
      </w:r>
      <w:r w:rsidR="006B6FF0" w:rsidRPr="00A77B54">
        <w:rPr>
          <w:szCs w:val="28"/>
          <w:lang w:val="lv-LV"/>
        </w:rPr>
        <w:t xml:space="preserve">līdz </w:t>
      </w:r>
      <w:r w:rsidR="00C44D80" w:rsidRPr="00A77B54">
        <w:rPr>
          <w:szCs w:val="28"/>
          <w:lang w:val="lv-LV"/>
        </w:rPr>
        <w:t>04</w:t>
      </w:r>
      <w:r w:rsidR="006B6FF0" w:rsidRPr="00A77B54">
        <w:rPr>
          <w:szCs w:val="28"/>
          <w:lang w:val="lv-LV"/>
        </w:rPr>
        <w:t>.</w:t>
      </w:r>
      <w:r w:rsidR="00AA6E80" w:rsidRPr="00A77B54">
        <w:rPr>
          <w:szCs w:val="28"/>
          <w:lang w:val="lv-LV"/>
        </w:rPr>
        <w:t>0</w:t>
      </w:r>
      <w:r w:rsidR="00C44D80" w:rsidRPr="00A77B54">
        <w:rPr>
          <w:szCs w:val="28"/>
          <w:lang w:val="lv-LV"/>
        </w:rPr>
        <w:t>8</w:t>
      </w:r>
      <w:r w:rsidR="006B6FF0" w:rsidRPr="00A77B54">
        <w:rPr>
          <w:szCs w:val="28"/>
          <w:lang w:val="lv-LV"/>
        </w:rPr>
        <w:t>.202</w:t>
      </w:r>
      <w:r w:rsidR="006D58E1" w:rsidRPr="00A77B54">
        <w:rPr>
          <w:szCs w:val="28"/>
          <w:lang w:val="lv-LV"/>
        </w:rPr>
        <w:t>6</w:t>
      </w:r>
      <w:r w:rsidR="006B6FF0" w:rsidRPr="00A77B54">
        <w:rPr>
          <w:szCs w:val="28"/>
          <w:lang w:val="lv-LV"/>
        </w:rPr>
        <w:t>. plkst. 1</w:t>
      </w:r>
      <w:r w:rsidR="006E25A9" w:rsidRPr="00A77B54">
        <w:rPr>
          <w:szCs w:val="28"/>
          <w:lang w:val="lv-LV"/>
        </w:rPr>
        <w:t>6</w:t>
      </w:r>
      <w:r w:rsidR="006B6FF0" w:rsidRPr="00A77B54">
        <w:rPr>
          <w:szCs w:val="28"/>
          <w:lang w:val="lv-LV"/>
        </w:rPr>
        <w:t>:00</w:t>
      </w:r>
      <w:r w:rsidRPr="00A77B54">
        <w:rPr>
          <w:szCs w:val="28"/>
          <w:lang w:val="lv-LV"/>
        </w:rPr>
        <w:t>.</w:t>
      </w:r>
    </w:p>
    <w:p w14:paraId="0A204095" w14:textId="77777777" w:rsidR="00297F72" w:rsidRPr="00A77B54" w:rsidRDefault="00297F72" w:rsidP="00357974">
      <w:pPr>
        <w:spacing w:before="120"/>
        <w:ind w:left="567" w:hanging="567"/>
        <w:jc w:val="both"/>
        <w:rPr>
          <w:szCs w:val="28"/>
          <w:lang w:val="lv-LV"/>
        </w:rPr>
      </w:pPr>
      <w:r w:rsidRPr="00A77B54">
        <w:rPr>
          <w:szCs w:val="28"/>
          <w:lang w:val="lv-LV"/>
        </w:rPr>
        <w:t xml:space="preserve">1.4.5. </w:t>
      </w:r>
      <w:r w:rsidRPr="00A77B54">
        <w:rPr>
          <w:lang w:val="lv-LV"/>
        </w:rPr>
        <w:t>Piedāvājumu atvēršanas sanāksme ir slēgta.</w:t>
      </w:r>
    </w:p>
    <w:p w14:paraId="125A51F3" w14:textId="77777777" w:rsidR="00297F72" w:rsidRPr="00A77B54" w:rsidRDefault="00297F72" w:rsidP="00357974">
      <w:pPr>
        <w:spacing w:before="120"/>
        <w:ind w:left="567" w:hanging="567"/>
        <w:jc w:val="both"/>
        <w:rPr>
          <w:szCs w:val="28"/>
          <w:lang w:val="lv-LV"/>
        </w:rPr>
      </w:pPr>
      <w:r w:rsidRPr="00A77B54">
        <w:rPr>
          <w:szCs w:val="28"/>
          <w:lang w:val="lv-LV"/>
        </w:rPr>
        <w:t xml:space="preserve">1.4.6. Piedāvājumi, kuri nebūs noformēti atbilstoši </w:t>
      </w:r>
      <w:r w:rsidR="00A55503" w:rsidRPr="00A77B54">
        <w:rPr>
          <w:szCs w:val="28"/>
          <w:lang w:val="lv-LV"/>
        </w:rPr>
        <w:t>iepirkuma</w:t>
      </w:r>
      <w:r w:rsidRPr="00A77B54">
        <w:rPr>
          <w:szCs w:val="28"/>
          <w:lang w:val="lv-LV"/>
        </w:rPr>
        <w:t xml:space="preserve"> nolikuma prasībām, netiks izskatīti.</w:t>
      </w:r>
    </w:p>
    <w:p w14:paraId="2E068523" w14:textId="77777777" w:rsidR="00297F72" w:rsidRPr="00A77B54" w:rsidRDefault="00297F72" w:rsidP="00357974">
      <w:pPr>
        <w:spacing w:before="120"/>
        <w:ind w:left="567" w:hanging="567"/>
        <w:jc w:val="both"/>
        <w:rPr>
          <w:szCs w:val="28"/>
          <w:lang w:val="lv-LV"/>
        </w:rPr>
      </w:pPr>
      <w:r w:rsidRPr="00A77B54">
        <w:rPr>
          <w:szCs w:val="28"/>
          <w:lang w:val="lv-LV"/>
        </w:rPr>
        <w:t>1.4.7. Piedāvājumi, kuri neatbildīs Nolikuma II un III nodaļas prasībām, netiek tālāk vērtēti.</w:t>
      </w:r>
    </w:p>
    <w:p w14:paraId="4B2E497C" w14:textId="77777777" w:rsidR="00284A48" w:rsidRPr="00A77B54" w:rsidRDefault="00284A48" w:rsidP="00357974">
      <w:pPr>
        <w:rPr>
          <w:b/>
          <w:bCs/>
          <w:iCs/>
          <w:szCs w:val="28"/>
          <w:lang w:val="lv-LV"/>
        </w:rPr>
      </w:pPr>
    </w:p>
    <w:p w14:paraId="49C5F59C" w14:textId="77777777" w:rsidR="00FF1B60" w:rsidRPr="00A77B54" w:rsidRDefault="00BA0FF9" w:rsidP="00357974">
      <w:pPr>
        <w:rPr>
          <w:b/>
          <w:bCs/>
          <w:iCs/>
          <w:szCs w:val="28"/>
          <w:lang w:val="lv-LV"/>
        </w:rPr>
      </w:pPr>
      <w:r w:rsidRPr="00A77B54">
        <w:rPr>
          <w:b/>
          <w:bCs/>
          <w:iCs/>
          <w:szCs w:val="28"/>
          <w:lang w:val="lv-LV"/>
        </w:rPr>
        <w:t>1.</w:t>
      </w:r>
      <w:r w:rsidR="000C2F45" w:rsidRPr="00A77B54">
        <w:rPr>
          <w:b/>
          <w:bCs/>
          <w:iCs/>
          <w:szCs w:val="28"/>
          <w:lang w:val="lv-LV"/>
        </w:rPr>
        <w:t>5</w:t>
      </w:r>
      <w:r w:rsidR="00FF1B60" w:rsidRPr="00A77B54">
        <w:rPr>
          <w:b/>
          <w:bCs/>
          <w:iCs/>
          <w:szCs w:val="28"/>
          <w:lang w:val="lv-LV"/>
        </w:rPr>
        <w:t>. Piedāvājuma derīguma termiņš</w:t>
      </w:r>
    </w:p>
    <w:p w14:paraId="4A6C3A29" w14:textId="77777777" w:rsidR="00FF1B60" w:rsidRPr="00A77B54" w:rsidRDefault="00BA0FF9" w:rsidP="00357974">
      <w:pPr>
        <w:ind w:left="567" w:hanging="567"/>
        <w:jc w:val="both"/>
        <w:rPr>
          <w:szCs w:val="28"/>
          <w:lang w:val="lv-LV"/>
        </w:rPr>
      </w:pPr>
      <w:r w:rsidRPr="00A77B54">
        <w:rPr>
          <w:szCs w:val="28"/>
          <w:lang w:val="lv-LV"/>
        </w:rPr>
        <w:t>1.</w:t>
      </w:r>
      <w:r w:rsidR="000C2F45" w:rsidRPr="00A77B54">
        <w:rPr>
          <w:szCs w:val="28"/>
          <w:lang w:val="lv-LV"/>
        </w:rPr>
        <w:t>5</w:t>
      </w:r>
      <w:r w:rsidR="004E5DCD" w:rsidRPr="00A77B54">
        <w:rPr>
          <w:szCs w:val="28"/>
          <w:lang w:val="lv-LV"/>
        </w:rPr>
        <w:t>.</w:t>
      </w:r>
      <w:r w:rsidR="00FF1B60" w:rsidRPr="00A77B54">
        <w:rPr>
          <w:szCs w:val="28"/>
          <w:lang w:val="lv-LV"/>
        </w:rPr>
        <w:t xml:space="preserve">1. </w:t>
      </w:r>
      <w:r w:rsidR="00B8746A" w:rsidRPr="00A77B54">
        <w:rPr>
          <w:lang w:val="lv-LV"/>
        </w:rPr>
        <w:t>Pretendenta iesniegtais piedāvājums ir saistošs līdz iepirkuma līguma noslēgšanai, bet ne mazāk kā 60 (sešdesmit) dienas no piedāvājuma iesniegšanas termiņa beigām</w:t>
      </w:r>
      <w:r w:rsidR="004E5DCD" w:rsidRPr="00A77B54">
        <w:rPr>
          <w:szCs w:val="28"/>
          <w:lang w:val="lv-LV"/>
        </w:rPr>
        <w:t>.</w:t>
      </w:r>
    </w:p>
    <w:p w14:paraId="35002497" w14:textId="77777777" w:rsidR="0045528D" w:rsidRPr="00A77B54" w:rsidRDefault="0045528D" w:rsidP="00357974">
      <w:pPr>
        <w:ind w:left="567" w:hanging="567"/>
        <w:jc w:val="both"/>
        <w:rPr>
          <w:sz w:val="16"/>
          <w:szCs w:val="16"/>
          <w:lang w:val="lv-LV"/>
        </w:rPr>
      </w:pPr>
    </w:p>
    <w:p w14:paraId="61888BB2" w14:textId="77777777" w:rsidR="004E5DCD" w:rsidRPr="00A77B54" w:rsidRDefault="00A62124" w:rsidP="00357974">
      <w:pPr>
        <w:jc w:val="center"/>
        <w:rPr>
          <w:b/>
          <w:szCs w:val="28"/>
          <w:lang w:val="lv-LV"/>
        </w:rPr>
      </w:pPr>
      <w:r w:rsidRPr="00A77B54">
        <w:rPr>
          <w:b/>
          <w:szCs w:val="28"/>
          <w:lang w:val="lv-LV"/>
        </w:rPr>
        <w:t>II</w:t>
      </w:r>
      <w:r w:rsidR="001154A7" w:rsidRPr="00A77B54">
        <w:rPr>
          <w:b/>
          <w:szCs w:val="28"/>
          <w:lang w:val="lv-LV"/>
        </w:rPr>
        <w:t>.</w:t>
      </w:r>
      <w:r w:rsidR="004E5DCD" w:rsidRPr="00A77B54">
        <w:rPr>
          <w:b/>
          <w:szCs w:val="28"/>
          <w:lang w:val="lv-LV"/>
        </w:rPr>
        <w:t xml:space="preserve"> PRASĪBAS PRETENDENTIEM</w:t>
      </w:r>
    </w:p>
    <w:p w14:paraId="4E641982" w14:textId="77777777" w:rsidR="006F4F94" w:rsidRPr="00A77B54" w:rsidRDefault="006F4F94" w:rsidP="00357974">
      <w:pPr>
        <w:jc w:val="center"/>
        <w:rPr>
          <w:b/>
          <w:sz w:val="16"/>
          <w:szCs w:val="16"/>
          <w:lang w:val="lv-LV"/>
        </w:rPr>
      </w:pPr>
    </w:p>
    <w:p w14:paraId="71337501" w14:textId="77777777" w:rsidR="00FF1B60" w:rsidRPr="00A77B54" w:rsidRDefault="001154A7" w:rsidP="00357974">
      <w:pPr>
        <w:rPr>
          <w:b/>
          <w:bCs/>
          <w:iCs/>
          <w:szCs w:val="28"/>
          <w:lang w:val="lv-LV"/>
        </w:rPr>
      </w:pPr>
      <w:r w:rsidRPr="00A77B54">
        <w:rPr>
          <w:b/>
          <w:bCs/>
          <w:iCs/>
          <w:szCs w:val="28"/>
          <w:lang w:val="lv-LV"/>
        </w:rPr>
        <w:t>2</w:t>
      </w:r>
      <w:r w:rsidR="00BA0FF9" w:rsidRPr="00A77B54">
        <w:rPr>
          <w:b/>
          <w:bCs/>
          <w:iCs/>
          <w:szCs w:val="28"/>
          <w:lang w:val="lv-LV"/>
        </w:rPr>
        <w:t>.</w:t>
      </w:r>
      <w:r w:rsidR="00FF1B60" w:rsidRPr="00A77B54">
        <w:rPr>
          <w:b/>
          <w:bCs/>
          <w:iCs/>
          <w:szCs w:val="28"/>
          <w:lang w:val="lv-LV"/>
        </w:rPr>
        <w:t xml:space="preserve">1. Nosacījumi pretendenta dalībai </w:t>
      </w:r>
      <w:r w:rsidR="00155597" w:rsidRPr="00A77B54">
        <w:rPr>
          <w:b/>
          <w:bCs/>
          <w:iCs/>
          <w:szCs w:val="28"/>
          <w:lang w:val="lv-LV"/>
        </w:rPr>
        <w:t>iepirkumā</w:t>
      </w:r>
    </w:p>
    <w:p w14:paraId="5E1C8CF7" w14:textId="77777777" w:rsidR="00D85B2D" w:rsidRPr="00A77B54" w:rsidRDefault="001154A7" w:rsidP="00357974">
      <w:pPr>
        <w:ind w:left="567" w:hanging="567"/>
        <w:jc w:val="both"/>
        <w:rPr>
          <w:szCs w:val="28"/>
          <w:lang w:val="lv-LV"/>
        </w:rPr>
      </w:pPr>
      <w:r w:rsidRPr="00A77B54">
        <w:rPr>
          <w:szCs w:val="28"/>
          <w:lang w:val="lv-LV"/>
        </w:rPr>
        <w:t>2</w:t>
      </w:r>
      <w:r w:rsidR="00BA0FF9" w:rsidRPr="00A77B54">
        <w:rPr>
          <w:szCs w:val="28"/>
          <w:lang w:val="lv-LV"/>
        </w:rPr>
        <w:t>.</w:t>
      </w:r>
      <w:r w:rsidR="00FF1B60" w:rsidRPr="00A77B54">
        <w:rPr>
          <w:szCs w:val="28"/>
          <w:lang w:val="lv-LV"/>
        </w:rPr>
        <w:t>1.1.</w:t>
      </w:r>
      <w:r w:rsidR="00D85B2D" w:rsidRPr="00A77B54">
        <w:rPr>
          <w:szCs w:val="28"/>
          <w:lang w:val="lv-LV"/>
        </w:rPr>
        <w:t> </w:t>
      </w:r>
      <w:r w:rsidR="00D85B2D" w:rsidRPr="00A77B54">
        <w:rPr>
          <w:lang w:val="lv-LV"/>
        </w:rPr>
        <w:t>Pretendents normatīvajos aktos noteiktajā kārtībā ir reģistrēts Latvijas Republikas Uzņēmumu reģistra Komercreģistrā vai citā pretendenta saimnieciskai darbībai atbilstošā reģistrā, vai līdzvērtīgā reģistrā ārvalstīs atbilstoši attiecīgās valsts normatīvo aktu prasībām.</w:t>
      </w:r>
    </w:p>
    <w:p w14:paraId="0858C543" w14:textId="77777777" w:rsidR="00D85B2D" w:rsidRPr="00A77B54" w:rsidRDefault="001154A7" w:rsidP="00357974">
      <w:pPr>
        <w:ind w:left="567" w:hanging="567"/>
        <w:jc w:val="both"/>
        <w:rPr>
          <w:bCs/>
          <w:lang w:val="lv-LV"/>
        </w:rPr>
      </w:pPr>
      <w:r w:rsidRPr="00A77B54">
        <w:rPr>
          <w:lang w:val="lv-LV"/>
        </w:rPr>
        <w:t>2</w:t>
      </w:r>
      <w:r w:rsidR="009E458E" w:rsidRPr="00A77B54">
        <w:rPr>
          <w:lang w:val="lv-LV"/>
        </w:rPr>
        <w:t xml:space="preserve">.1.2. </w:t>
      </w:r>
      <w:r w:rsidR="00D85B2D" w:rsidRPr="00A77B54">
        <w:rPr>
          <w:lang w:val="lv-LV"/>
        </w:rPr>
        <w:t>Pretendentam nav</w:t>
      </w:r>
      <w:r w:rsidR="00D85B2D" w:rsidRPr="00A77B54">
        <w:rPr>
          <w:bCs/>
          <w:lang w:val="lv-LV"/>
        </w:rPr>
        <w:t xml:space="preserve"> konstatēts, ka piedāvājumu iesniegšanas termiņa pēdējā dienā Latvijā vai valstī, kurā tas reģistrēts vai kurā atrodas tā pastāvīgā dzīvesvieta, ir nodokļu parādi, kas pārsniedz 150 EUR (</w:t>
      </w:r>
      <w:r w:rsidR="006217F5" w:rsidRPr="00A77B54">
        <w:rPr>
          <w:bCs/>
          <w:lang w:val="lv-LV"/>
        </w:rPr>
        <w:t xml:space="preserve">viens </w:t>
      </w:r>
      <w:r w:rsidR="00D85B2D" w:rsidRPr="00A77B54">
        <w:rPr>
          <w:szCs w:val="28"/>
          <w:lang w:val="lv-LV"/>
        </w:rPr>
        <w:t>simt</w:t>
      </w:r>
      <w:r w:rsidR="006217F5" w:rsidRPr="00A77B54">
        <w:rPr>
          <w:szCs w:val="28"/>
          <w:lang w:val="lv-LV"/>
        </w:rPr>
        <w:t>s</w:t>
      </w:r>
      <w:r w:rsidR="00D85B2D" w:rsidRPr="00A77B54">
        <w:rPr>
          <w:szCs w:val="28"/>
          <w:lang w:val="lv-LV"/>
        </w:rPr>
        <w:t xml:space="preserve"> piecdesmit eiro, 00 centi</w:t>
      </w:r>
      <w:r w:rsidR="00D85B2D" w:rsidRPr="00A77B54">
        <w:rPr>
          <w:bCs/>
          <w:lang w:val="lv-LV"/>
        </w:rPr>
        <w:t>).</w:t>
      </w:r>
    </w:p>
    <w:p w14:paraId="50945389" w14:textId="77777777" w:rsidR="00877F68" w:rsidRPr="00A77B54" w:rsidRDefault="001154A7" w:rsidP="00357974">
      <w:pPr>
        <w:ind w:left="567" w:hanging="567"/>
        <w:jc w:val="both"/>
        <w:rPr>
          <w:szCs w:val="28"/>
          <w:lang w:val="lv-LV"/>
        </w:rPr>
      </w:pPr>
      <w:r w:rsidRPr="00A77B54">
        <w:rPr>
          <w:szCs w:val="28"/>
          <w:lang w:val="lv-LV"/>
        </w:rPr>
        <w:t>2</w:t>
      </w:r>
      <w:r w:rsidR="00BA0FF9" w:rsidRPr="00A77B54">
        <w:rPr>
          <w:szCs w:val="28"/>
          <w:lang w:val="lv-LV"/>
        </w:rPr>
        <w:t>.</w:t>
      </w:r>
      <w:r w:rsidR="00FF1B60" w:rsidRPr="00A77B54">
        <w:rPr>
          <w:szCs w:val="28"/>
          <w:lang w:val="lv-LV"/>
        </w:rPr>
        <w:t>1.</w:t>
      </w:r>
      <w:r w:rsidR="009E458E" w:rsidRPr="00A77B54">
        <w:rPr>
          <w:szCs w:val="28"/>
          <w:lang w:val="lv-LV"/>
        </w:rPr>
        <w:t>3</w:t>
      </w:r>
      <w:r w:rsidR="00FF1B60" w:rsidRPr="00A77B54">
        <w:rPr>
          <w:szCs w:val="28"/>
          <w:lang w:val="lv-LV"/>
        </w:rPr>
        <w:t>.</w:t>
      </w:r>
      <w:r w:rsidR="00D85B2D" w:rsidRPr="00A77B54">
        <w:rPr>
          <w:szCs w:val="28"/>
          <w:lang w:val="lv-LV"/>
        </w:rPr>
        <w:t> </w:t>
      </w:r>
      <w:r w:rsidR="00D85B2D" w:rsidRPr="00A77B54">
        <w:rPr>
          <w:lang w:val="lv-LV"/>
        </w:rPr>
        <w:t>Pi</w:t>
      </w:r>
      <w:r w:rsidR="00D85B2D" w:rsidRPr="00A77B54">
        <w:rPr>
          <w:bCs/>
          <w:lang w:val="lv-LV"/>
        </w:rPr>
        <w:t>edāvājuma iesniegšanas termiņa pēdējā dienā pretendentam</w:t>
      </w:r>
      <w:r w:rsidR="00D85B2D" w:rsidRPr="00A77B54">
        <w:rPr>
          <w:szCs w:val="28"/>
          <w:lang w:val="lv-LV"/>
        </w:rPr>
        <w:t xml:space="preserve"> nav pasludināts maksātnespējas process (izņemot gadījumu, kad maksātnespējas procesā tiek piemērots uz parādnieka maksātspējas atjaunošanu vērsts pasākumu kopums), apturēta tā saimnieciskā darbība vai pretendents tiek likvidēts.</w:t>
      </w:r>
    </w:p>
    <w:p w14:paraId="65559173" w14:textId="77777777" w:rsidR="00877F68" w:rsidRPr="00A77B54" w:rsidRDefault="00877F68" w:rsidP="00357974">
      <w:pPr>
        <w:ind w:left="567" w:hanging="567"/>
        <w:jc w:val="both"/>
        <w:rPr>
          <w:szCs w:val="28"/>
          <w:lang w:val="lv-LV"/>
        </w:rPr>
      </w:pPr>
      <w:r w:rsidRPr="00A77B54">
        <w:rPr>
          <w:szCs w:val="28"/>
          <w:lang w:val="lv-LV"/>
        </w:rPr>
        <w:t>2.1.4. Pretendents nav ārzonā reģistrēta juridiskā persona vai personu apvienība.</w:t>
      </w:r>
    </w:p>
    <w:p w14:paraId="1EB9CB16" w14:textId="77777777" w:rsidR="00297F72" w:rsidRPr="00A77B54" w:rsidRDefault="00297F72" w:rsidP="00357974">
      <w:pPr>
        <w:ind w:left="567" w:hanging="567"/>
        <w:jc w:val="both"/>
        <w:rPr>
          <w:szCs w:val="28"/>
          <w:lang w:val="lv-LV"/>
        </w:rPr>
      </w:pPr>
      <w:r w:rsidRPr="00A77B54">
        <w:rPr>
          <w:szCs w:val="28"/>
          <w:lang w:val="lv-LV"/>
        </w:rPr>
        <w:t xml:space="preserve">2.1.5. </w:t>
      </w:r>
      <w:r w:rsidR="005E2C54" w:rsidRPr="00A77B54">
        <w:rPr>
          <w:szCs w:val="28"/>
          <w:lang w:val="lv-LV"/>
        </w:rPr>
        <w:t xml:space="preserve">Pretendentam pēdējo </w:t>
      </w:r>
      <w:r w:rsidR="002B4E37" w:rsidRPr="00A77B54">
        <w:rPr>
          <w:szCs w:val="28"/>
          <w:lang w:val="lv-LV"/>
        </w:rPr>
        <w:t>3</w:t>
      </w:r>
      <w:r w:rsidR="005E2C54" w:rsidRPr="00A77B54">
        <w:rPr>
          <w:szCs w:val="28"/>
          <w:lang w:val="lv-LV"/>
        </w:rPr>
        <w:t xml:space="preserve"> (trīs) gadu laikā ir pieredze vismaz 1 (viena) līdzīga pakalpojuma veikšanā, kas ietver krūmu un/vai koku celmu mehānisku frēzēšanu dabiskā reljefa apstākļos.</w:t>
      </w:r>
    </w:p>
    <w:p w14:paraId="58B0CA75" w14:textId="099688E0" w:rsidR="00155DBE" w:rsidRPr="00A77B54" w:rsidRDefault="0055186A" w:rsidP="003A09F6">
      <w:pPr>
        <w:ind w:left="567" w:hanging="567"/>
        <w:rPr>
          <w:szCs w:val="28"/>
          <w:lang w:val="lv-LV"/>
        </w:rPr>
      </w:pPr>
      <w:r w:rsidRPr="00A77B54">
        <w:rPr>
          <w:szCs w:val="28"/>
          <w:lang w:val="lv-LV"/>
        </w:rPr>
        <w:lastRenderedPageBreak/>
        <w:t xml:space="preserve">2.1.6. Pretendentam attiecībā uz katru iepirkuma daļu, par kuru tas iesniedz piedāvājumu, jānodrošina tehnika, kas piemērota </w:t>
      </w:r>
      <w:r w:rsidR="009800CD">
        <w:rPr>
          <w:szCs w:val="28"/>
          <w:lang w:val="lv-LV"/>
        </w:rPr>
        <w:t>katras iepirkuma daļas tehniskajā specifikācijā noteikto darbu veikšanu</w:t>
      </w:r>
      <w:r w:rsidRPr="00A77B54">
        <w:rPr>
          <w:szCs w:val="28"/>
          <w:lang w:val="lv-LV"/>
        </w:rPr>
        <w:t xml:space="preserve"> dažāda reljefa apstākļos, tai skaitā:</w:t>
      </w:r>
    </w:p>
    <w:p w14:paraId="1153BE94" w14:textId="77777777" w:rsidR="00155DBE" w:rsidRPr="00A77B54" w:rsidRDefault="00155DBE" w:rsidP="00155DBE">
      <w:pPr>
        <w:numPr>
          <w:ilvl w:val="0"/>
          <w:numId w:val="32"/>
        </w:numPr>
        <w:jc w:val="both"/>
        <w:rPr>
          <w:szCs w:val="28"/>
          <w:lang w:val="lv-LV"/>
        </w:rPr>
      </w:pPr>
      <w:r w:rsidRPr="00A77B54">
        <w:rPr>
          <w:szCs w:val="28"/>
          <w:lang w:val="lv-LV"/>
        </w:rPr>
        <w:t>vecupju nogāzēs,</w:t>
      </w:r>
    </w:p>
    <w:p w14:paraId="54C2DF99" w14:textId="77777777" w:rsidR="00155DBE" w:rsidRPr="00A77B54" w:rsidRDefault="00155DBE" w:rsidP="00155DBE">
      <w:pPr>
        <w:numPr>
          <w:ilvl w:val="0"/>
          <w:numId w:val="32"/>
        </w:numPr>
        <w:jc w:val="both"/>
        <w:rPr>
          <w:szCs w:val="28"/>
          <w:lang w:val="lv-LV"/>
        </w:rPr>
      </w:pPr>
      <w:r w:rsidRPr="00A77B54">
        <w:rPr>
          <w:szCs w:val="28"/>
          <w:lang w:val="lv-LV"/>
        </w:rPr>
        <w:t>reljefa ieplakās,</w:t>
      </w:r>
    </w:p>
    <w:p w14:paraId="5308D463" w14:textId="24D8784F" w:rsidR="00155DBE" w:rsidRPr="009800CD" w:rsidRDefault="00155DBE" w:rsidP="00155DBE">
      <w:pPr>
        <w:numPr>
          <w:ilvl w:val="0"/>
          <w:numId w:val="32"/>
        </w:numPr>
        <w:jc w:val="both"/>
        <w:rPr>
          <w:szCs w:val="28"/>
          <w:lang w:val="lv-LV"/>
        </w:rPr>
      </w:pPr>
      <w:r w:rsidRPr="009800CD">
        <w:rPr>
          <w:szCs w:val="28"/>
          <w:lang w:val="lv-LV"/>
        </w:rPr>
        <w:t>periodiski pārmitrās vietās</w:t>
      </w:r>
      <w:r w:rsidR="00040A75" w:rsidRPr="009800CD">
        <w:rPr>
          <w:szCs w:val="28"/>
          <w:lang w:val="lv-LV"/>
        </w:rPr>
        <w:t>.</w:t>
      </w:r>
    </w:p>
    <w:p w14:paraId="72563B20" w14:textId="77777777" w:rsidR="00155DBE" w:rsidRPr="009800CD" w:rsidRDefault="00155DBE" w:rsidP="00155DBE">
      <w:pPr>
        <w:ind w:left="567"/>
        <w:jc w:val="both"/>
        <w:rPr>
          <w:szCs w:val="28"/>
          <w:lang w:val="lv-LV"/>
        </w:rPr>
      </w:pPr>
      <w:r w:rsidRPr="009800CD">
        <w:rPr>
          <w:szCs w:val="28"/>
          <w:lang w:val="lv-LV"/>
        </w:rPr>
        <w:t>Piedāvātajai tehnikai jānodrošina:</w:t>
      </w:r>
    </w:p>
    <w:p w14:paraId="71273AAD" w14:textId="0936FF5E" w:rsidR="00155DBE" w:rsidRPr="009800CD" w:rsidRDefault="00155DBE" w:rsidP="00155DBE">
      <w:pPr>
        <w:numPr>
          <w:ilvl w:val="0"/>
          <w:numId w:val="33"/>
        </w:numPr>
        <w:jc w:val="both"/>
        <w:rPr>
          <w:szCs w:val="28"/>
          <w:lang w:val="lv-LV"/>
        </w:rPr>
      </w:pPr>
      <w:r w:rsidRPr="009800CD">
        <w:rPr>
          <w:szCs w:val="28"/>
          <w:lang w:val="lv-LV"/>
        </w:rPr>
        <w:t xml:space="preserve">piekļuve visai attiecīgās iepirkuma daļas </w:t>
      </w:r>
      <w:r w:rsidR="009800CD" w:rsidRPr="009800CD">
        <w:rPr>
          <w:szCs w:val="28"/>
          <w:lang w:val="lv-LV"/>
        </w:rPr>
        <w:t>darbu veikšanas</w:t>
      </w:r>
      <w:r w:rsidRPr="009800CD">
        <w:rPr>
          <w:szCs w:val="28"/>
          <w:lang w:val="lv-LV"/>
        </w:rPr>
        <w:t xml:space="preserve"> teritorijai,</w:t>
      </w:r>
    </w:p>
    <w:p w14:paraId="0902E906" w14:textId="77777777" w:rsidR="00155DBE" w:rsidRPr="009800CD" w:rsidRDefault="00155DBE" w:rsidP="00155DBE">
      <w:pPr>
        <w:numPr>
          <w:ilvl w:val="0"/>
          <w:numId w:val="33"/>
        </w:numPr>
        <w:jc w:val="both"/>
        <w:rPr>
          <w:szCs w:val="28"/>
          <w:lang w:val="lv-LV"/>
        </w:rPr>
      </w:pPr>
      <w:r w:rsidRPr="009800CD">
        <w:rPr>
          <w:szCs w:val="28"/>
          <w:lang w:val="lv-LV"/>
        </w:rPr>
        <w:t>celmu frēzēšana līdz augsnes virsmai,</w:t>
      </w:r>
    </w:p>
    <w:p w14:paraId="4FB24D7E" w14:textId="77777777" w:rsidR="00155DBE" w:rsidRPr="009800CD" w:rsidRDefault="00155DBE" w:rsidP="00155DBE">
      <w:pPr>
        <w:numPr>
          <w:ilvl w:val="0"/>
          <w:numId w:val="33"/>
        </w:numPr>
        <w:jc w:val="both"/>
        <w:rPr>
          <w:szCs w:val="28"/>
          <w:lang w:val="lv-LV"/>
        </w:rPr>
      </w:pPr>
      <w:r w:rsidRPr="009800CD">
        <w:rPr>
          <w:szCs w:val="28"/>
          <w:lang w:val="lv-LV"/>
        </w:rPr>
        <w:t>minimāla augsnes sablīvēšana,</w:t>
      </w:r>
    </w:p>
    <w:p w14:paraId="0653AB1A" w14:textId="77777777" w:rsidR="00155DBE" w:rsidRPr="009800CD" w:rsidRDefault="00155DBE" w:rsidP="00155DBE">
      <w:pPr>
        <w:numPr>
          <w:ilvl w:val="0"/>
          <w:numId w:val="33"/>
        </w:numPr>
        <w:jc w:val="both"/>
        <w:rPr>
          <w:szCs w:val="28"/>
          <w:lang w:val="lv-LV"/>
        </w:rPr>
      </w:pPr>
      <w:r w:rsidRPr="009800CD">
        <w:rPr>
          <w:szCs w:val="28"/>
          <w:lang w:val="lv-LV"/>
        </w:rPr>
        <w:t>risu izlīdzināšana pēc darbu veikšanas.</w:t>
      </w:r>
    </w:p>
    <w:p w14:paraId="52D7AD21" w14:textId="77777777" w:rsidR="00155DBE" w:rsidRPr="00A77B54" w:rsidRDefault="00155DBE" w:rsidP="00155DBE">
      <w:pPr>
        <w:ind w:left="567"/>
        <w:jc w:val="both"/>
        <w:rPr>
          <w:szCs w:val="28"/>
          <w:lang w:val="lv-LV"/>
        </w:rPr>
      </w:pPr>
      <w:r w:rsidRPr="009800CD">
        <w:rPr>
          <w:szCs w:val="28"/>
          <w:lang w:val="lv-LV"/>
        </w:rPr>
        <w:t>Tehniskais nodrošinājums jāapraksta atbilstoši Nolikuma 4. pielikumam, norādot, uz</w:t>
      </w:r>
      <w:r w:rsidRPr="00A77B54">
        <w:rPr>
          <w:szCs w:val="28"/>
          <w:lang w:val="lv-LV"/>
        </w:rPr>
        <w:t xml:space="preserve"> kuru iepirkuma daļu vai daļām tas attiecas.</w:t>
      </w:r>
    </w:p>
    <w:p w14:paraId="3719BD08" w14:textId="77777777" w:rsidR="00155DBE" w:rsidRPr="00A77B54" w:rsidRDefault="00155DBE" w:rsidP="00155DBE">
      <w:pPr>
        <w:ind w:left="567"/>
        <w:jc w:val="both"/>
        <w:rPr>
          <w:szCs w:val="28"/>
          <w:lang w:val="lv-LV"/>
        </w:rPr>
      </w:pPr>
      <w:r w:rsidRPr="00A77B54">
        <w:rPr>
          <w:szCs w:val="28"/>
          <w:lang w:val="lv-LV"/>
        </w:rPr>
        <w:t>Atbilstību Komisija izvērtē, pamatojoties uz pretendenta iesniegto tehnisko aprakstu, norādītajiem tehnikas parametriem un, ja nepieciešams, papildus pārbaudot sniegto informāciju.</w:t>
      </w:r>
    </w:p>
    <w:p w14:paraId="7175A0EA" w14:textId="77777777" w:rsidR="00155DBE" w:rsidRPr="00A77B54" w:rsidRDefault="00155DBE" w:rsidP="00155DBE">
      <w:pPr>
        <w:ind w:left="567"/>
        <w:jc w:val="both"/>
        <w:rPr>
          <w:szCs w:val="28"/>
          <w:lang w:val="lv-LV"/>
        </w:rPr>
      </w:pPr>
      <w:r w:rsidRPr="00A77B54">
        <w:rPr>
          <w:szCs w:val="28"/>
          <w:lang w:val="lv-LV"/>
        </w:rPr>
        <w:t>Ja pretendenta piedāvātā tehnika attiecībā uz konkrētu iepirkuma daļu nespēj nodrošināt pilnīgu iepirkuma priekšmeta izpildi atbilstoši Tehniskajai specifikācijai, piedāvājums attiecīgajā daļā tiek atzīts par neatbilstošu un netiek tālāk vērtēts.</w:t>
      </w:r>
    </w:p>
    <w:p w14:paraId="48AB1603" w14:textId="77777777" w:rsidR="00533F3C" w:rsidRPr="00A77B54" w:rsidRDefault="00533F3C" w:rsidP="00357974">
      <w:pPr>
        <w:jc w:val="center"/>
        <w:rPr>
          <w:b/>
          <w:bCs/>
          <w:kern w:val="32"/>
          <w:szCs w:val="28"/>
          <w:lang w:val="lv-LV"/>
        </w:rPr>
      </w:pPr>
    </w:p>
    <w:p w14:paraId="6678453B" w14:textId="77777777" w:rsidR="007631EC" w:rsidRPr="00A77B54" w:rsidRDefault="00A62124" w:rsidP="00357974">
      <w:pPr>
        <w:jc w:val="center"/>
        <w:rPr>
          <w:b/>
          <w:bCs/>
          <w:kern w:val="32"/>
          <w:szCs w:val="28"/>
          <w:lang w:val="lv-LV"/>
        </w:rPr>
      </w:pPr>
      <w:r w:rsidRPr="00A77B54">
        <w:rPr>
          <w:b/>
          <w:bCs/>
          <w:kern w:val="32"/>
          <w:szCs w:val="28"/>
          <w:lang w:val="lv-LV"/>
        </w:rPr>
        <w:t>III</w:t>
      </w:r>
      <w:r w:rsidR="001154A7" w:rsidRPr="00A77B54">
        <w:rPr>
          <w:b/>
          <w:bCs/>
          <w:kern w:val="32"/>
          <w:szCs w:val="28"/>
          <w:lang w:val="lv-LV"/>
        </w:rPr>
        <w:t>.</w:t>
      </w:r>
      <w:r w:rsidR="007631EC" w:rsidRPr="00A77B54">
        <w:rPr>
          <w:b/>
          <w:bCs/>
          <w:kern w:val="32"/>
          <w:szCs w:val="28"/>
          <w:lang w:val="lv-LV"/>
        </w:rPr>
        <w:t xml:space="preserve"> </w:t>
      </w:r>
      <w:r w:rsidR="004E5DCD" w:rsidRPr="00A77B54">
        <w:rPr>
          <w:b/>
          <w:bCs/>
          <w:kern w:val="32"/>
          <w:szCs w:val="28"/>
          <w:lang w:val="lv-LV"/>
        </w:rPr>
        <w:t>IESNIEDZAMIE DOKUMENTI</w:t>
      </w:r>
    </w:p>
    <w:p w14:paraId="2F04E7F7" w14:textId="77777777" w:rsidR="00AB6116" w:rsidRPr="00A77B54" w:rsidRDefault="00AB6116" w:rsidP="00357974">
      <w:pPr>
        <w:jc w:val="center"/>
        <w:rPr>
          <w:bCs/>
          <w:kern w:val="32"/>
          <w:sz w:val="16"/>
          <w:szCs w:val="16"/>
          <w:lang w:val="lv-LV"/>
        </w:rPr>
      </w:pPr>
    </w:p>
    <w:p w14:paraId="6A43A80C" w14:textId="77777777" w:rsidR="007631EC" w:rsidRPr="00A77B54" w:rsidRDefault="001154A7" w:rsidP="00357974">
      <w:pPr>
        <w:jc w:val="both"/>
        <w:rPr>
          <w:b/>
          <w:bCs/>
          <w:iCs/>
          <w:szCs w:val="28"/>
          <w:lang w:val="lv-LV"/>
        </w:rPr>
      </w:pPr>
      <w:r w:rsidRPr="00A77B54">
        <w:rPr>
          <w:b/>
          <w:bCs/>
          <w:iCs/>
          <w:szCs w:val="28"/>
          <w:lang w:val="lv-LV"/>
        </w:rPr>
        <w:t>3</w:t>
      </w:r>
      <w:r w:rsidR="00BA0FF9" w:rsidRPr="00A77B54">
        <w:rPr>
          <w:b/>
          <w:bCs/>
          <w:iCs/>
          <w:szCs w:val="28"/>
          <w:lang w:val="lv-LV"/>
        </w:rPr>
        <w:t>.</w:t>
      </w:r>
      <w:r w:rsidR="004E5DCD" w:rsidRPr="00A77B54">
        <w:rPr>
          <w:b/>
          <w:bCs/>
          <w:iCs/>
          <w:szCs w:val="28"/>
          <w:lang w:val="lv-LV"/>
        </w:rPr>
        <w:t>1</w:t>
      </w:r>
      <w:r w:rsidR="007631EC" w:rsidRPr="00A77B54">
        <w:rPr>
          <w:b/>
          <w:bCs/>
          <w:iCs/>
          <w:szCs w:val="28"/>
          <w:lang w:val="lv-LV"/>
        </w:rPr>
        <w:t>. Pretendentu atlases dokumenti</w:t>
      </w:r>
    </w:p>
    <w:p w14:paraId="4092D2D7" w14:textId="77777777" w:rsidR="00297F72" w:rsidRPr="00A77B54" w:rsidRDefault="00297F72" w:rsidP="00357974">
      <w:pPr>
        <w:jc w:val="both"/>
        <w:rPr>
          <w:szCs w:val="28"/>
          <w:lang w:val="lv-LV"/>
        </w:rPr>
      </w:pPr>
      <w:r w:rsidRPr="00A77B54">
        <w:rPr>
          <w:szCs w:val="28"/>
          <w:lang w:val="lv-LV"/>
        </w:rPr>
        <w:t>3.1.1. Pieteikums dalībai iepirkumā, atbilstoši Nolikuma 2. pielikumam.</w:t>
      </w:r>
    </w:p>
    <w:p w14:paraId="5BAF4CF5" w14:textId="77777777" w:rsidR="00297F72" w:rsidRPr="00A77B54" w:rsidRDefault="00297F72" w:rsidP="00357974">
      <w:pPr>
        <w:jc w:val="both"/>
        <w:rPr>
          <w:szCs w:val="28"/>
          <w:lang w:val="lv-LV"/>
        </w:rPr>
      </w:pPr>
      <w:r w:rsidRPr="00A77B54">
        <w:rPr>
          <w:szCs w:val="28"/>
          <w:lang w:val="lv-LV"/>
        </w:rPr>
        <w:t>3.1.2. Finanšu piedāvājums par iepirkuma daļu(-ām), par kuru(-ām) pretendents iesniedz piedāvājumu, atbilstoši Nolikuma 3. pielikumam.</w:t>
      </w:r>
    </w:p>
    <w:p w14:paraId="6F283E73" w14:textId="77777777" w:rsidR="00155597" w:rsidRPr="00A77B54" w:rsidRDefault="00155597" w:rsidP="00357974">
      <w:pPr>
        <w:jc w:val="both"/>
        <w:rPr>
          <w:szCs w:val="28"/>
          <w:lang w:val="lv-LV"/>
        </w:rPr>
      </w:pPr>
      <w:r w:rsidRPr="00A77B54">
        <w:rPr>
          <w:szCs w:val="28"/>
          <w:lang w:val="lv-LV"/>
        </w:rPr>
        <w:t>3.1.3. Tehniskais piedāvājums un pieredzes apraksts par iepirkuma daļu(-ām), par kuru(-ām) pretendents iesniedz piedāvājumu, atbilstoši Nolikuma 4. pielikumam.</w:t>
      </w:r>
    </w:p>
    <w:p w14:paraId="75F0ADBF" w14:textId="77777777" w:rsidR="00A31392" w:rsidRPr="00A77B54" w:rsidRDefault="00A31392" w:rsidP="00357974">
      <w:pPr>
        <w:jc w:val="both"/>
        <w:rPr>
          <w:szCs w:val="28"/>
          <w:lang w:val="lv-LV"/>
        </w:rPr>
      </w:pPr>
      <w:r w:rsidRPr="00A77B54">
        <w:rPr>
          <w:szCs w:val="28"/>
          <w:lang w:val="lv-LV"/>
        </w:rPr>
        <w:t>3.1.4. Pilnvaras apliecināta kopija gadījumā, ja kādu no pretendenta piedāvājumā ietvertajiem dokumentiem paraksta persona uz pilnvaras pamata (persona, par kuras pārstāvības/paraksta tiesībām nevar pārliecināties publiskajās datu bāzēs).</w:t>
      </w:r>
    </w:p>
    <w:p w14:paraId="2D466EDA" w14:textId="77777777" w:rsidR="00A31392" w:rsidRPr="00A77B54" w:rsidRDefault="00A31392" w:rsidP="00357974">
      <w:pPr>
        <w:rPr>
          <w:lang w:val="lv-LV"/>
        </w:rPr>
      </w:pPr>
      <w:r w:rsidRPr="00A77B54">
        <w:rPr>
          <w:lang w:val="lv-LV"/>
        </w:rPr>
        <w:t xml:space="preserve">3.1.5. Nolikuma 2.1.1.–2.1.3. punktā izvirzītās prasības Pasūtītājs pārbauda LR Valsts ieņēmumu dienesta publiskojamā datu bāzē un Latvijas Uzņēmumu reģistra Maksātnespējas reģistrā. Ja pretendents ir ārvalstīs reģistrēts uzņēmums, tam jāiesniedz attiecīgās ārvalsts kompetentās institūcijas sagatavota izziņa, kas apliecina, ka: </w:t>
      </w:r>
    </w:p>
    <w:p w14:paraId="02175B6B" w14:textId="77777777" w:rsidR="00AF491F" w:rsidRPr="00A77B54" w:rsidRDefault="00AF491F" w:rsidP="00284A48">
      <w:pPr>
        <w:numPr>
          <w:ilvl w:val="0"/>
          <w:numId w:val="21"/>
        </w:numPr>
        <w:rPr>
          <w:lang w:val="lv-LV"/>
        </w:rPr>
      </w:pPr>
      <w:r w:rsidRPr="00A77B54">
        <w:rPr>
          <w:lang w:val="lv-LV"/>
        </w:rPr>
        <w:t>Pretendents ir reģistrēts attiecīgās valsts uzņēmumu vai līdzvērtīgā reģistrā;</w:t>
      </w:r>
    </w:p>
    <w:p w14:paraId="551AD084" w14:textId="77777777" w:rsidR="00A31392" w:rsidRPr="00A77B54" w:rsidRDefault="00AF491F" w:rsidP="00284A48">
      <w:pPr>
        <w:numPr>
          <w:ilvl w:val="0"/>
          <w:numId w:val="21"/>
        </w:numPr>
        <w:rPr>
          <w:lang w:val="lv-LV"/>
        </w:rPr>
      </w:pPr>
      <w:r w:rsidRPr="00A77B54">
        <w:rPr>
          <w:lang w:val="lv-LV"/>
        </w:rPr>
        <w:t>P</w:t>
      </w:r>
      <w:r w:rsidR="00A31392" w:rsidRPr="00A77B54">
        <w:rPr>
          <w:lang w:val="lv-LV"/>
        </w:rPr>
        <w:t xml:space="preserve">retendentam nav pasludināts maksātnespējas process – tas neatrodas likvidācijas stadijā, un tā saimnieciskā darbība nav apturēta; </w:t>
      </w:r>
    </w:p>
    <w:p w14:paraId="00BE3E16" w14:textId="77777777" w:rsidR="00A31392" w:rsidRPr="00A77B54" w:rsidRDefault="00AF491F" w:rsidP="00284A48">
      <w:pPr>
        <w:numPr>
          <w:ilvl w:val="0"/>
          <w:numId w:val="21"/>
        </w:numPr>
        <w:rPr>
          <w:lang w:val="lv-LV"/>
        </w:rPr>
      </w:pPr>
      <w:r w:rsidRPr="00A77B54">
        <w:rPr>
          <w:lang w:val="lv-LV"/>
        </w:rPr>
        <w:t>P</w:t>
      </w:r>
      <w:r w:rsidR="00A31392" w:rsidRPr="00A77B54">
        <w:rPr>
          <w:lang w:val="lv-LV"/>
        </w:rPr>
        <w:t>retendentam attiecīgajā ārvalstī nav nodokļu  parādu, kas pārsniedz 150 EUR (</w:t>
      </w:r>
      <w:r w:rsidR="007F3408" w:rsidRPr="00A77B54">
        <w:rPr>
          <w:lang w:val="lv-LV"/>
        </w:rPr>
        <w:t xml:space="preserve">viens </w:t>
      </w:r>
      <w:r w:rsidR="00A31392" w:rsidRPr="00A77B54">
        <w:rPr>
          <w:lang w:val="lv-LV"/>
        </w:rPr>
        <w:t>simt</w:t>
      </w:r>
      <w:r w:rsidR="007F3408" w:rsidRPr="00A77B54">
        <w:rPr>
          <w:lang w:val="lv-LV"/>
        </w:rPr>
        <w:t>s</w:t>
      </w:r>
      <w:r w:rsidR="00A31392" w:rsidRPr="00A77B54">
        <w:rPr>
          <w:lang w:val="lv-LV"/>
        </w:rPr>
        <w:t xml:space="preserve"> piecdesmit eiro, 00 centi).</w:t>
      </w:r>
    </w:p>
    <w:p w14:paraId="1D608C37" w14:textId="77777777" w:rsidR="005D0E84" w:rsidRPr="00A77B54" w:rsidRDefault="005D0E84" w:rsidP="00357974">
      <w:pPr>
        <w:ind w:left="425" w:hanging="425"/>
        <w:jc w:val="both"/>
        <w:rPr>
          <w:sz w:val="16"/>
          <w:szCs w:val="16"/>
          <w:lang w:val="lv-LV"/>
        </w:rPr>
      </w:pPr>
    </w:p>
    <w:p w14:paraId="1BEFD2A1" w14:textId="77777777" w:rsidR="00297F72" w:rsidRPr="00A77B54" w:rsidRDefault="00297F72" w:rsidP="00357974">
      <w:pPr>
        <w:ind w:left="425" w:hanging="425"/>
        <w:jc w:val="both"/>
        <w:rPr>
          <w:sz w:val="16"/>
          <w:szCs w:val="16"/>
          <w:lang w:val="lv-LV"/>
        </w:rPr>
      </w:pPr>
    </w:p>
    <w:p w14:paraId="5A7035C1" w14:textId="77777777" w:rsidR="00AB6116" w:rsidRPr="00A77B54" w:rsidRDefault="001154A7" w:rsidP="00357974">
      <w:pPr>
        <w:jc w:val="center"/>
        <w:rPr>
          <w:b/>
          <w:bCs/>
          <w:kern w:val="32"/>
          <w:szCs w:val="28"/>
          <w:lang w:val="lv-LV"/>
        </w:rPr>
      </w:pPr>
      <w:r w:rsidRPr="00A77B54">
        <w:rPr>
          <w:b/>
          <w:bCs/>
          <w:kern w:val="32"/>
          <w:szCs w:val="28"/>
          <w:lang w:val="lv-LV"/>
        </w:rPr>
        <w:t>I</w:t>
      </w:r>
      <w:r w:rsidR="00BA0FF9" w:rsidRPr="00A77B54">
        <w:rPr>
          <w:b/>
          <w:bCs/>
          <w:kern w:val="32"/>
          <w:szCs w:val="28"/>
          <w:lang w:val="lv-LV"/>
        </w:rPr>
        <w:t>V</w:t>
      </w:r>
      <w:r w:rsidR="009D54D1" w:rsidRPr="00A77B54">
        <w:rPr>
          <w:b/>
          <w:bCs/>
          <w:kern w:val="32"/>
          <w:szCs w:val="28"/>
          <w:lang w:val="lv-LV"/>
        </w:rPr>
        <w:t xml:space="preserve">. </w:t>
      </w:r>
      <w:r w:rsidR="00BA0FF9" w:rsidRPr="00A77B54">
        <w:rPr>
          <w:b/>
          <w:bCs/>
          <w:kern w:val="32"/>
          <w:szCs w:val="28"/>
          <w:lang w:val="lv-LV"/>
        </w:rPr>
        <w:t>PIEDĀVĀJUMA IZVĒLES KRITĒRIJI</w:t>
      </w:r>
    </w:p>
    <w:p w14:paraId="1DCB0558" w14:textId="77777777" w:rsidR="004C154F" w:rsidRPr="00A77B54" w:rsidRDefault="004C154F" w:rsidP="00357974">
      <w:pPr>
        <w:jc w:val="center"/>
        <w:rPr>
          <w:bCs/>
          <w:kern w:val="32"/>
          <w:sz w:val="16"/>
          <w:szCs w:val="16"/>
          <w:lang w:val="lv-LV"/>
        </w:rPr>
      </w:pPr>
    </w:p>
    <w:p w14:paraId="1098C30F" w14:textId="77777777" w:rsidR="00084211" w:rsidRPr="00A77B54" w:rsidRDefault="00084211" w:rsidP="00084211">
      <w:pPr>
        <w:pStyle w:val="naisf"/>
        <w:tabs>
          <w:tab w:val="left" w:pos="426"/>
        </w:tabs>
        <w:spacing w:before="0" w:beforeAutospacing="0" w:after="0" w:afterAutospacing="0"/>
        <w:rPr>
          <w:lang w:val="lv-LV"/>
        </w:rPr>
      </w:pPr>
      <w:r w:rsidRPr="00A77B54">
        <w:rPr>
          <w:lang w:val="lv-LV"/>
        </w:rPr>
        <w:t>4.1. Piedāvājuma izvēles kritērijs katrā iepirkuma daļā ir zemākā cena EUR/ha bez PVN no piedāvājumiem, kas attiecīgajā iepirkuma daļā atbilst visām Nolikumā noteiktajām prasībām.</w:t>
      </w:r>
    </w:p>
    <w:p w14:paraId="4F7FD1DE" w14:textId="77777777" w:rsidR="00084211" w:rsidRPr="00A77B54" w:rsidRDefault="00084211" w:rsidP="00084211">
      <w:pPr>
        <w:pStyle w:val="naisf"/>
        <w:tabs>
          <w:tab w:val="left" w:pos="426"/>
        </w:tabs>
        <w:spacing w:before="0" w:beforeAutospacing="0" w:after="0" w:afterAutospacing="0"/>
        <w:rPr>
          <w:lang w:val="lv-LV"/>
        </w:rPr>
      </w:pPr>
      <w:r w:rsidRPr="00A77B54">
        <w:rPr>
          <w:lang w:val="lv-LV"/>
        </w:rPr>
        <w:t>4.2. Pirms piedāvājumu salīdzināšanas pēc cenas katrā iepirkuma daļā Komisija izvērtē:</w:t>
      </w:r>
    </w:p>
    <w:p w14:paraId="75A30D0F" w14:textId="77777777" w:rsidR="00084211" w:rsidRPr="00A77B54" w:rsidRDefault="00084211" w:rsidP="00084211">
      <w:pPr>
        <w:pStyle w:val="naisf"/>
        <w:numPr>
          <w:ilvl w:val="0"/>
          <w:numId w:val="31"/>
        </w:numPr>
        <w:tabs>
          <w:tab w:val="left" w:pos="426"/>
        </w:tabs>
        <w:spacing w:before="0" w:beforeAutospacing="0" w:after="0" w:afterAutospacing="0"/>
        <w:rPr>
          <w:lang w:val="lv-LV"/>
        </w:rPr>
      </w:pPr>
      <w:r w:rsidRPr="00A77B54">
        <w:rPr>
          <w:lang w:val="lv-LV"/>
        </w:rPr>
        <w:t xml:space="preserve">pretendenta atbilstību Nolikuma </w:t>
      </w:r>
      <w:r w:rsidR="00014CD9" w:rsidRPr="00A77B54">
        <w:rPr>
          <w:lang w:val="lv-LV"/>
        </w:rPr>
        <w:t xml:space="preserve">II </w:t>
      </w:r>
      <w:r w:rsidRPr="00A77B54">
        <w:rPr>
          <w:lang w:val="lv-LV"/>
        </w:rPr>
        <w:t>nodaļā noteiktajām prasībām;</w:t>
      </w:r>
    </w:p>
    <w:p w14:paraId="0B38E95F" w14:textId="77777777" w:rsidR="00084211" w:rsidRPr="00A77B54" w:rsidRDefault="00084211" w:rsidP="00084211">
      <w:pPr>
        <w:pStyle w:val="naisf"/>
        <w:numPr>
          <w:ilvl w:val="0"/>
          <w:numId w:val="31"/>
        </w:numPr>
        <w:tabs>
          <w:tab w:val="left" w:pos="426"/>
        </w:tabs>
        <w:spacing w:before="0" w:beforeAutospacing="0" w:after="0" w:afterAutospacing="0"/>
        <w:rPr>
          <w:lang w:val="lv-LV"/>
        </w:rPr>
      </w:pPr>
      <w:r w:rsidRPr="00A77B54">
        <w:rPr>
          <w:lang w:val="lv-LV"/>
        </w:rPr>
        <w:t>iesniegto Tehnisko piedāvājumu un pieredzes aprakstu (4. pielikums);</w:t>
      </w:r>
    </w:p>
    <w:p w14:paraId="215D8ACD" w14:textId="77777777" w:rsidR="00084211" w:rsidRPr="00A77B54" w:rsidRDefault="00084211" w:rsidP="00084211">
      <w:pPr>
        <w:pStyle w:val="naisf"/>
        <w:numPr>
          <w:ilvl w:val="0"/>
          <w:numId w:val="31"/>
        </w:numPr>
        <w:tabs>
          <w:tab w:val="left" w:pos="426"/>
        </w:tabs>
        <w:spacing w:before="0" w:beforeAutospacing="0" w:after="0" w:afterAutospacing="0"/>
        <w:rPr>
          <w:lang w:val="lv-LV"/>
        </w:rPr>
      </w:pPr>
      <w:r w:rsidRPr="00A77B54">
        <w:rPr>
          <w:lang w:val="lv-LV"/>
        </w:rPr>
        <w:t>piedāvātās tehnikas piemērotību iepirkuma priekšmeta izpildei atbilstoši Tehniskajai specifikācijai.</w:t>
      </w:r>
    </w:p>
    <w:p w14:paraId="1CA2912C" w14:textId="77777777" w:rsidR="00084211" w:rsidRPr="00A77B54" w:rsidRDefault="00084211" w:rsidP="00084211">
      <w:pPr>
        <w:pStyle w:val="naisf"/>
        <w:tabs>
          <w:tab w:val="left" w:pos="426"/>
        </w:tabs>
        <w:spacing w:before="0" w:beforeAutospacing="0" w:after="0" w:afterAutospacing="0"/>
        <w:rPr>
          <w:lang w:val="lv-LV"/>
        </w:rPr>
      </w:pPr>
      <w:r w:rsidRPr="00A77B54">
        <w:rPr>
          <w:lang w:val="lv-LV"/>
        </w:rPr>
        <w:t>4.3. Komisijai ir tiesības pārbaudīt pretendenta sniegto informāciju, tai skaitā sazināties ar pieredzes aprakstā norādītajām kontaktpersonām, kā arī pieprasīt pretendentam papildu skaidrojumu par iesniegto tehnisko piedāvājumu vai finanšu piedāvājumā norādītajiem aprēķiniem.</w:t>
      </w:r>
    </w:p>
    <w:p w14:paraId="23A80F64" w14:textId="77777777" w:rsidR="00084211" w:rsidRPr="00A77B54" w:rsidRDefault="00084211" w:rsidP="00084211">
      <w:pPr>
        <w:pStyle w:val="naisf"/>
        <w:tabs>
          <w:tab w:val="left" w:pos="426"/>
        </w:tabs>
        <w:spacing w:before="0" w:beforeAutospacing="0" w:after="0" w:afterAutospacing="0"/>
        <w:rPr>
          <w:lang w:val="lv-LV"/>
        </w:rPr>
      </w:pPr>
      <w:r w:rsidRPr="00A77B54">
        <w:rPr>
          <w:lang w:val="lv-LV"/>
        </w:rPr>
        <w:lastRenderedPageBreak/>
        <w:t>4.4. Piedāvājums konkrētā iepirkuma daļā tiek noraidīts, ja tas neatbilst Nolikumā vai Tehniskajā specifikācijā noteiktajām prasībām, tai skaitā gadījumā, ja pretendenta piedāvātā tehnika nav piemērota attiecīgās iepirkuma daļas priekšmeta izpildei.</w:t>
      </w:r>
    </w:p>
    <w:p w14:paraId="016330F8" w14:textId="77777777" w:rsidR="00084211" w:rsidRPr="00A77B54" w:rsidRDefault="00084211" w:rsidP="00084211">
      <w:pPr>
        <w:pStyle w:val="naisf"/>
        <w:tabs>
          <w:tab w:val="left" w:pos="426"/>
        </w:tabs>
        <w:spacing w:before="0" w:beforeAutospacing="0" w:after="0" w:afterAutospacing="0"/>
        <w:rPr>
          <w:lang w:val="lv-LV"/>
        </w:rPr>
      </w:pPr>
      <w:r w:rsidRPr="00A77B54">
        <w:rPr>
          <w:lang w:val="lv-LV"/>
        </w:rPr>
        <w:t>4.5. Par uzvarētāju katrā iepirkuma daļā tiek atzīts pretendents, kura piedāvājums attiecīgajā daļā atbilst visām Nolikumā noteiktajām prasībām un piedāvā zemāko cenu EUR/ha bez PVN.</w:t>
      </w:r>
    </w:p>
    <w:p w14:paraId="1DC47DC6" w14:textId="77777777" w:rsidR="00CD5C0C" w:rsidRPr="00A77B54" w:rsidRDefault="00DC5968" w:rsidP="00CD5C0C">
      <w:pPr>
        <w:pStyle w:val="naisf"/>
        <w:tabs>
          <w:tab w:val="left" w:pos="426"/>
        </w:tabs>
        <w:spacing w:before="0" w:beforeAutospacing="0" w:after="0" w:afterAutospacing="0"/>
        <w:rPr>
          <w:lang w:val="lv-LV"/>
        </w:rPr>
      </w:pPr>
      <w:r w:rsidRPr="00A77B54">
        <w:rPr>
          <w:lang w:val="lv-LV"/>
        </w:rPr>
        <w:t>4.6. Ja kādā iepirkuma daļā ir iesniegts tikai viens piedāvājums un tas atbilst visām Nolikumā noteiktajām prasībām, kā arī piedāvātā līgumcena nepārsniedz Pasūtītājam attiecīgās daļas darbu izpildei pieejamos finanšu līdzekļus, Komisija var pieņemt lēmumu atzīt šo pretendentu par attiecīgās iepirkuma daļas uzvarētāju.</w:t>
      </w:r>
    </w:p>
    <w:p w14:paraId="5932E188" w14:textId="77777777" w:rsidR="00CD5C0C" w:rsidRPr="00A77B54" w:rsidRDefault="00E279EB" w:rsidP="00CD5C0C">
      <w:pPr>
        <w:pStyle w:val="naisf"/>
        <w:tabs>
          <w:tab w:val="left" w:pos="426"/>
        </w:tabs>
        <w:spacing w:before="0" w:beforeAutospacing="0" w:after="0" w:afterAutospacing="0"/>
        <w:rPr>
          <w:lang w:val="lv-LV"/>
        </w:rPr>
      </w:pPr>
      <w:r w:rsidRPr="00A77B54">
        <w:rPr>
          <w:lang w:val="lv-LV"/>
        </w:rPr>
        <w:t>4.7. Viens pretendents var tikt atzīts par uzvarētāju vienā, vairākās vai visās iepirkuma daļās. Ja vienam pretendentam tiek piešķirtas līguma slēgšanas tiesības vairākās iepirkuma daļās, Pasūtītājs ir tiesīgs slēgt vienu līgumu par vairākām daļām vai atsevišķus līgumus par katru daļu.</w:t>
      </w:r>
    </w:p>
    <w:p w14:paraId="176F1B6A" w14:textId="1907BEE4" w:rsidR="00CD73EB" w:rsidRPr="00A77B54" w:rsidRDefault="00E279EB" w:rsidP="00CD5C0C">
      <w:pPr>
        <w:pStyle w:val="naisf"/>
        <w:tabs>
          <w:tab w:val="left" w:pos="426"/>
        </w:tabs>
        <w:spacing w:before="0" w:beforeAutospacing="0" w:after="0" w:afterAutospacing="0"/>
        <w:rPr>
          <w:lang w:val="lv-LV"/>
        </w:rPr>
      </w:pPr>
      <w:r w:rsidRPr="00A77B54">
        <w:rPr>
          <w:lang w:val="lv-LV"/>
        </w:rPr>
        <w:t>4.8. Ja finanšu piedāvājumā konstatēta aritmētiska kļūda, Komisija ir tiesīga veikt aritmētisku pārrēķinu, par pamatu ņemot pretendenta norādīto cenu EUR/ha bez PVN attiecīgajā iepirkuma daļā. Ja cena EUR/ha bez PVN attiecīgajā daļā nav norādīta vai nav nepārprotami aprēķināma no finanšu piedāvājumā sniegtās informācijas, piedāvājums attiecīgajā daļā var tikt atzīts par neatbilstošu Nolikuma prasībām.</w:t>
      </w:r>
    </w:p>
    <w:p w14:paraId="1C7B67D5" w14:textId="77777777" w:rsidR="00142DC6" w:rsidRPr="00A77B54" w:rsidRDefault="00142DC6" w:rsidP="00084211">
      <w:pPr>
        <w:pStyle w:val="naisf"/>
        <w:tabs>
          <w:tab w:val="left" w:pos="426"/>
        </w:tabs>
        <w:spacing w:before="0" w:beforeAutospacing="0" w:after="0" w:afterAutospacing="0"/>
        <w:rPr>
          <w:sz w:val="16"/>
          <w:szCs w:val="16"/>
          <w:lang w:val="lv-LV"/>
        </w:rPr>
      </w:pPr>
    </w:p>
    <w:p w14:paraId="454B244E" w14:textId="77777777" w:rsidR="00813C8A" w:rsidRPr="00A77B54" w:rsidRDefault="001154A7" w:rsidP="00357974">
      <w:pPr>
        <w:jc w:val="center"/>
        <w:rPr>
          <w:b/>
          <w:szCs w:val="28"/>
          <w:lang w:val="lv-LV"/>
        </w:rPr>
      </w:pPr>
      <w:r w:rsidRPr="00A77B54">
        <w:rPr>
          <w:b/>
          <w:szCs w:val="28"/>
          <w:lang w:val="lv-LV"/>
        </w:rPr>
        <w:t>V</w:t>
      </w:r>
      <w:r w:rsidR="00BA0FF9" w:rsidRPr="00A77B54">
        <w:rPr>
          <w:b/>
          <w:szCs w:val="28"/>
          <w:lang w:val="lv-LV"/>
        </w:rPr>
        <w:t>. PIELIKUMI</w:t>
      </w:r>
    </w:p>
    <w:p w14:paraId="6EBC9A93" w14:textId="77777777" w:rsidR="00813C8A" w:rsidRPr="00A77B54" w:rsidRDefault="00813C8A" w:rsidP="00357974">
      <w:pPr>
        <w:jc w:val="center"/>
        <w:rPr>
          <w:sz w:val="16"/>
          <w:szCs w:val="16"/>
          <w:lang w:val="lv-LV"/>
        </w:rPr>
      </w:pPr>
    </w:p>
    <w:p w14:paraId="5482FC3A" w14:textId="77777777" w:rsidR="00813C8A" w:rsidRPr="00A77B54" w:rsidRDefault="00813C8A" w:rsidP="00357974">
      <w:pPr>
        <w:jc w:val="both"/>
        <w:rPr>
          <w:szCs w:val="28"/>
          <w:lang w:val="lv-LV"/>
        </w:rPr>
      </w:pPr>
      <w:r w:rsidRPr="00A77B54">
        <w:rPr>
          <w:szCs w:val="28"/>
          <w:lang w:val="lv-LV"/>
        </w:rPr>
        <w:t>Pielikums Nr. 1</w:t>
      </w:r>
      <w:r w:rsidR="00297F72" w:rsidRPr="00A77B54">
        <w:rPr>
          <w:szCs w:val="28"/>
          <w:lang w:val="lv-LV"/>
        </w:rPr>
        <w:t xml:space="preserve">. </w:t>
      </w:r>
      <w:r w:rsidR="00CA103F" w:rsidRPr="00A77B54">
        <w:rPr>
          <w:szCs w:val="28"/>
          <w:lang w:val="lv-LV"/>
        </w:rPr>
        <w:t>Tehniskā specifikācija</w:t>
      </w:r>
      <w:r w:rsidR="00F549E9" w:rsidRPr="00A77B54">
        <w:rPr>
          <w:szCs w:val="28"/>
          <w:lang w:val="lv-LV"/>
        </w:rPr>
        <w:t xml:space="preserve"> </w:t>
      </w:r>
      <w:r w:rsidR="00297F72" w:rsidRPr="00A77B54">
        <w:rPr>
          <w:szCs w:val="28"/>
          <w:lang w:val="lv-LV"/>
        </w:rPr>
        <w:t>–</w:t>
      </w:r>
      <w:r w:rsidR="00F549E9" w:rsidRPr="00A77B54">
        <w:rPr>
          <w:szCs w:val="28"/>
          <w:lang w:val="lv-LV"/>
        </w:rPr>
        <w:t xml:space="preserve"> </w:t>
      </w:r>
      <w:r w:rsidR="00A76B98" w:rsidRPr="00A77B54">
        <w:rPr>
          <w:szCs w:val="28"/>
          <w:lang w:val="lv-LV"/>
        </w:rPr>
        <w:t>darba uzdevums</w:t>
      </w:r>
      <w:r w:rsidR="00CA103F" w:rsidRPr="00A77B54">
        <w:rPr>
          <w:szCs w:val="28"/>
          <w:lang w:val="lv-LV"/>
        </w:rPr>
        <w:t>.</w:t>
      </w:r>
    </w:p>
    <w:p w14:paraId="40131C9B" w14:textId="77777777" w:rsidR="00813C8A" w:rsidRPr="00A77B54" w:rsidRDefault="00813C8A" w:rsidP="00357974">
      <w:pPr>
        <w:jc w:val="both"/>
        <w:rPr>
          <w:szCs w:val="28"/>
          <w:lang w:val="lv-LV"/>
        </w:rPr>
      </w:pPr>
      <w:r w:rsidRPr="00A77B54">
        <w:rPr>
          <w:szCs w:val="28"/>
          <w:lang w:val="lv-LV"/>
        </w:rPr>
        <w:t>Pielikums Nr. 2</w:t>
      </w:r>
      <w:r w:rsidR="00297F72" w:rsidRPr="00A77B54">
        <w:rPr>
          <w:szCs w:val="28"/>
          <w:lang w:val="lv-LV"/>
        </w:rPr>
        <w:t xml:space="preserve">. </w:t>
      </w:r>
      <w:r w:rsidR="007F0D29" w:rsidRPr="00A77B54">
        <w:rPr>
          <w:szCs w:val="28"/>
          <w:lang w:val="lv-LV"/>
        </w:rPr>
        <w:t>P</w:t>
      </w:r>
      <w:r w:rsidR="00CA103F" w:rsidRPr="00A77B54">
        <w:rPr>
          <w:szCs w:val="28"/>
          <w:lang w:val="lv-LV"/>
        </w:rPr>
        <w:t>ieteikum</w:t>
      </w:r>
      <w:r w:rsidR="0065657F" w:rsidRPr="00A77B54">
        <w:rPr>
          <w:szCs w:val="28"/>
          <w:lang w:val="lv-LV"/>
        </w:rPr>
        <w:t>s</w:t>
      </w:r>
      <w:r w:rsidR="00CA103F" w:rsidRPr="00A77B54">
        <w:rPr>
          <w:szCs w:val="28"/>
          <w:lang w:val="lv-LV"/>
        </w:rPr>
        <w:t xml:space="preserve"> dalībai </w:t>
      </w:r>
      <w:r w:rsidR="00DC6E09" w:rsidRPr="00A77B54">
        <w:rPr>
          <w:szCs w:val="28"/>
          <w:lang w:val="lv-LV"/>
        </w:rPr>
        <w:t>iepirkumā</w:t>
      </w:r>
      <w:r w:rsidR="00A76B98" w:rsidRPr="00A77B54">
        <w:rPr>
          <w:szCs w:val="28"/>
          <w:lang w:val="lv-LV"/>
        </w:rPr>
        <w:t xml:space="preserve"> (veidne)</w:t>
      </w:r>
      <w:r w:rsidR="00CA103F" w:rsidRPr="00A77B54">
        <w:rPr>
          <w:szCs w:val="28"/>
          <w:lang w:val="lv-LV"/>
        </w:rPr>
        <w:t>.</w:t>
      </w:r>
      <w:r w:rsidR="00A76B98" w:rsidRPr="00A77B54">
        <w:rPr>
          <w:szCs w:val="28"/>
          <w:lang w:val="lv-LV"/>
        </w:rPr>
        <w:t xml:space="preserve"> </w:t>
      </w:r>
    </w:p>
    <w:p w14:paraId="383D307D" w14:textId="77777777" w:rsidR="009F787D" w:rsidRPr="00A77B54" w:rsidRDefault="00FB7F0A" w:rsidP="00357974">
      <w:pPr>
        <w:rPr>
          <w:szCs w:val="28"/>
          <w:lang w:val="lv-LV"/>
        </w:rPr>
      </w:pPr>
      <w:r w:rsidRPr="00A77B54">
        <w:rPr>
          <w:szCs w:val="28"/>
          <w:lang w:val="lv-LV"/>
        </w:rPr>
        <w:t xml:space="preserve">Pielikums Nr. </w:t>
      </w:r>
      <w:r w:rsidR="00205F03" w:rsidRPr="00A77B54">
        <w:rPr>
          <w:szCs w:val="28"/>
          <w:lang w:val="lv-LV"/>
        </w:rPr>
        <w:t>3</w:t>
      </w:r>
      <w:r w:rsidR="00297F72" w:rsidRPr="00A77B54">
        <w:rPr>
          <w:szCs w:val="28"/>
          <w:lang w:val="lv-LV"/>
        </w:rPr>
        <w:t>.</w:t>
      </w:r>
      <w:r w:rsidRPr="00A77B54">
        <w:rPr>
          <w:szCs w:val="28"/>
          <w:lang w:val="lv-LV"/>
        </w:rPr>
        <w:t xml:space="preserve"> </w:t>
      </w:r>
      <w:r w:rsidR="00DC6E09" w:rsidRPr="00A77B54">
        <w:rPr>
          <w:szCs w:val="28"/>
          <w:lang w:val="lv-LV"/>
        </w:rPr>
        <w:t xml:space="preserve">Finanšu </w:t>
      </w:r>
      <w:r w:rsidR="00AF491F" w:rsidRPr="00A77B54">
        <w:rPr>
          <w:szCs w:val="28"/>
          <w:lang w:val="lv-LV"/>
        </w:rPr>
        <w:t>p</w:t>
      </w:r>
      <w:r w:rsidRPr="00A77B54">
        <w:rPr>
          <w:szCs w:val="28"/>
          <w:lang w:val="lv-LV"/>
        </w:rPr>
        <w:t>iedāvājum</w:t>
      </w:r>
      <w:r w:rsidR="00A76B98" w:rsidRPr="00A77B54">
        <w:rPr>
          <w:szCs w:val="28"/>
          <w:lang w:val="lv-LV"/>
        </w:rPr>
        <w:t>s</w:t>
      </w:r>
      <w:r w:rsidRPr="00A77B54">
        <w:rPr>
          <w:szCs w:val="28"/>
          <w:lang w:val="lv-LV"/>
        </w:rPr>
        <w:t xml:space="preserve"> </w:t>
      </w:r>
      <w:r w:rsidR="00A76B98" w:rsidRPr="00A77B54">
        <w:rPr>
          <w:szCs w:val="28"/>
          <w:lang w:val="lv-LV"/>
        </w:rPr>
        <w:t>(</w:t>
      </w:r>
      <w:r w:rsidRPr="00A77B54">
        <w:rPr>
          <w:szCs w:val="28"/>
          <w:lang w:val="lv-LV"/>
        </w:rPr>
        <w:t>veidne</w:t>
      </w:r>
      <w:r w:rsidR="00A76B98" w:rsidRPr="00A77B54">
        <w:rPr>
          <w:szCs w:val="28"/>
          <w:lang w:val="lv-LV"/>
        </w:rPr>
        <w:t>)</w:t>
      </w:r>
      <w:r w:rsidR="004940B0" w:rsidRPr="00A77B54">
        <w:rPr>
          <w:szCs w:val="28"/>
          <w:lang w:val="lv-LV"/>
        </w:rPr>
        <w:t>.</w:t>
      </w:r>
    </w:p>
    <w:p w14:paraId="1E79FE82" w14:textId="77777777" w:rsidR="00DC6E09" w:rsidRPr="00A77B54" w:rsidRDefault="00DC6E09" w:rsidP="00DC6E09">
      <w:pPr>
        <w:rPr>
          <w:szCs w:val="28"/>
          <w:lang w:val="lv-LV"/>
        </w:rPr>
      </w:pPr>
      <w:r w:rsidRPr="00A77B54">
        <w:rPr>
          <w:szCs w:val="28"/>
          <w:lang w:val="lv-LV"/>
        </w:rPr>
        <w:t>Pielikums Nr. 4. Tehniskais piedāvājums un pieredzes apraksts (veidne).</w:t>
      </w:r>
    </w:p>
    <w:p w14:paraId="49258590" w14:textId="77777777" w:rsidR="00DC6E09" w:rsidRPr="00A77B54" w:rsidRDefault="00DC6E09" w:rsidP="00357974">
      <w:pPr>
        <w:rPr>
          <w:szCs w:val="28"/>
          <w:lang w:val="lv-LV"/>
        </w:rPr>
      </w:pPr>
    </w:p>
    <w:p w14:paraId="3F81B1F7" w14:textId="1BFE11F9" w:rsidR="00CD2E4A" w:rsidRPr="00A77B54" w:rsidRDefault="00E15E11" w:rsidP="00CD2E4A">
      <w:pPr>
        <w:spacing w:line="276" w:lineRule="auto"/>
        <w:jc w:val="right"/>
        <w:rPr>
          <w:szCs w:val="20"/>
          <w:lang w:val="lv-LV"/>
        </w:rPr>
      </w:pPr>
      <w:r w:rsidRPr="00A77B54">
        <w:rPr>
          <w:szCs w:val="20"/>
          <w:lang w:val="lv-LV"/>
        </w:rPr>
        <w:br w:type="page"/>
      </w:r>
      <w:r w:rsidR="00CD2E4A" w:rsidRPr="00A77B54">
        <w:rPr>
          <w:szCs w:val="20"/>
          <w:lang w:val="lv-LV"/>
        </w:rPr>
        <w:lastRenderedPageBreak/>
        <w:t>Identifikācijas Nr. 6.37-2/WM202</w:t>
      </w:r>
      <w:r w:rsidR="00686D61" w:rsidRPr="00A77B54">
        <w:rPr>
          <w:szCs w:val="20"/>
          <w:lang w:val="lv-LV"/>
        </w:rPr>
        <w:t>6</w:t>
      </w:r>
      <w:r w:rsidR="00CD2E4A" w:rsidRPr="00A77B54">
        <w:rPr>
          <w:szCs w:val="20"/>
          <w:lang w:val="lv-LV"/>
        </w:rPr>
        <w:t>-</w:t>
      </w:r>
      <w:r w:rsidR="002B3CFA" w:rsidRPr="00A77B54">
        <w:rPr>
          <w:szCs w:val="20"/>
          <w:lang w:val="lv-LV"/>
        </w:rPr>
        <w:t>3</w:t>
      </w:r>
    </w:p>
    <w:p w14:paraId="6D952399" w14:textId="77777777" w:rsidR="00FB7F0A" w:rsidRPr="00A77B54" w:rsidRDefault="00CD2E4A" w:rsidP="00CD2E4A">
      <w:pPr>
        <w:spacing w:line="276" w:lineRule="auto"/>
        <w:jc w:val="right"/>
        <w:rPr>
          <w:b/>
          <w:lang w:val="lv-LV" w:eastAsia="lv-LV"/>
        </w:rPr>
      </w:pPr>
      <w:r w:rsidRPr="00A77B54">
        <w:rPr>
          <w:b/>
          <w:lang w:val="lv-LV" w:eastAsia="lv-LV"/>
        </w:rPr>
        <w:t>1. pielikums</w:t>
      </w:r>
    </w:p>
    <w:p w14:paraId="0D83A0BE" w14:textId="77777777" w:rsidR="00E81677" w:rsidRPr="00A77B54" w:rsidRDefault="00E81677" w:rsidP="00FF5D66">
      <w:pPr>
        <w:spacing w:line="276" w:lineRule="auto"/>
        <w:jc w:val="center"/>
        <w:rPr>
          <w:b/>
          <w:caps/>
          <w:lang w:val="lv-LV" w:eastAsia="lv-LV"/>
        </w:rPr>
      </w:pPr>
    </w:p>
    <w:p w14:paraId="0DBA4BC1" w14:textId="77777777" w:rsidR="00FB7F0A" w:rsidRPr="00A77B54" w:rsidRDefault="00FB7F0A" w:rsidP="00FF5D66">
      <w:pPr>
        <w:spacing w:line="276" w:lineRule="auto"/>
        <w:jc w:val="center"/>
        <w:rPr>
          <w:b/>
          <w:caps/>
          <w:lang w:val="lv-LV" w:eastAsia="lv-LV"/>
        </w:rPr>
      </w:pPr>
      <w:r w:rsidRPr="00A77B54">
        <w:rPr>
          <w:b/>
          <w:caps/>
          <w:lang w:val="lv-LV" w:eastAsia="lv-LV"/>
        </w:rPr>
        <w:t>Tehniskā specifikācija</w:t>
      </w:r>
      <w:r w:rsidR="00F8384C" w:rsidRPr="00A77B54">
        <w:rPr>
          <w:b/>
          <w:caps/>
          <w:lang w:val="lv-LV" w:eastAsia="lv-LV"/>
        </w:rPr>
        <w:t xml:space="preserve"> – DARBA UZDEVUMS</w:t>
      </w:r>
    </w:p>
    <w:p w14:paraId="00FC57B6" w14:textId="77777777" w:rsidR="00DA060A" w:rsidRPr="00A77B54" w:rsidRDefault="00DA060A" w:rsidP="00C91A10">
      <w:pPr>
        <w:spacing w:line="276" w:lineRule="auto"/>
        <w:jc w:val="center"/>
        <w:rPr>
          <w:rFonts w:ascii="TimesNewRomanPSMT" w:hAnsi="TimesNewRomanPSMT" w:cs="TimesNewRomanPSMT"/>
          <w:b/>
          <w:lang w:val="lv-LV" w:eastAsia="lv-LV"/>
        </w:rPr>
      </w:pPr>
      <w:r w:rsidRPr="00A77B54">
        <w:rPr>
          <w:rFonts w:ascii="TimesNewRomanPSMT" w:hAnsi="TimesNewRomanPSMT" w:cs="TimesNewRomanPSMT"/>
          <w:b/>
          <w:lang w:val="lv-LV" w:eastAsia="lv-LV"/>
        </w:rPr>
        <w:t>Mehanizēta krūmu un koku celmu frēzēšana divās parkveida pļavu atjaunošanas teritorijās</w:t>
      </w:r>
    </w:p>
    <w:p w14:paraId="6C54FA77" w14:textId="4061BF80" w:rsidR="00CD2E4A" w:rsidRPr="00A77B54" w:rsidRDefault="00C91A10" w:rsidP="00C91A10">
      <w:pPr>
        <w:spacing w:line="276" w:lineRule="auto"/>
        <w:jc w:val="center"/>
        <w:rPr>
          <w:lang w:val="lv-LV"/>
        </w:rPr>
      </w:pPr>
      <w:r w:rsidRPr="00A77B54">
        <w:rPr>
          <w:lang w:val="lv-LV"/>
        </w:rPr>
        <w:t>pr</w:t>
      </w:r>
      <w:r w:rsidR="00CD2E4A" w:rsidRPr="00A77B54">
        <w:rPr>
          <w:lang w:val="lv-LV"/>
        </w:rPr>
        <w:t>ojekta LIFE20/NAT/EE/000074 WoodMeadowLIFE</w:t>
      </w:r>
      <w:r w:rsidR="00CD2E4A" w:rsidRPr="00A77B54">
        <w:rPr>
          <w:lang w:val="lv-LV"/>
        </w:rPr>
        <w:br/>
        <w:t xml:space="preserve"> “Parkveida pļavu atjaunošana un atbalsts to ilgtspējīgai apsaimniekošanai Igaunijā un Latvijā” ietvaros</w:t>
      </w:r>
    </w:p>
    <w:p w14:paraId="13199813" w14:textId="64C2BA28" w:rsidR="00CD2E4A" w:rsidRPr="00A77B54" w:rsidRDefault="00CD2E4A" w:rsidP="00CD2E4A">
      <w:pPr>
        <w:spacing w:line="264" w:lineRule="auto"/>
        <w:jc w:val="center"/>
        <w:rPr>
          <w:lang w:val="lv-LV"/>
        </w:rPr>
      </w:pPr>
      <w:r w:rsidRPr="00A77B54">
        <w:rPr>
          <w:lang w:val="lv-LV"/>
        </w:rPr>
        <w:t>(Id. Nr. 6.37-2/WM202</w:t>
      </w:r>
      <w:r w:rsidR="00872A13" w:rsidRPr="00A77B54">
        <w:rPr>
          <w:lang w:val="lv-LV"/>
        </w:rPr>
        <w:t>6</w:t>
      </w:r>
      <w:r w:rsidRPr="00A77B54">
        <w:rPr>
          <w:lang w:val="lv-LV"/>
        </w:rPr>
        <w:t>-</w:t>
      </w:r>
      <w:r w:rsidR="002B3CFA" w:rsidRPr="00A77B54">
        <w:rPr>
          <w:lang w:val="lv-LV"/>
        </w:rPr>
        <w:t>3</w:t>
      </w:r>
      <w:r w:rsidRPr="00A77B54">
        <w:rPr>
          <w:lang w:val="lv-LV"/>
        </w:rPr>
        <w:t>)</w:t>
      </w:r>
    </w:p>
    <w:p w14:paraId="57EBD9A8" w14:textId="77777777" w:rsidR="00205F03" w:rsidRPr="00A77B54" w:rsidRDefault="00205F03" w:rsidP="00FF5D66">
      <w:pPr>
        <w:spacing w:line="276" w:lineRule="auto"/>
        <w:jc w:val="center"/>
        <w:rPr>
          <w:rFonts w:ascii="TimesNewRomanPSMT" w:hAnsi="TimesNewRomanPSMT" w:cs="TimesNewRomanPSMT"/>
          <w:lang w:val="lv-LV" w:eastAsia="lv-LV"/>
        </w:rPr>
      </w:pPr>
    </w:p>
    <w:p w14:paraId="0E09EA2F" w14:textId="77777777" w:rsidR="00184077" w:rsidRPr="00A77B54" w:rsidRDefault="00184077" w:rsidP="00184077">
      <w:pPr>
        <w:autoSpaceDE w:val="0"/>
        <w:autoSpaceDN w:val="0"/>
        <w:adjustRightInd w:val="0"/>
        <w:rPr>
          <w:rFonts w:ascii="TimesNewRomanPS-BoldMT" w:hAnsi="TimesNewRomanPS-BoldMT" w:cs="TimesNewRomanPS-BoldMT"/>
          <w:b/>
          <w:bCs/>
          <w:lang w:val="lv-LV" w:eastAsia="lv-LV"/>
        </w:rPr>
      </w:pPr>
      <w:r w:rsidRPr="00A77B54">
        <w:rPr>
          <w:rFonts w:ascii="TimesNewRomanPS-BoldMT" w:hAnsi="TimesNewRomanPS-BoldMT" w:cs="TimesNewRomanPS-BoldMT"/>
          <w:b/>
          <w:bCs/>
          <w:lang w:val="lv-LV" w:eastAsia="lv-LV"/>
        </w:rPr>
        <w:t>1. Iepirkuma priekšmets</w:t>
      </w:r>
    </w:p>
    <w:p w14:paraId="2D69D2FC" w14:textId="173C80D7" w:rsidR="00184077" w:rsidRPr="00A77B54" w:rsidRDefault="002A1AA6" w:rsidP="00AF491F">
      <w:pPr>
        <w:jc w:val="both"/>
        <w:rPr>
          <w:bCs/>
          <w:lang w:val="lv-LV"/>
        </w:rPr>
      </w:pPr>
      <w:r w:rsidRPr="00A77B54">
        <w:rPr>
          <w:bCs/>
          <w:lang w:val="lv-LV"/>
        </w:rPr>
        <w:t xml:space="preserve">Iepirkuma priekšmets ir mehanizēta krūmu un koku celmu frēzēšana </w:t>
      </w:r>
      <w:r w:rsidR="0061612B" w:rsidRPr="00A77B54">
        <w:rPr>
          <w:bCs/>
          <w:lang w:val="lv-LV"/>
        </w:rPr>
        <w:t xml:space="preserve">divās </w:t>
      </w:r>
      <w:r w:rsidRPr="00A77B54">
        <w:rPr>
          <w:bCs/>
          <w:lang w:val="lv-LV"/>
        </w:rPr>
        <w:t>parkveida pļavu atjaunošana</w:t>
      </w:r>
      <w:r w:rsidR="0061612B" w:rsidRPr="00A77B54">
        <w:rPr>
          <w:bCs/>
          <w:lang w:val="lv-LV"/>
        </w:rPr>
        <w:t>s</w:t>
      </w:r>
      <w:r w:rsidR="0083393C" w:rsidRPr="00A77B54">
        <w:rPr>
          <w:bCs/>
          <w:lang w:val="lv-LV"/>
        </w:rPr>
        <w:t xml:space="preserve"> teritorijās</w:t>
      </w:r>
      <w:r w:rsidRPr="00A77B54">
        <w:rPr>
          <w:bCs/>
          <w:lang w:val="lv-LV"/>
        </w:rPr>
        <w:t>. Kopējais katr</w:t>
      </w:r>
      <w:r w:rsidR="00480A18">
        <w:rPr>
          <w:bCs/>
          <w:lang w:val="lv-LV"/>
        </w:rPr>
        <w:t>ā</w:t>
      </w:r>
      <w:r w:rsidRPr="00A77B54">
        <w:rPr>
          <w:bCs/>
          <w:lang w:val="lv-LV"/>
        </w:rPr>
        <w:t xml:space="preserve"> iepirkuma daļ</w:t>
      </w:r>
      <w:r w:rsidR="00480A18">
        <w:rPr>
          <w:bCs/>
          <w:lang w:val="lv-LV"/>
        </w:rPr>
        <w:t>ā veicamo darbu</w:t>
      </w:r>
      <w:r w:rsidRPr="00A77B54">
        <w:rPr>
          <w:bCs/>
          <w:lang w:val="lv-LV"/>
        </w:rPr>
        <w:t xml:space="preserve"> apjoms norādīts zemāk esošajā tabulā.</w:t>
      </w:r>
      <w:r w:rsidR="00784CC9">
        <w:rPr>
          <w:bCs/>
          <w:lang w:val="lv-LV"/>
        </w:rPr>
        <w:t xml:space="preserve"> </w:t>
      </w:r>
    </w:p>
    <w:p w14:paraId="71ECA721" w14:textId="77777777" w:rsidR="007123A1" w:rsidRPr="00A77B54" w:rsidRDefault="007123A1" w:rsidP="00AF491F">
      <w:pPr>
        <w:jc w:val="both"/>
        <w:rPr>
          <w:rFonts w:ascii="TimesNewRomanPSMT" w:hAnsi="TimesNewRomanPSMT" w:cs="TimesNewRomanPSMT"/>
          <w:b/>
          <w:lang w:val="lv-LV" w:eastAsia="lv-LV"/>
        </w:rPr>
      </w:pPr>
    </w:p>
    <w:tbl>
      <w:tblPr>
        <w:tblStyle w:val="TableGrid"/>
        <w:tblW w:w="0" w:type="auto"/>
        <w:jc w:val="center"/>
        <w:tblLook w:val="04A0" w:firstRow="1" w:lastRow="0" w:firstColumn="1" w:lastColumn="0" w:noHBand="0" w:noVBand="1"/>
      </w:tblPr>
      <w:tblGrid>
        <w:gridCol w:w="1129"/>
        <w:gridCol w:w="2495"/>
        <w:gridCol w:w="1811"/>
        <w:gridCol w:w="1081"/>
        <w:gridCol w:w="2126"/>
      </w:tblGrid>
      <w:tr w:rsidR="00CD73EB" w:rsidRPr="00A77B54" w14:paraId="0F57DFCC" w14:textId="77777777" w:rsidTr="00480A18">
        <w:trPr>
          <w:jc w:val="center"/>
        </w:trPr>
        <w:tc>
          <w:tcPr>
            <w:tcW w:w="1129" w:type="dxa"/>
            <w:vAlign w:val="center"/>
          </w:tcPr>
          <w:p w14:paraId="4FCFD314" w14:textId="77777777" w:rsidR="00CD73EB" w:rsidRPr="00A77B54" w:rsidRDefault="00E279EB">
            <w:pPr>
              <w:rPr>
                <w:sz w:val="20"/>
                <w:szCs w:val="20"/>
                <w:lang w:val="lv-LV"/>
              </w:rPr>
            </w:pPr>
            <w:r w:rsidRPr="00A77B54">
              <w:rPr>
                <w:b/>
                <w:sz w:val="20"/>
                <w:szCs w:val="20"/>
                <w:lang w:val="lv-LV"/>
              </w:rPr>
              <w:t>Iepirkuma daļa</w:t>
            </w:r>
          </w:p>
        </w:tc>
        <w:tc>
          <w:tcPr>
            <w:tcW w:w="2495" w:type="dxa"/>
            <w:vAlign w:val="center"/>
          </w:tcPr>
          <w:p w14:paraId="72E195AE" w14:textId="35D29CBC" w:rsidR="00CD73EB" w:rsidRPr="00A77B54" w:rsidRDefault="00E279EB">
            <w:pPr>
              <w:rPr>
                <w:sz w:val="20"/>
                <w:szCs w:val="20"/>
                <w:lang w:val="lv-LV"/>
              </w:rPr>
            </w:pPr>
            <w:r w:rsidRPr="00A77B54">
              <w:rPr>
                <w:b/>
                <w:sz w:val="20"/>
                <w:szCs w:val="20"/>
                <w:lang w:val="lv-LV"/>
              </w:rPr>
              <w:t>Darbu veikšanas vieta</w:t>
            </w:r>
          </w:p>
        </w:tc>
        <w:tc>
          <w:tcPr>
            <w:tcW w:w="1811" w:type="dxa"/>
            <w:vAlign w:val="center"/>
          </w:tcPr>
          <w:p w14:paraId="5338383C" w14:textId="47A45A16" w:rsidR="00CD73EB" w:rsidRPr="00A77B54" w:rsidRDefault="007E3B39">
            <w:pPr>
              <w:rPr>
                <w:sz w:val="20"/>
                <w:szCs w:val="20"/>
                <w:lang w:val="lv-LV"/>
              </w:rPr>
            </w:pPr>
            <w:r w:rsidRPr="00A77B54">
              <w:rPr>
                <w:b/>
                <w:sz w:val="20"/>
                <w:szCs w:val="20"/>
                <w:lang w:val="lv-LV"/>
              </w:rPr>
              <w:t>Zemes vienības kadastra Nr.</w:t>
            </w:r>
          </w:p>
        </w:tc>
        <w:tc>
          <w:tcPr>
            <w:tcW w:w="1081" w:type="dxa"/>
            <w:vAlign w:val="center"/>
          </w:tcPr>
          <w:p w14:paraId="2ED231BC" w14:textId="77777777" w:rsidR="00CD73EB" w:rsidRPr="00A77B54" w:rsidRDefault="00E279EB">
            <w:pPr>
              <w:rPr>
                <w:sz w:val="20"/>
                <w:szCs w:val="20"/>
                <w:lang w:val="lv-LV"/>
              </w:rPr>
            </w:pPr>
            <w:r w:rsidRPr="00A77B54">
              <w:rPr>
                <w:b/>
                <w:sz w:val="20"/>
                <w:szCs w:val="20"/>
                <w:lang w:val="lv-LV"/>
              </w:rPr>
              <w:t>Platība, ha</w:t>
            </w:r>
          </w:p>
        </w:tc>
        <w:tc>
          <w:tcPr>
            <w:tcW w:w="2126" w:type="dxa"/>
            <w:vAlign w:val="center"/>
          </w:tcPr>
          <w:p w14:paraId="50CACE44" w14:textId="77777777" w:rsidR="00CD73EB" w:rsidRPr="00A77B54" w:rsidRDefault="00E279EB">
            <w:pPr>
              <w:rPr>
                <w:sz w:val="20"/>
                <w:szCs w:val="20"/>
                <w:lang w:val="lv-LV"/>
              </w:rPr>
            </w:pPr>
            <w:r w:rsidRPr="00A77B54">
              <w:rPr>
                <w:b/>
                <w:sz w:val="20"/>
                <w:szCs w:val="20"/>
                <w:lang w:val="lv-LV"/>
              </w:rPr>
              <w:t>Darbu izpildes termiņš</w:t>
            </w:r>
          </w:p>
        </w:tc>
      </w:tr>
      <w:tr w:rsidR="00CD73EB" w:rsidRPr="00A77B54" w14:paraId="2F406447" w14:textId="77777777" w:rsidTr="00480A18">
        <w:trPr>
          <w:jc w:val="center"/>
        </w:trPr>
        <w:tc>
          <w:tcPr>
            <w:tcW w:w="1129" w:type="dxa"/>
            <w:vAlign w:val="center"/>
          </w:tcPr>
          <w:p w14:paraId="39314776" w14:textId="77777777" w:rsidR="00CD73EB" w:rsidRPr="00A77B54" w:rsidRDefault="00E279EB">
            <w:pPr>
              <w:rPr>
                <w:sz w:val="20"/>
                <w:szCs w:val="20"/>
                <w:lang w:val="lv-LV"/>
              </w:rPr>
            </w:pPr>
            <w:r w:rsidRPr="00A77B54">
              <w:rPr>
                <w:sz w:val="20"/>
                <w:szCs w:val="20"/>
                <w:lang w:val="lv-LV"/>
              </w:rPr>
              <w:t>1. daļa</w:t>
            </w:r>
          </w:p>
        </w:tc>
        <w:tc>
          <w:tcPr>
            <w:tcW w:w="2495" w:type="dxa"/>
            <w:vAlign w:val="center"/>
          </w:tcPr>
          <w:p w14:paraId="328F561B" w14:textId="337A54CA" w:rsidR="00CD73EB" w:rsidRPr="00A77B54" w:rsidRDefault="007E3B39">
            <w:pPr>
              <w:rPr>
                <w:sz w:val="20"/>
                <w:szCs w:val="20"/>
                <w:lang w:val="lv-LV"/>
              </w:rPr>
            </w:pPr>
            <w:r w:rsidRPr="00A77B54">
              <w:rPr>
                <w:sz w:val="20"/>
                <w:szCs w:val="20"/>
                <w:lang w:val="lv-LV"/>
              </w:rPr>
              <w:t>Dienvidkurzemes novads, Rucavas pagasts, “Šūnas”</w:t>
            </w:r>
          </w:p>
        </w:tc>
        <w:tc>
          <w:tcPr>
            <w:tcW w:w="1811" w:type="dxa"/>
            <w:vAlign w:val="center"/>
          </w:tcPr>
          <w:p w14:paraId="3FE7144A" w14:textId="1AF024FD" w:rsidR="00CD73EB" w:rsidRPr="00A77B54" w:rsidRDefault="007E3B39">
            <w:pPr>
              <w:rPr>
                <w:sz w:val="20"/>
                <w:szCs w:val="20"/>
                <w:lang w:val="lv-LV"/>
              </w:rPr>
            </w:pPr>
            <w:r w:rsidRPr="00A77B54">
              <w:rPr>
                <w:sz w:val="20"/>
                <w:szCs w:val="20"/>
                <w:lang w:val="lv-LV"/>
              </w:rPr>
              <w:t>64840100008</w:t>
            </w:r>
          </w:p>
        </w:tc>
        <w:tc>
          <w:tcPr>
            <w:tcW w:w="1081" w:type="dxa"/>
            <w:vAlign w:val="center"/>
          </w:tcPr>
          <w:p w14:paraId="1F02237E" w14:textId="545701F7" w:rsidR="00CD73EB" w:rsidRPr="00A77B54" w:rsidRDefault="00597665">
            <w:pPr>
              <w:rPr>
                <w:sz w:val="20"/>
                <w:szCs w:val="20"/>
                <w:lang w:val="lv-LV"/>
              </w:rPr>
            </w:pPr>
            <w:r>
              <w:rPr>
                <w:sz w:val="20"/>
                <w:szCs w:val="20"/>
                <w:lang w:val="lv-LV"/>
              </w:rPr>
              <w:t>8,00*</w:t>
            </w:r>
          </w:p>
        </w:tc>
        <w:tc>
          <w:tcPr>
            <w:tcW w:w="2126" w:type="dxa"/>
            <w:vAlign w:val="center"/>
          </w:tcPr>
          <w:p w14:paraId="30184CA0" w14:textId="22DFA254" w:rsidR="00CD73EB" w:rsidRPr="00A77B54" w:rsidRDefault="00E279EB">
            <w:pPr>
              <w:rPr>
                <w:sz w:val="20"/>
                <w:szCs w:val="20"/>
                <w:lang w:val="lv-LV"/>
              </w:rPr>
            </w:pPr>
            <w:r w:rsidRPr="00A77B54">
              <w:rPr>
                <w:sz w:val="20"/>
                <w:szCs w:val="20"/>
                <w:lang w:val="lv-LV"/>
              </w:rPr>
              <w:t>202</w:t>
            </w:r>
            <w:r w:rsidR="005F267B">
              <w:rPr>
                <w:sz w:val="20"/>
                <w:szCs w:val="20"/>
                <w:lang w:val="lv-LV"/>
              </w:rPr>
              <w:t>7</w:t>
            </w:r>
            <w:r w:rsidRPr="00A77B54">
              <w:rPr>
                <w:sz w:val="20"/>
                <w:szCs w:val="20"/>
                <w:lang w:val="lv-LV"/>
              </w:rPr>
              <w:t>. gada</w:t>
            </w:r>
            <w:r w:rsidR="005F267B">
              <w:rPr>
                <w:sz w:val="20"/>
                <w:szCs w:val="20"/>
                <w:lang w:val="lv-LV"/>
              </w:rPr>
              <w:t xml:space="preserve"> 15. marts</w:t>
            </w:r>
          </w:p>
        </w:tc>
      </w:tr>
      <w:tr w:rsidR="00CD73EB" w:rsidRPr="00A77B54" w14:paraId="22C76F25" w14:textId="77777777" w:rsidTr="00480A18">
        <w:trPr>
          <w:jc w:val="center"/>
        </w:trPr>
        <w:tc>
          <w:tcPr>
            <w:tcW w:w="1129" w:type="dxa"/>
            <w:vAlign w:val="center"/>
          </w:tcPr>
          <w:p w14:paraId="5453BC94" w14:textId="77777777" w:rsidR="00CD73EB" w:rsidRPr="00A77B54" w:rsidRDefault="00E279EB">
            <w:pPr>
              <w:rPr>
                <w:sz w:val="20"/>
                <w:szCs w:val="20"/>
                <w:lang w:val="lv-LV"/>
              </w:rPr>
            </w:pPr>
            <w:r w:rsidRPr="00A77B54">
              <w:rPr>
                <w:sz w:val="20"/>
                <w:szCs w:val="20"/>
                <w:lang w:val="lv-LV"/>
              </w:rPr>
              <w:t>2. daļa</w:t>
            </w:r>
          </w:p>
        </w:tc>
        <w:tc>
          <w:tcPr>
            <w:tcW w:w="2495" w:type="dxa"/>
            <w:vAlign w:val="center"/>
          </w:tcPr>
          <w:p w14:paraId="2B7649DE" w14:textId="00A137C6" w:rsidR="00CD73EB" w:rsidRPr="00A77B54" w:rsidRDefault="007E3B39">
            <w:pPr>
              <w:rPr>
                <w:sz w:val="20"/>
                <w:szCs w:val="20"/>
                <w:lang w:val="lv-LV"/>
              </w:rPr>
            </w:pPr>
            <w:r w:rsidRPr="00A77B54">
              <w:rPr>
                <w:sz w:val="20"/>
                <w:szCs w:val="20"/>
                <w:lang w:val="lv-LV"/>
              </w:rPr>
              <w:t>Gulbenes novads, Stradu pagasts, “Raiti”</w:t>
            </w:r>
          </w:p>
        </w:tc>
        <w:tc>
          <w:tcPr>
            <w:tcW w:w="1811" w:type="dxa"/>
            <w:vAlign w:val="center"/>
          </w:tcPr>
          <w:p w14:paraId="73FC83CA" w14:textId="19E70002" w:rsidR="00CD73EB" w:rsidRPr="00A77B54" w:rsidRDefault="007E3B39">
            <w:pPr>
              <w:rPr>
                <w:sz w:val="20"/>
                <w:szCs w:val="20"/>
                <w:lang w:val="lv-LV"/>
              </w:rPr>
            </w:pPr>
            <w:r w:rsidRPr="00A77B54">
              <w:rPr>
                <w:sz w:val="20"/>
                <w:szCs w:val="20"/>
                <w:lang w:val="lv-LV"/>
              </w:rPr>
              <w:t>50900100028</w:t>
            </w:r>
          </w:p>
        </w:tc>
        <w:tc>
          <w:tcPr>
            <w:tcW w:w="1081" w:type="dxa"/>
            <w:vAlign w:val="center"/>
          </w:tcPr>
          <w:p w14:paraId="3958DACA" w14:textId="56DD4AEF" w:rsidR="00CD73EB" w:rsidRPr="00A77B54" w:rsidRDefault="002F7AF1">
            <w:pPr>
              <w:rPr>
                <w:sz w:val="20"/>
                <w:szCs w:val="20"/>
                <w:lang w:val="lv-LV"/>
              </w:rPr>
            </w:pPr>
            <w:r>
              <w:rPr>
                <w:sz w:val="20"/>
                <w:szCs w:val="20"/>
                <w:lang w:val="lv-LV"/>
              </w:rPr>
              <w:t>5</w:t>
            </w:r>
            <w:r w:rsidR="002D2259">
              <w:rPr>
                <w:sz w:val="20"/>
                <w:szCs w:val="20"/>
                <w:lang w:val="lv-LV"/>
              </w:rPr>
              <w:t>,9</w:t>
            </w:r>
            <w:r w:rsidR="006C6F11">
              <w:rPr>
                <w:sz w:val="20"/>
                <w:szCs w:val="20"/>
                <w:lang w:val="lv-LV"/>
              </w:rPr>
              <w:t>**</w:t>
            </w:r>
          </w:p>
        </w:tc>
        <w:tc>
          <w:tcPr>
            <w:tcW w:w="2126" w:type="dxa"/>
            <w:vAlign w:val="center"/>
          </w:tcPr>
          <w:p w14:paraId="20CE3B58" w14:textId="6A65BE53" w:rsidR="00CD73EB" w:rsidRPr="00A77B54" w:rsidRDefault="00DA3421">
            <w:pPr>
              <w:rPr>
                <w:sz w:val="20"/>
                <w:szCs w:val="20"/>
                <w:lang w:val="lv-LV"/>
              </w:rPr>
            </w:pPr>
            <w:r w:rsidRPr="00A77B54">
              <w:rPr>
                <w:sz w:val="20"/>
                <w:szCs w:val="20"/>
                <w:lang w:val="lv-LV"/>
              </w:rPr>
              <w:t>202</w:t>
            </w:r>
            <w:r>
              <w:rPr>
                <w:sz w:val="20"/>
                <w:szCs w:val="20"/>
                <w:lang w:val="lv-LV"/>
              </w:rPr>
              <w:t>7</w:t>
            </w:r>
            <w:r w:rsidRPr="00A77B54">
              <w:rPr>
                <w:sz w:val="20"/>
                <w:szCs w:val="20"/>
                <w:lang w:val="lv-LV"/>
              </w:rPr>
              <w:t>. gada</w:t>
            </w:r>
            <w:r>
              <w:rPr>
                <w:sz w:val="20"/>
                <w:szCs w:val="20"/>
                <w:lang w:val="lv-LV"/>
              </w:rPr>
              <w:t xml:space="preserve"> 15. marts</w:t>
            </w:r>
          </w:p>
        </w:tc>
      </w:tr>
    </w:tbl>
    <w:p w14:paraId="3C2848FA" w14:textId="4278B8D4" w:rsidR="006C6F11" w:rsidRDefault="00597665">
      <w:pPr>
        <w:rPr>
          <w:i/>
          <w:sz w:val="20"/>
          <w:lang w:val="lv-LV"/>
        </w:rPr>
      </w:pPr>
      <w:r w:rsidRPr="00955166">
        <w:rPr>
          <w:i/>
          <w:sz w:val="20"/>
          <w:lang w:val="lv-LV"/>
        </w:rPr>
        <w:t>*5</w:t>
      </w:r>
      <w:r w:rsidR="00E637EC">
        <w:rPr>
          <w:i/>
          <w:sz w:val="20"/>
          <w:lang w:val="lv-LV"/>
        </w:rPr>
        <w:t>,</w:t>
      </w:r>
      <w:r w:rsidRPr="00955166">
        <w:rPr>
          <w:i/>
          <w:sz w:val="20"/>
          <w:lang w:val="lv-LV"/>
        </w:rPr>
        <w:t>2 ha platībā veicama vienlaidus celmu frēzēšana</w:t>
      </w:r>
      <w:r w:rsidR="00992F25">
        <w:rPr>
          <w:i/>
          <w:sz w:val="20"/>
          <w:lang w:val="lv-LV"/>
        </w:rPr>
        <w:t>.</w:t>
      </w:r>
      <w:r w:rsidRPr="00955166">
        <w:rPr>
          <w:i/>
          <w:sz w:val="20"/>
          <w:lang w:val="lv-LV"/>
        </w:rPr>
        <w:t xml:space="preserve"> 2,8 ha </w:t>
      </w:r>
      <w:r w:rsidR="00955166" w:rsidRPr="00955166">
        <w:rPr>
          <w:i/>
          <w:sz w:val="20"/>
          <w:lang w:val="lv-LV"/>
        </w:rPr>
        <w:t>platībā jānolīdzina celmi, bet atsevišķ</w:t>
      </w:r>
      <w:r w:rsidR="009305AD">
        <w:rPr>
          <w:i/>
          <w:sz w:val="20"/>
          <w:lang w:val="lv-LV"/>
        </w:rPr>
        <w:t>a</w:t>
      </w:r>
      <w:r w:rsidR="00955166" w:rsidRPr="00955166">
        <w:rPr>
          <w:i/>
          <w:sz w:val="20"/>
          <w:lang w:val="lv-LV"/>
        </w:rPr>
        <w:t xml:space="preserve">s </w:t>
      </w:r>
      <w:r w:rsidR="009305AD">
        <w:rPr>
          <w:i/>
          <w:sz w:val="20"/>
          <w:lang w:val="lv-LV"/>
        </w:rPr>
        <w:t xml:space="preserve">to </w:t>
      </w:r>
      <w:r w:rsidR="00955166" w:rsidRPr="00955166">
        <w:rPr>
          <w:i/>
          <w:sz w:val="20"/>
          <w:lang w:val="lv-LV"/>
        </w:rPr>
        <w:t>lauces, kurās nav ne celmu, ne risas, ne atvases, jāsaglabā neskartas</w:t>
      </w:r>
      <w:r w:rsidR="006C6F11">
        <w:rPr>
          <w:i/>
          <w:sz w:val="20"/>
          <w:lang w:val="lv-LV"/>
        </w:rPr>
        <w:t>;</w:t>
      </w:r>
    </w:p>
    <w:p w14:paraId="03429F81" w14:textId="4C4A6ED1" w:rsidR="006C6F11" w:rsidRPr="00955166" w:rsidRDefault="006C6F11">
      <w:pPr>
        <w:rPr>
          <w:i/>
          <w:sz w:val="20"/>
          <w:lang w:val="lv-LV"/>
        </w:rPr>
      </w:pPr>
      <w:r>
        <w:rPr>
          <w:i/>
          <w:sz w:val="20"/>
          <w:lang w:val="lv-LV"/>
        </w:rPr>
        <w:t>** jānolīdzin</w:t>
      </w:r>
      <w:r w:rsidR="00237826">
        <w:rPr>
          <w:i/>
          <w:sz w:val="20"/>
          <w:lang w:val="lv-LV"/>
        </w:rPr>
        <w:t>a</w:t>
      </w:r>
      <w:r>
        <w:rPr>
          <w:i/>
          <w:sz w:val="20"/>
          <w:lang w:val="lv-LV"/>
        </w:rPr>
        <w:t xml:space="preserve"> celmi un risas, </w:t>
      </w:r>
      <w:r w:rsidRPr="00955166">
        <w:rPr>
          <w:i/>
          <w:sz w:val="20"/>
          <w:lang w:val="lv-LV"/>
        </w:rPr>
        <w:t>bet atsevišķ</w:t>
      </w:r>
      <w:r>
        <w:rPr>
          <w:i/>
          <w:sz w:val="20"/>
          <w:lang w:val="lv-LV"/>
        </w:rPr>
        <w:t>a</w:t>
      </w:r>
      <w:r w:rsidRPr="00955166">
        <w:rPr>
          <w:i/>
          <w:sz w:val="20"/>
          <w:lang w:val="lv-LV"/>
        </w:rPr>
        <w:t xml:space="preserve">s </w:t>
      </w:r>
      <w:r>
        <w:rPr>
          <w:i/>
          <w:sz w:val="20"/>
          <w:lang w:val="lv-LV"/>
        </w:rPr>
        <w:t xml:space="preserve">to </w:t>
      </w:r>
      <w:r w:rsidRPr="00955166">
        <w:rPr>
          <w:i/>
          <w:sz w:val="20"/>
          <w:lang w:val="lv-LV"/>
        </w:rPr>
        <w:t>lauces, kurās nav ne celmu, ne risas, ne atvases, jāsaglabā neskartas</w:t>
      </w:r>
      <w:r>
        <w:rPr>
          <w:i/>
          <w:sz w:val="20"/>
          <w:lang w:val="lv-LV"/>
        </w:rPr>
        <w:t>.</w:t>
      </w:r>
    </w:p>
    <w:p w14:paraId="2EE3276B" w14:textId="77777777" w:rsidR="00955166" w:rsidRDefault="00955166">
      <w:pPr>
        <w:rPr>
          <w:lang w:val="lv-LV"/>
        </w:rPr>
      </w:pPr>
    </w:p>
    <w:p w14:paraId="57FF9F8E" w14:textId="6D4D6C40" w:rsidR="00CD73EB" w:rsidRPr="00A77B54" w:rsidRDefault="00E279EB">
      <w:pPr>
        <w:rPr>
          <w:lang w:val="lv-LV"/>
        </w:rPr>
      </w:pPr>
      <w:r w:rsidRPr="00A77B54">
        <w:rPr>
          <w:lang w:val="lv-LV"/>
        </w:rPr>
        <w:t>Pretendents var iesniegt piedāvājumu par vienu, vairākām vai visām iepirkuma daļām.</w:t>
      </w:r>
    </w:p>
    <w:p w14:paraId="0498DE82" w14:textId="77777777" w:rsidR="00184077" w:rsidRPr="00A77B54" w:rsidRDefault="00184077" w:rsidP="00184077">
      <w:pPr>
        <w:autoSpaceDE w:val="0"/>
        <w:autoSpaceDN w:val="0"/>
        <w:adjustRightInd w:val="0"/>
        <w:rPr>
          <w:rFonts w:ascii="TimesNewRomanPSMT" w:hAnsi="TimesNewRomanPSMT" w:cs="TimesNewRomanPSMT"/>
          <w:lang w:val="lv-LV" w:eastAsia="lv-LV"/>
        </w:rPr>
      </w:pPr>
    </w:p>
    <w:p w14:paraId="779CE57C" w14:textId="77777777" w:rsidR="00184077" w:rsidRPr="00A77B54" w:rsidRDefault="00E1542A" w:rsidP="00184077">
      <w:pPr>
        <w:autoSpaceDE w:val="0"/>
        <w:autoSpaceDN w:val="0"/>
        <w:adjustRightInd w:val="0"/>
        <w:rPr>
          <w:rFonts w:ascii="TimesNewRomanPS-BoldMT" w:hAnsi="TimesNewRomanPS-BoldMT" w:cs="TimesNewRomanPS-BoldMT"/>
          <w:b/>
          <w:bCs/>
          <w:lang w:val="lv-LV" w:eastAsia="lv-LV"/>
        </w:rPr>
      </w:pPr>
      <w:r w:rsidRPr="00A77B54">
        <w:rPr>
          <w:rFonts w:ascii="TimesNewRomanPS-BoldMT" w:hAnsi="TimesNewRomanPS-BoldMT" w:cs="TimesNewRomanPS-BoldMT"/>
          <w:b/>
          <w:bCs/>
          <w:lang w:val="lv-LV" w:eastAsia="lv-LV"/>
        </w:rPr>
        <w:t>2</w:t>
      </w:r>
      <w:r w:rsidR="00184077" w:rsidRPr="00A77B54">
        <w:rPr>
          <w:rFonts w:ascii="TimesNewRomanPS-BoldMT" w:hAnsi="TimesNewRomanPS-BoldMT" w:cs="TimesNewRomanPS-BoldMT"/>
          <w:b/>
          <w:bCs/>
          <w:lang w:val="lv-LV" w:eastAsia="lv-LV"/>
        </w:rPr>
        <w:t>. Veicamo darbu apraksts</w:t>
      </w:r>
    </w:p>
    <w:p w14:paraId="591CB218" w14:textId="1011B0E3" w:rsidR="002A1AA6" w:rsidRPr="00A77B54" w:rsidRDefault="002A1AA6" w:rsidP="002A1AA6">
      <w:pPr>
        <w:autoSpaceDE w:val="0"/>
        <w:autoSpaceDN w:val="0"/>
        <w:adjustRightInd w:val="0"/>
        <w:jc w:val="both"/>
        <w:rPr>
          <w:lang w:val="lv-LV" w:eastAsia="lv-LV"/>
        </w:rPr>
      </w:pPr>
      <w:r w:rsidRPr="00A77B54">
        <w:rPr>
          <w:lang w:val="lv-LV" w:eastAsia="lv-LV"/>
        </w:rPr>
        <w:t>Katras iepirkuma daļas ietvaros veicama pilnīga nozāģēto koku un krūmu celmu likvidēšana, gan atmežotās platības līdzenajās daļās, gan atmežotajās vecupju nogāzēs izveidojot līdzenu un apsaimniekojamu zālāja virsmu. Frēzēšana jāveic ar attiecīgās iepirkuma daļas apstākļiem piemērotu tehniku, atklātos zālāju fragmentus un apauguma novākšanas laikā saglabātos kokus un krūmus saglabājot neskartus. Darbu noslēdzot jānodrošina, ka tiek izlīdzinātas visas apauguma novākšanas un frēzēšanas laikā radušās risas.</w:t>
      </w:r>
      <w:r w:rsidR="003E17CB" w:rsidRPr="003E17CB">
        <w:rPr>
          <w:bCs/>
          <w:lang w:val="lv-LV"/>
        </w:rPr>
        <w:t xml:space="preserve"> </w:t>
      </w:r>
      <w:r w:rsidR="003E17CB">
        <w:rPr>
          <w:bCs/>
          <w:lang w:val="lv-LV"/>
        </w:rPr>
        <w:t>Frēzēšanas darbu un to izmaksu ietvaros, pirms celmu frēzes izmantošanas pieļaujama atvašu smalcināšana.</w:t>
      </w:r>
    </w:p>
    <w:p w14:paraId="3CE919DC" w14:textId="77777777" w:rsidR="00184077" w:rsidRPr="00A77B54" w:rsidRDefault="00184077" w:rsidP="00184077">
      <w:pPr>
        <w:pStyle w:val="ListParagraph"/>
        <w:spacing w:line="276" w:lineRule="auto"/>
        <w:contextualSpacing/>
        <w:jc w:val="both"/>
        <w:rPr>
          <w:rFonts w:ascii="TimesNewRomanPSMT" w:hAnsi="TimesNewRomanPSMT" w:cs="TimesNewRomanPSMT"/>
          <w:lang w:val="lv-LV" w:eastAsia="lv-LV"/>
        </w:rPr>
      </w:pPr>
    </w:p>
    <w:p w14:paraId="5591F047" w14:textId="77777777" w:rsidR="00184077" w:rsidRPr="00A77B54" w:rsidRDefault="00E1542A" w:rsidP="00184077">
      <w:pPr>
        <w:autoSpaceDE w:val="0"/>
        <w:autoSpaceDN w:val="0"/>
        <w:adjustRightInd w:val="0"/>
        <w:rPr>
          <w:rFonts w:ascii="TimesNewRomanPS-BoldMT" w:hAnsi="TimesNewRomanPS-BoldMT" w:cs="TimesNewRomanPS-BoldMT"/>
          <w:b/>
          <w:bCs/>
          <w:lang w:val="lv-LV" w:eastAsia="lv-LV"/>
        </w:rPr>
      </w:pPr>
      <w:r w:rsidRPr="00A77B54">
        <w:rPr>
          <w:rFonts w:ascii="TimesNewRomanPS-BoldMT" w:hAnsi="TimesNewRomanPS-BoldMT" w:cs="TimesNewRomanPS-BoldMT"/>
          <w:b/>
          <w:bCs/>
          <w:lang w:val="lv-LV" w:eastAsia="lv-LV"/>
        </w:rPr>
        <w:t>3. Projekta teritoriju raksturojums</w:t>
      </w:r>
    </w:p>
    <w:p w14:paraId="5ABBA816" w14:textId="74FCBBB3" w:rsidR="002A1AA6" w:rsidRPr="00A77B54" w:rsidRDefault="002A1AA6" w:rsidP="002A1AA6">
      <w:pPr>
        <w:jc w:val="both"/>
        <w:rPr>
          <w:bCs/>
          <w:lang w:val="lv-LV"/>
        </w:rPr>
      </w:pPr>
      <w:r w:rsidRPr="00A77B54">
        <w:rPr>
          <w:lang w:val="lv-LV" w:eastAsia="lv-LV"/>
        </w:rPr>
        <w:t>Frēzēšanas darbi veicami Tehniskās specifikācijas 1. sadaļā norādītajās iepirkuma daļās. Katrai iepirkuma daļai raksturīgs dabisku zālāju un palieņu teritorijām raksturīgs mikroreljefs ar vecupēm, reljefa pacēlumiem, palu izskalotām ieplakām un periodiski paaugstinātiem mitruma apstākļiem</w:t>
      </w:r>
      <w:bookmarkStart w:id="1" w:name="_Hlk118893682"/>
      <w:r w:rsidR="00F40F72">
        <w:rPr>
          <w:lang w:val="lv-LV" w:eastAsia="lv-LV"/>
        </w:rPr>
        <w:t>.</w:t>
      </w:r>
    </w:p>
    <w:bookmarkEnd w:id="1"/>
    <w:p w14:paraId="6C2C3B17" w14:textId="77777777" w:rsidR="003B78A0" w:rsidRPr="00A77B54" w:rsidRDefault="003B78A0" w:rsidP="00184077">
      <w:pPr>
        <w:autoSpaceDE w:val="0"/>
        <w:autoSpaceDN w:val="0"/>
        <w:adjustRightInd w:val="0"/>
        <w:rPr>
          <w:rFonts w:ascii="TimesNewRomanPSMT" w:hAnsi="TimesNewRomanPSMT" w:cs="TimesNewRomanPSMT"/>
          <w:lang w:val="lv-LV" w:eastAsia="lv-LV"/>
        </w:rPr>
      </w:pPr>
    </w:p>
    <w:p w14:paraId="77E3DF28" w14:textId="77777777" w:rsidR="00184077" w:rsidRPr="00A77B54" w:rsidRDefault="00184077" w:rsidP="00184077">
      <w:pPr>
        <w:autoSpaceDE w:val="0"/>
        <w:autoSpaceDN w:val="0"/>
        <w:adjustRightInd w:val="0"/>
        <w:rPr>
          <w:rFonts w:ascii="TimesNewRomanPS-BoldMT" w:hAnsi="TimesNewRomanPS-BoldMT" w:cs="TimesNewRomanPS-BoldMT"/>
          <w:b/>
          <w:bCs/>
          <w:lang w:val="lv-LV" w:eastAsia="lv-LV"/>
        </w:rPr>
      </w:pPr>
      <w:r w:rsidRPr="00A77B54">
        <w:rPr>
          <w:rFonts w:ascii="TimesNewRomanPS-BoldMT" w:hAnsi="TimesNewRomanPS-BoldMT" w:cs="TimesNewRomanPS-BoldMT"/>
          <w:b/>
          <w:bCs/>
          <w:lang w:val="lv-LV" w:eastAsia="lv-LV"/>
        </w:rPr>
        <w:t>4. Darbu izpildes termiņš</w:t>
      </w:r>
    </w:p>
    <w:p w14:paraId="7BF500D5" w14:textId="596ABBF7" w:rsidR="002A1AA6" w:rsidRPr="00A77B54" w:rsidRDefault="004D7031" w:rsidP="00F91FA9">
      <w:pPr>
        <w:pStyle w:val="ListParagraph"/>
        <w:ind w:left="0"/>
        <w:contextualSpacing/>
        <w:jc w:val="both"/>
        <w:rPr>
          <w:lang w:val="lv-LV"/>
        </w:rPr>
      </w:pPr>
      <w:bookmarkStart w:id="2" w:name="_Hlk118921396"/>
      <w:r w:rsidRPr="00A77B54">
        <w:rPr>
          <w:lang w:val="lv-LV"/>
        </w:rPr>
        <w:t>Darbu izpildes termiņš katrai iepirkuma daļai norādīts šīs Tehniskās specifikācijas tabulā. Darbi netiek veikti putnu ligzdošanas laikā (no 15. marta līdz 31. jūlijam)</w:t>
      </w:r>
      <w:bookmarkEnd w:id="2"/>
      <w:r w:rsidR="00F91FA9" w:rsidRPr="00A77B54">
        <w:rPr>
          <w:lang w:val="lv-LV"/>
        </w:rPr>
        <w:t>.</w:t>
      </w:r>
    </w:p>
    <w:p w14:paraId="012DDC9A" w14:textId="77777777" w:rsidR="00FB3441" w:rsidRPr="00A77B54" w:rsidRDefault="00FB3441" w:rsidP="005F775A">
      <w:pPr>
        <w:pStyle w:val="ListParagraph"/>
        <w:spacing w:line="276" w:lineRule="auto"/>
        <w:ind w:left="0"/>
        <w:contextualSpacing/>
        <w:jc w:val="both"/>
        <w:rPr>
          <w:rFonts w:ascii="TimesNewRomanPSMT" w:hAnsi="TimesNewRomanPSMT" w:cs="TimesNewRomanPSMT"/>
          <w:lang w:val="lv-LV" w:eastAsia="lv-LV"/>
        </w:rPr>
      </w:pPr>
    </w:p>
    <w:p w14:paraId="57749EBD" w14:textId="77777777" w:rsidR="00614F81" w:rsidRPr="00A77B54" w:rsidRDefault="00614F81" w:rsidP="00260F13">
      <w:pPr>
        <w:pStyle w:val="ListParagraph"/>
        <w:keepNext/>
        <w:spacing w:line="276" w:lineRule="auto"/>
        <w:ind w:left="0"/>
        <w:contextualSpacing/>
        <w:jc w:val="both"/>
        <w:rPr>
          <w:rFonts w:ascii="TimesNewRomanPSMT" w:hAnsi="TimesNewRomanPSMT" w:cs="TimesNewRomanPSMT"/>
          <w:b/>
          <w:lang w:val="lv-LV" w:eastAsia="lv-LV"/>
        </w:rPr>
      </w:pPr>
      <w:r w:rsidRPr="00A77B54">
        <w:rPr>
          <w:rFonts w:ascii="TimesNewRomanPSMT" w:hAnsi="TimesNewRomanPSMT" w:cs="TimesNewRomanPSMT"/>
          <w:b/>
          <w:lang w:val="lv-LV" w:eastAsia="lv-LV"/>
        </w:rPr>
        <w:lastRenderedPageBreak/>
        <w:t>5. Darbu veikšanas vietas kartes</w:t>
      </w:r>
    </w:p>
    <w:p w14:paraId="45947304" w14:textId="77777777" w:rsidR="006678B8" w:rsidRPr="00A77B54" w:rsidRDefault="006678B8" w:rsidP="00260F13">
      <w:pPr>
        <w:pStyle w:val="ListParagraph"/>
        <w:keepNext/>
        <w:spacing w:line="276" w:lineRule="auto"/>
        <w:ind w:left="0"/>
        <w:contextualSpacing/>
        <w:jc w:val="both"/>
        <w:rPr>
          <w:rFonts w:ascii="TimesNewRomanPSMT" w:hAnsi="TimesNewRomanPSMT" w:cs="TimesNewRomanPSMT"/>
          <w:b/>
          <w:lang w:val="lv-LV" w:eastAsia="lv-LV"/>
        </w:rPr>
      </w:pPr>
    </w:p>
    <w:p w14:paraId="74994B64" w14:textId="42C4A228" w:rsidR="006678B8" w:rsidRPr="00A77B54" w:rsidRDefault="00D327FC" w:rsidP="00D327FC">
      <w:pPr>
        <w:pStyle w:val="ListParagraph"/>
        <w:keepNext/>
        <w:spacing w:line="276" w:lineRule="auto"/>
        <w:ind w:left="426"/>
        <w:contextualSpacing/>
        <w:jc w:val="both"/>
        <w:rPr>
          <w:rFonts w:ascii="TimesNewRomanPSMT" w:hAnsi="TimesNewRomanPSMT" w:cs="TimesNewRomanPSMT"/>
          <w:b/>
          <w:lang w:val="lv-LV" w:eastAsia="lv-LV"/>
        </w:rPr>
      </w:pPr>
      <w:r w:rsidRPr="00A77B54">
        <w:rPr>
          <w:rFonts w:ascii="TimesNewRomanPSMT" w:hAnsi="TimesNewRomanPSMT" w:cs="TimesNewRomanPSMT"/>
          <w:b/>
          <w:lang w:val="lv-LV" w:eastAsia="lv-LV"/>
        </w:rPr>
        <w:t>1. </w:t>
      </w:r>
      <w:r w:rsidR="006678B8" w:rsidRPr="00A77B54">
        <w:rPr>
          <w:rFonts w:ascii="TimesNewRomanPSMT" w:hAnsi="TimesNewRomanPSMT" w:cs="TimesNewRomanPSMT"/>
          <w:b/>
          <w:lang w:val="lv-LV" w:eastAsia="lv-LV"/>
        </w:rPr>
        <w:t>daļa</w:t>
      </w:r>
      <w:r w:rsidR="00DD050D">
        <w:rPr>
          <w:rFonts w:ascii="TimesNewRomanPSMT" w:hAnsi="TimesNewRomanPSMT" w:cs="TimesNewRomanPSMT"/>
          <w:b/>
          <w:lang w:val="lv-LV" w:eastAsia="lv-LV"/>
        </w:rPr>
        <w:t xml:space="preserve"> -</w:t>
      </w:r>
      <w:r w:rsidR="006678B8" w:rsidRPr="00A77B54">
        <w:rPr>
          <w:rFonts w:ascii="TimesNewRomanPSMT" w:hAnsi="TimesNewRomanPSMT" w:cs="TimesNewRomanPSMT"/>
          <w:b/>
          <w:lang w:val="lv-LV" w:eastAsia="lv-LV"/>
        </w:rPr>
        <w:t xml:space="preserve"> “Šūnas”</w:t>
      </w:r>
    </w:p>
    <w:p w14:paraId="1D1670F6" w14:textId="36E01AD9" w:rsidR="00260F13" w:rsidRPr="00A77B54" w:rsidRDefault="00B529D2" w:rsidP="006B6FF0">
      <w:pPr>
        <w:pStyle w:val="ListParagraph"/>
        <w:spacing w:line="276" w:lineRule="auto"/>
        <w:ind w:left="0"/>
        <w:contextualSpacing/>
        <w:jc w:val="center"/>
        <w:rPr>
          <w:lang w:val="lv-LV"/>
        </w:rPr>
      </w:pPr>
      <w:r>
        <w:rPr>
          <w:noProof/>
          <w:lang w:val="lv-LV"/>
        </w:rPr>
        <w:drawing>
          <wp:inline distT="0" distB="0" distL="0" distR="0" wp14:anchorId="4E72D0E5" wp14:editId="291A9F92">
            <wp:extent cx="5759450" cy="40201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rezesanas_iepirkumam.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9450" cy="4020185"/>
                    </a:xfrm>
                    <a:prstGeom prst="rect">
                      <a:avLst/>
                    </a:prstGeom>
                  </pic:spPr>
                </pic:pic>
              </a:graphicData>
            </a:graphic>
          </wp:inline>
        </w:drawing>
      </w:r>
    </w:p>
    <w:p w14:paraId="1AC13FB5" w14:textId="3298FC8C" w:rsidR="008C4B60" w:rsidRPr="00A77B54" w:rsidRDefault="008C4B60" w:rsidP="00CC7804">
      <w:pPr>
        <w:pStyle w:val="ListParagraph"/>
        <w:keepNext/>
        <w:spacing w:line="276" w:lineRule="auto"/>
        <w:ind w:left="0"/>
        <w:contextualSpacing/>
        <w:jc w:val="center"/>
        <w:rPr>
          <w:rFonts w:ascii="TimesNewRomanPSMT" w:hAnsi="TimesNewRomanPSMT" w:cs="TimesNewRomanPSMT"/>
          <w:b/>
          <w:lang w:val="lv-LV" w:eastAsia="lv-LV"/>
        </w:rPr>
      </w:pPr>
    </w:p>
    <w:p w14:paraId="371411A5" w14:textId="3428CADD" w:rsidR="00D327FC" w:rsidRPr="00A77B54" w:rsidRDefault="00D327FC" w:rsidP="00D327FC">
      <w:pPr>
        <w:keepNext/>
        <w:spacing w:line="276" w:lineRule="auto"/>
        <w:contextualSpacing/>
        <w:rPr>
          <w:rFonts w:ascii="TimesNewRomanPSMT" w:hAnsi="TimesNewRomanPSMT" w:cs="TimesNewRomanPSMT"/>
          <w:b/>
          <w:lang w:val="lv-LV" w:eastAsia="lv-LV"/>
        </w:rPr>
      </w:pPr>
      <w:r w:rsidRPr="00A77B54">
        <w:rPr>
          <w:rFonts w:ascii="TimesNewRomanPSMT" w:hAnsi="TimesNewRomanPSMT" w:cs="TimesNewRomanPSMT"/>
          <w:b/>
          <w:lang w:val="lv-LV" w:eastAsia="lv-LV"/>
        </w:rPr>
        <w:t xml:space="preserve">2. daļa </w:t>
      </w:r>
      <w:r w:rsidR="00DD050D">
        <w:rPr>
          <w:rFonts w:ascii="TimesNewRomanPSMT" w:hAnsi="TimesNewRomanPSMT" w:cs="TimesNewRomanPSMT"/>
          <w:b/>
          <w:lang w:val="lv-LV" w:eastAsia="lv-LV"/>
        </w:rPr>
        <w:t xml:space="preserve">- </w:t>
      </w:r>
      <w:r w:rsidRPr="00A77B54">
        <w:rPr>
          <w:rFonts w:ascii="TimesNewRomanPSMT" w:hAnsi="TimesNewRomanPSMT" w:cs="TimesNewRomanPSMT"/>
          <w:b/>
          <w:lang w:val="lv-LV" w:eastAsia="lv-LV"/>
        </w:rPr>
        <w:t>“Raiti”</w:t>
      </w:r>
    </w:p>
    <w:p w14:paraId="02B5B689" w14:textId="772A26B7" w:rsidR="00CC7804" w:rsidRDefault="00A75732" w:rsidP="00260F13">
      <w:pPr>
        <w:pStyle w:val="ListParagraph"/>
        <w:keepNext/>
        <w:spacing w:line="276" w:lineRule="auto"/>
        <w:ind w:left="0"/>
        <w:contextualSpacing/>
        <w:jc w:val="center"/>
        <w:rPr>
          <w:lang w:val="lv-LV"/>
        </w:rPr>
      </w:pPr>
      <w:r>
        <w:rPr>
          <w:noProof/>
          <w:lang w:val="lv-LV"/>
        </w:rPr>
        <w:drawing>
          <wp:inline distT="0" distB="0" distL="0" distR="0" wp14:anchorId="07045C3A" wp14:editId="0851A924">
            <wp:extent cx="5759450" cy="40201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rezesanas_iepirkum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59450" cy="4020185"/>
                    </a:xfrm>
                    <a:prstGeom prst="rect">
                      <a:avLst/>
                    </a:prstGeom>
                  </pic:spPr>
                </pic:pic>
              </a:graphicData>
            </a:graphic>
          </wp:inline>
        </w:drawing>
      </w:r>
    </w:p>
    <w:p w14:paraId="271C3F1B" w14:textId="374474D3" w:rsidR="00A75732" w:rsidRPr="00A75732" w:rsidRDefault="00A75732" w:rsidP="00260F13">
      <w:pPr>
        <w:pStyle w:val="ListParagraph"/>
        <w:keepNext/>
        <w:spacing w:line="276" w:lineRule="auto"/>
        <w:ind w:left="0"/>
        <w:contextualSpacing/>
        <w:jc w:val="center"/>
        <w:rPr>
          <w:i/>
          <w:sz w:val="20"/>
          <w:lang w:val="lv-LV"/>
        </w:rPr>
      </w:pPr>
      <w:r>
        <w:rPr>
          <w:i/>
          <w:sz w:val="20"/>
          <w:lang w:val="lv-LV"/>
        </w:rPr>
        <w:t>*</w:t>
      </w:r>
      <w:r w:rsidRPr="00A75732">
        <w:rPr>
          <w:i/>
          <w:sz w:val="20"/>
          <w:lang w:val="lv-LV"/>
        </w:rPr>
        <w:t>2. daļā atmežošanas laikā atstāto koku apjoms ir līdzvērtīgs 1.daļas kartē norādītajam apjomam</w:t>
      </w:r>
    </w:p>
    <w:p w14:paraId="129929EB" w14:textId="70EB421C" w:rsidR="007F0D29" w:rsidRPr="00A77B54" w:rsidRDefault="001330F0" w:rsidP="00C22A00">
      <w:pPr>
        <w:spacing w:line="276" w:lineRule="auto"/>
        <w:jc w:val="right"/>
        <w:rPr>
          <w:lang w:val="lv-LV" w:eastAsia="lv-LV"/>
        </w:rPr>
      </w:pPr>
      <w:r w:rsidRPr="00A77B54">
        <w:rPr>
          <w:rFonts w:ascii="Source Sans Pro" w:hAnsi="Source Sans Pro"/>
          <w:sz w:val="20"/>
          <w:szCs w:val="20"/>
          <w:lang w:val="lv-LV"/>
        </w:rPr>
        <w:br w:type="page"/>
      </w:r>
    </w:p>
    <w:sectPr w:rsidR="007F0D29" w:rsidRPr="00A77B54" w:rsidSect="002A1AA6">
      <w:headerReference w:type="even" r:id="rId19"/>
      <w:pgSz w:w="11906" w:h="16838"/>
      <w:pgMar w:top="851" w:right="1418" w:bottom="426"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BCFCE" w14:textId="77777777" w:rsidR="00D33A61" w:rsidRDefault="00D33A61">
      <w:r>
        <w:separator/>
      </w:r>
    </w:p>
  </w:endnote>
  <w:endnote w:type="continuationSeparator" w:id="0">
    <w:p w14:paraId="52147FEB" w14:textId="77777777" w:rsidR="00D33A61" w:rsidRDefault="00D33A61">
      <w:r>
        <w:continuationSeparator/>
      </w:r>
    </w:p>
  </w:endnote>
  <w:endnote w:type="continuationNotice" w:id="1">
    <w:p w14:paraId="7627A80A" w14:textId="77777777" w:rsidR="00D33A61" w:rsidRDefault="00D33A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BaltArial">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Source Sans Pro">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15E85" w14:textId="77777777" w:rsidR="00D33A61" w:rsidRDefault="00D33A61">
      <w:r>
        <w:separator/>
      </w:r>
    </w:p>
  </w:footnote>
  <w:footnote w:type="continuationSeparator" w:id="0">
    <w:p w14:paraId="28413AD3" w14:textId="77777777" w:rsidR="00D33A61" w:rsidRDefault="00D33A61">
      <w:r>
        <w:continuationSeparator/>
      </w:r>
    </w:p>
  </w:footnote>
  <w:footnote w:type="continuationNotice" w:id="1">
    <w:p w14:paraId="1A73B43A" w14:textId="77777777" w:rsidR="00D33A61" w:rsidRDefault="00D33A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FC281" w14:textId="77777777" w:rsidR="009E55D2" w:rsidRDefault="009E55D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0590CD" w14:textId="77777777" w:rsidR="009E55D2" w:rsidRDefault="009E55D2">
    <w:pPr>
      <w:pStyle w:val="Header"/>
      <w:ind w:right="360"/>
    </w:pPr>
  </w:p>
  <w:p w14:paraId="1090DC52" w14:textId="77777777" w:rsidR="009E55D2" w:rsidRDefault="009E55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5D5"/>
    <w:multiLevelType w:val="hybridMultilevel"/>
    <w:tmpl w:val="29B46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97B0F"/>
    <w:multiLevelType w:val="hybridMultilevel"/>
    <w:tmpl w:val="5D04C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F218F"/>
    <w:multiLevelType w:val="multilevel"/>
    <w:tmpl w:val="5DE48D6C"/>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A4124B"/>
    <w:multiLevelType w:val="hybridMultilevel"/>
    <w:tmpl w:val="B41E5B4C"/>
    <w:lvl w:ilvl="0" w:tplc="E81AB17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237F04"/>
    <w:multiLevelType w:val="hybridMultilevel"/>
    <w:tmpl w:val="237CB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5C1189"/>
    <w:multiLevelType w:val="multilevel"/>
    <w:tmpl w:val="EF90EDFA"/>
    <w:lvl w:ilvl="0">
      <w:start w:val="1"/>
      <w:numFmt w:val="decimal"/>
      <w:pStyle w:val="Punkts"/>
      <w:lvlText w:val="%1."/>
      <w:lvlJc w:val="left"/>
      <w:pPr>
        <w:tabs>
          <w:tab w:val="num" w:pos="851"/>
        </w:tabs>
        <w:ind w:left="851" w:hanging="851"/>
      </w:pPr>
      <w:rPr>
        <w:rFonts w:ascii="Times New Roman" w:eastAsia="Times New Roman" w:hAnsi="Times New Roman" w:cs="Times New Roman"/>
      </w:rPr>
    </w:lvl>
    <w:lvl w:ilvl="1">
      <w:start w:val="1"/>
      <w:numFmt w:val="decimal"/>
      <w:pStyle w:val="Apakpunkts"/>
      <w:lvlText w:val="%1.%2."/>
      <w:lvlJc w:val="left"/>
      <w:pPr>
        <w:tabs>
          <w:tab w:val="num" w:pos="851"/>
        </w:tabs>
        <w:ind w:left="851" w:hanging="851"/>
      </w:pPr>
      <w:rPr>
        <w:rFonts w:ascii="Times New Roman" w:hAnsi="Times New Roman" w:cs="Times New Roman" w:hint="default"/>
        <w:b w:val="0"/>
      </w:rPr>
    </w:lvl>
    <w:lvl w:ilvl="2">
      <w:start w:val="1"/>
      <w:numFmt w:val="decimal"/>
      <w:pStyle w:val="Paragrfs"/>
      <w:lvlText w:val="%1.%2.%3."/>
      <w:lvlJc w:val="left"/>
      <w:pPr>
        <w:tabs>
          <w:tab w:val="num" w:pos="2695"/>
        </w:tabs>
        <w:ind w:left="2695" w:hanging="851"/>
      </w:pPr>
      <w:rPr>
        <w:rFonts w:ascii="Times New Roman" w:hAnsi="Times New Roman" w:cs="Times New Roman" w:hint="default"/>
        <w:sz w:val="24"/>
        <w:szCs w:val="24"/>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BED1517"/>
    <w:multiLevelType w:val="multilevel"/>
    <w:tmpl w:val="A84C124A"/>
    <w:lvl w:ilvl="0">
      <w:start w:val="1"/>
      <w:numFmt w:val="decimal"/>
      <w:lvlText w:val="%1."/>
      <w:lvlJc w:val="left"/>
      <w:pPr>
        <w:ind w:left="660" w:hanging="660"/>
      </w:pPr>
      <w:rPr>
        <w:rFonts w:hint="default"/>
      </w:rPr>
    </w:lvl>
    <w:lvl w:ilvl="1">
      <w:start w:val="4"/>
      <w:numFmt w:val="decimal"/>
      <w:lvlText w:val="%1.%2."/>
      <w:lvlJc w:val="left"/>
      <w:pPr>
        <w:ind w:left="849" w:hanging="660"/>
      </w:pPr>
      <w:rPr>
        <w:rFonts w:hint="default"/>
      </w:rPr>
    </w:lvl>
    <w:lvl w:ilvl="2">
      <w:start w:val="3"/>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7" w15:restartNumberingAfterBreak="0">
    <w:nsid w:val="1C03585E"/>
    <w:multiLevelType w:val="multilevel"/>
    <w:tmpl w:val="737CBC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FE7FDC"/>
    <w:multiLevelType w:val="multilevel"/>
    <w:tmpl w:val="0CF8E1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EB36FDA"/>
    <w:multiLevelType w:val="hybridMultilevel"/>
    <w:tmpl w:val="AFC0FF7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0" w15:restartNumberingAfterBreak="0">
    <w:nsid w:val="245752FD"/>
    <w:multiLevelType w:val="multilevel"/>
    <w:tmpl w:val="B668525C"/>
    <w:lvl w:ilvl="0">
      <w:start w:val="1"/>
      <w:numFmt w:val="decimal"/>
      <w:lvlText w:val="%1."/>
      <w:lvlJc w:val="left"/>
      <w:pPr>
        <w:ind w:left="540" w:hanging="540"/>
      </w:pPr>
      <w:rPr>
        <w:rFonts w:hint="default"/>
        <w:color w:val="000000"/>
      </w:rPr>
    </w:lvl>
    <w:lvl w:ilvl="1">
      <w:start w:val="3"/>
      <w:numFmt w:val="decimal"/>
      <w:lvlText w:val="%1.%2."/>
      <w:lvlJc w:val="left"/>
      <w:pPr>
        <w:ind w:left="540" w:hanging="54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26D90FF2"/>
    <w:multiLevelType w:val="hybridMultilevel"/>
    <w:tmpl w:val="AF2488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C417D25"/>
    <w:multiLevelType w:val="multilevel"/>
    <w:tmpl w:val="8D2A162C"/>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68668B"/>
    <w:multiLevelType w:val="multilevel"/>
    <w:tmpl w:val="0CF8E1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2BB7A46"/>
    <w:multiLevelType w:val="multilevel"/>
    <w:tmpl w:val="35F44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D24944"/>
    <w:multiLevelType w:val="multilevel"/>
    <w:tmpl w:val="0BB6C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08799C"/>
    <w:multiLevelType w:val="multilevel"/>
    <w:tmpl w:val="DB223D08"/>
    <w:lvl w:ilvl="0">
      <w:start w:val="1"/>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4.4.%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0C163BE"/>
    <w:multiLevelType w:val="hybridMultilevel"/>
    <w:tmpl w:val="7F6271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8453A0F"/>
    <w:multiLevelType w:val="multilevel"/>
    <w:tmpl w:val="0CF8E1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A381057"/>
    <w:multiLevelType w:val="hybridMultilevel"/>
    <w:tmpl w:val="2800F3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C3D775C"/>
    <w:multiLevelType w:val="multilevel"/>
    <w:tmpl w:val="64A8E3E2"/>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111Lgumam"/>
      <w:lvlText w:val="%1.%2.%3."/>
      <w:lvlJc w:val="left"/>
      <w:pPr>
        <w:ind w:left="1224" w:hanging="504"/>
      </w:pPr>
      <w:rPr>
        <w:b w: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07428D9"/>
    <w:multiLevelType w:val="multilevel"/>
    <w:tmpl w:val="A1AA89B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9C35072"/>
    <w:multiLevelType w:val="multilevel"/>
    <w:tmpl w:val="BA609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D16C50"/>
    <w:multiLevelType w:val="multilevel"/>
    <w:tmpl w:val="350A2DDA"/>
    <w:lvl w:ilvl="0">
      <w:start w:val="1"/>
      <w:numFmt w:val="decimal"/>
      <w:lvlText w:val="%1."/>
      <w:lvlJc w:val="left"/>
      <w:pPr>
        <w:ind w:left="72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DD504D1"/>
    <w:multiLevelType w:val="hybridMultilevel"/>
    <w:tmpl w:val="6BA412B4"/>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5" w15:restartNumberingAfterBreak="0">
    <w:nsid w:val="6466748F"/>
    <w:multiLevelType w:val="hybridMultilevel"/>
    <w:tmpl w:val="A440B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C4741E"/>
    <w:multiLevelType w:val="hybridMultilevel"/>
    <w:tmpl w:val="7DCEA7A2"/>
    <w:lvl w:ilvl="0" w:tplc="36AA951A">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7" w15:restartNumberingAfterBreak="0">
    <w:nsid w:val="6AD06D67"/>
    <w:multiLevelType w:val="hybridMultilevel"/>
    <w:tmpl w:val="B41E5B4C"/>
    <w:lvl w:ilvl="0" w:tplc="E81AB17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E656609"/>
    <w:multiLevelType w:val="hybridMultilevel"/>
    <w:tmpl w:val="4984B2EC"/>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9" w15:restartNumberingAfterBreak="0">
    <w:nsid w:val="79CC478C"/>
    <w:multiLevelType w:val="multilevel"/>
    <w:tmpl w:val="114E5C40"/>
    <w:lvl w:ilvl="0">
      <w:start w:val="1"/>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30" w15:restartNumberingAfterBreak="0">
    <w:nsid w:val="7ABD64A7"/>
    <w:multiLevelType w:val="hybridMultilevel"/>
    <w:tmpl w:val="7D3E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B757EB6"/>
    <w:multiLevelType w:val="hybridMultilevel"/>
    <w:tmpl w:val="B4FCBF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FE2DE6"/>
    <w:multiLevelType w:val="hybridMultilevel"/>
    <w:tmpl w:val="0FD83D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8054688">
    <w:abstractNumId w:val="24"/>
  </w:num>
  <w:num w:numId="2" w16cid:durableId="477235114">
    <w:abstractNumId w:val="29"/>
  </w:num>
  <w:num w:numId="3" w16cid:durableId="840512608">
    <w:abstractNumId w:val="5"/>
  </w:num>
  <w:num w:numId="4" w16cid:durableId="607080956">
    <w:abstractNumId w:val="13"/>
  </w:num>
  <w:num w:numId="5" w16cid:durableId="1276330253">
    <w:abstractNumId w:val="10"/>
  </w:num>
  <w:num w:numId="6" w16cid:durableId="1152672155">
    <w:abstractNumId w:val="16"/>
  </w:num>
  <w:num w:numId="7" w16cid:durableId="1850557674">
    <w:abstractNumId w:val="2"/>
  </w:num>
  <w:num w:numId="8" w16cid:durableId="581373673">
    <w:abstractNumId w:val="8"/>
  </w:num>
  <w:num w:numId="9" w16cid:durableId="1806922237">
    <w:abstractNumId w:val="27"/>
  </w:num>
  <w:num w:numId="10" w16cid:durableId="163403007">
    <w:abstractNumId w:val="3"/>
  </w:num>
  <w:num w:numId="11" w16cid:durableId="502359416">
    <w:abstractNumId w:val="18"/>
  </w:num>
  <w:num w:numId="12" w16cid:durableId="667942940">
    <w:abstractNumId w:val="6"/>
  </w:num>
  <w:num w:numId="13" w16cid:durableId="614678705">
    <w:abstractNumId w:val="32"/>
  </w:num>
  <w:num w:numId="14" w16cid:durableId="2075657800">
    <w:abstractNumId w:val="17"/>
  </w:num>
  <w:num w:numId="15" w16cid:durableId="1288320238">
    <w:abstractNumId w:val="9"/>
  </w:num>
  <w:num w:numId="16" w16cid:durableId="482351099">
    <w:abstractNumId w:val="31"/>
  </w:num>
  <w:num w:numId="17" w16cid:durableId="1052846337">
    <w:abstractNumId w:val="30"/>
  </w:num>
  <w:num w:numId="18" w16cid:durableId="869028949">
    <w:abstractNumId w:val="20"/>
  </w:num>
  <w:num w:numId="19" w16cid:durableId="473327554">
    <w:abstractNumId w:val="0"/>
  </w:num>
  <w:num w:numId="20" w16cid:durableId="1761951682">
    <w:abstractNumId w:val="19"/>
  </w:num>
  <w:num w:numId="21" w16cid:durableId="1485469745">
    <w:abstractNumId w:val="4"/>
  </w:num>
  <w:num w:numId="22" w16cid:durableId="253049508">
    <w:abstractNumId w:val="26"/>
  </w:num>
  <w:num w:numId="23" w16cid:durableId="2090926340">
    <w:abstractNumId w:val="25"/>
  </w:num>
  <w:num w:numId="24" w16cid:durableId="630356865">
    <w:abstractNumId w:val="28"/>
  </w:num>
  <w:num w:numId="25" w16cid:durableId="725371201">
    <w:abstractNumId w:val="11"/>
  </w:num>
  <w:num w:numId="26" w16cid:durableId="1004821428">
    <w:abstractNumId w:val="1"/>
  </w:num>
  <w:num w:numId="27" w16cid:durableId="62259456">
    <w:abstractNumId w:val="21"/>
  </w:num>
  <w:num w:numId="28" w16cid:durableId="538055536">
    <w:abstractNumId w:val="23"/>
  </w:num>
  <w:num w:numId="29" w16cid:durableId="395323306">
    <w:abstractNumId w:val="12"/>
  </w:num>
  <w:num w:numId="30" w16cid:durableId="1698583454">
    <w:abstractNumId w:val="14"/>
  </w:num>
  <w:num w:numId="31" w16cid:durableId="1236865579">
    <w:abstractNumId w:val="22"/>
  </w:num>
  <w:num w:numId="32" w16cid:durableId="642731002">
    <w:abstractNumId w:val="7"/>
  </w:num>
  <w:num w:numId="33" w16cid:durableId="961115512">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bYwMTE0NLcwtzAyNjNX0lEKTi0uzszPAykwrwUATOf/mCwAAAA="/>
  </w:docVars>
  <w:rsids>
    <w:rsidRoot w:val="007631EC"/>
    <w:rsid w:val="00014CD9"/>
    <w:rsid w:val="000212FC"/>
    <w:rsid w:val="00022DE5"/>
    <w:rsid w:val="00022F18"/>
    <w:rsid w:val="00023C4C"/>
    <w:rsid w:val="00025342"/>
    <w:rsid w:val="00026FBA"/>
    <w:rsid w:val="00035C12"/>
    <w:rsid w:val="000366F3"/>
    <w:rsid w:val="00040A75"/>
    <w:rsid w:val="000414AF"/>
    <w:rsid w:val="00045859"/>
    <w:rsid w:val="00047D31"/>
    <w:rsid w:val="0005037E"/>
    <w:rsid w:val="00051B42"/>
    <w:rsid w:val="000551BD"/>
    <w:rsid w:val="00057E93"/>
    <w:rsid w:val="00062ED3"/>
    <w:rsid w:val="00064751"/>
    <w:rsid w:val="00066203"/>
    <w:rsid w:val="00071603"/>
    <w:rsid w:val="0007191C"/>
    <w:rsid w:val="00071A24"/>
    <w:rsid w:val="00071D90"/>
    <w:rsid w:val="0007350A"/>
    <w:rsid w:val="000745D1"/>
    <w:rsid w:val="000805E3"/>
    <w:rsid w:val="00080CA5"/>
    <w:rsid w:val="00081339"/>
    <w:rsid w:val="00081914"/>
    <w:rsid w:val="00082904"/>
    <w:rsid w:val="00084211"/>
    <w:rsid w:val="00085109"/>
    <w:rsid w:val="00085892"/>
    <w:rsid w:val="00096617"/>
    <w:rsid w:val="00097785"/>
    <w:rsid w:val="00097ED5"/>
    <w:rsid w:val="000A08AE"/>
    <w:rsid w:val="000A5D59"/>
    <w:rsid w:val="000B49CB"/>
    <w:rsid w:val="000B4E24"/>
    <w:rsid w:val="000C2B34"/>
    <w:rsid w:val="000C2F45"/>
    <w:rsid w:val="000D2977"/>
    <w:rsid w:val="000D3FA1"/>
    <w:rsid w:val="000D45AC"/>
    <w:rsid w:val="000E01BF"/>
    <w:rsid w:val="000E0E5F"/>
    <w:rsid w:val="000E1243"/>
    <w:rsid w:val="000E3187"/>
    <w:rsid w:val="000E5060"/>
    <w:rsid w:val="000E5914"/>
    <w:rsid w:val="000F0013"/>
    <w:rsid w:val="000F65D2"/>
    <w:rsid w:val="000F74B4"/>
    <w:rsid w:val="00100CA9"/>
    <w:rsid w:val="00103D75"/>
    <w:rsid w:val="001100E1"/>
    <w:rsid w:val="0011194A"/>
    <w:rsid w:val="001154A7"/>
    <w:rsid w:val="001155E4"/>
    <w:rsid w:val="00117C04"/>
    <w:rsid w:val="001252E3"/>
    <w:rsid w:val="00125429"/>
    <w:rsid w:val="001330F0"/>
    <w:rsid w:val="00133201"/>
    <w:rsid w:val="00141C02"/>
    <w:rsid w:val="00142DC6"/>
    <w:rsid w:val="00144E13"/>
    <w:rsid w:val="001458B8"/>
    <w:rsid w:val="00152F2E"/>
    <w:rsid w:val="00154D8D"/>
    <w:rsid w:val="001553D0"/>
    <w:rsid w:val="001554D7"/>
    <w:rsid w:val="00155597"/>
    <w:rsid w:val="00155DBE"/>
    <w:rsid w:val="00160913"/>
    <w:rsid w:val="00161FA2"/>
    <w:rsid w:val="001624E8"/>
    <w:rsid w:val="00164F21"/>
    <w:rsid w:val="00170FD8"/>
    <w:rsid w:val="00173214"/>
    <w:rsid w:val="00173818"/>
    <w:rsid w:val="00175D37"/>
    <w:rsid w:val="00176429"/>
    <w:rsid w:val="00183C9C"/>
    <w:rsid w:val="00184077"/>
    <w:rsid w:val="00185117"/>
    <w:rsid w:val="0018796D"/>
    <w:rsid w:val="001926BF"/>
    <w:rsid w:val="00192FC7"/>
    <w:rsid w:val="00194153"/>
    <w:rsid w:val="00196775"/>
    <w:rsid w:val="001A0AA4"/>
    <w:rsid w:val="001A4A52"/>
    <w:rsid w:val="001B09BE"/>
    <w:rsid w:val="001B6546"/>
    <w:rsid w:val="001C30B1"/>
    <w:rsid w:val="001D2D92"/>
    <w:rsid w:val="001D6F72"/>
    <w:rsid w:val="001F40EF"/>
    <w:rsid w:val="00202461"/>
    <w:rsid w:val="00205F03"/>
    <w:rsid w:val="00212A2B"/>
    <w:rsid w:val="00217FEB"/>
    <w:rsid w:val="00222137"/>
    <w:rsid w:val="0023106B"/>
    <w:rsid w:val="00232D3F"/>
    <w:rsid w:val="002343FC"/>
    <w:rsid w:val="00234704"/>
    <w:rsid w:val="0023694A"/>
    <w:rsid w:val="0023767F"/>
    <w:rsid w:val="00237826"/>
    <w:rsid w:val="00254358"/>
    <w:rsid w:val="002551AD"/>
    <w:rsid w:val="002555AF"/>
    <w:rsid w:val="00257231"/>
    <w:rsid w:val="00260495"/>
    <w:rsid w:val="00260F13"/>
    <w:rsid w:val="00271058"/>
    <w:rsid w:val="002715EA"/>
    <w:rsid w:val="00282C37"/>
    <w:rsid w:val="00283657"/>
    <w:rsid w:val="0028387D"/>
    <w:rsid w:val="00284A48"/>
    <w:rsid w:val="00285BA7"/>
    <w:rsid w:val="0029588B"/>
    <w:rsid w:val="00297281"/>
    <w:rsid w:val="00297F72"/>
    <w:rsid w:val="002A1340"/>
    <w:rsid w:val="002A1AA6"/>
    <w:rsid w:val="002A4BF6"/>
    <w:rsid w:val="002A5484"/>
    <w:rsid w:val="002A7F7A"/>
    <w:rsid w:val="002B1464"/>
    <w:rsid w:val="002B2264"/>
    <w:rsid w:val="002B2FA1"/>
    <w:rsid w:val="002B3CFA"/>
    <w:rsid w:val="002B4E37"/>
    <w:rsid w:val="002B7350"/>
    <w:rsid w:val="002B7D83"/>
    <w:rsid w:val="002C0162"/>
    <w:rsid w:val="002C135E"/>
    <w:rsid w:val="002C2168"/>
    <w:rsid w:val="002C39EE"/>
    <w:rsid w:val="002C5E38"/>
    <w:rsid w:val="002C6E04"/>
    <w:rsid w:val="002C7562"/>
    <w:rsid w:val="002D2259"/>
    <w:rsid w:val="002D64D2"/>
    <w:rsid w:val="002E1F5E"/>
    <w:rsid w:val="002E32E8"/>
    <w:rsid w:val="002E4AA6"/>
    <w:rsid w:val="002E5966"/>
    <w:rsid w:val="002F29EF"/>
    <w:rsid w:val="002F6359"/>
    <w:rsid w:val="002F6846"/>
    <w:rsid w:val="002F7AF1"/>
    <w:rsid w:val="0030008B"/>
    <w:rsid w:val="00300AE1"/>
    <w:rsid w:val="00300C2E"/>
    <w:rsid w:val="00300F83"/>
    <w:rsid w:val="00311E8C"/>
    <w:rsid w:val="0032085A"/>
    <w:rsid w:val="00320C08"/>
    <w:rsid w:val="00323D6D"/>
    <w:rsid w:val="00324509"/>
    <w:rsid w:val="00326A67"/>
    <w:rsid w:val="00333265"/>
    <w:rsid w:val="00333999"/>
    <w:rsid w:val="00334B58"/>
    <w:rsid w:val="00335F0F"/>
    <w:rsid w:val="00336A8C"/>
    <w:rsid w:val="00336AA1"/>
    <w:rsid w:val="00345C69"/>
    <w:rsid w:val="0034678B"/>
    <w:rsid w:val="003468D1"/>
    <w:rsid w:val="003541BF"/>
    <w:rsid w:val="0035597F"/>
    <w:rsid w:val="003568E3"/>
    <w:rsid w:val="00356C69"/>
    <w:rsid w:val="0035705C"/>
    <w:rsid w:val="00357974"/>
    <w:rsid w:val="0036152D"/>
    <w:rsid w:val="0036154A"/>
    <w:rsid w:val="00364116"/>
    <w:rsid w:val="00365F8D"/>
    <w:rsid w:val="00366EDA"/>
    <w:rsid w:val="00374092"/>
    <w:rsid w:val="00376092"/>
    <w:rsid w:val="00376B17"/>
    <w:rsid w:val="003770F1"/>
    <w:rsid w:val="0038167F"/>
    <w:rsid w:val="0038275F"/>
    <w:rsid w:val="0038338A"/>
    <w:rsid w:val="00385A3B"/>
    <w:rsid w:val="00391683"/>
    <w:rsid w:val="003925D3"/>
    <w:rsid w:val="003935B3"/>
    <w:rsid w:val="00393B3F"/>
    <w:rsid w:val="00395BEB"/>
    <w:rsid w:val="003A09F6"/>
    <w:rsid w:val="003A34CC"/>
    <w:rsid w:val="003A5ACA"/>
    <w:rsid w:val="003A76BE"/>
    <w:rsid w:val="003A7A90"/>
    <w:rsid w:val="003B37B1"/>
    <w:rsid w:val="003B6110"/>
    <w:rsid w:val="003B6C8B"/>
    <w:rsid w:val="003B78A0"/>
    <w:rsid w:val="003C01BF"/>
    <w:rsid w:val="003C2700"/>
    <w:rsid w:val="003C7008"/>
    <w:rsid w:val="003C7908"/>
    <w:rsid w:val="003D1976"/>
    <w:rsid w:val="003D2285"/>
    <w:rsid w:val="003D45CE"/>
    <w:rsid w:val="003D5168"/>
    <w:rsid w:val="003E036A"/>
    <w:rsid w:val="003E17CB"/>
    <w:rsid w:val="003E273E"/>
    <w:rsid w:val="003E2FBE"/>
    <w:rsid w:val="003E530C"/>
    <w:rsid w:val="003E54E5"/>
    <w:rsid w:val="003E7B6F"/>
    <w:rsid w:val="003F1763"/>
    <w:rsid w:val="004026F7"/>
    <w:rsid w:val="00416FEE"/>
    <w:rsid w:val="00421F52"/>
    <w:rsid w:val="004230C1"/>
    <w:rsid w:val="00424B31"/>
    <w:rsid w:val="00434701"/>
    <w:rsid w:val="004372C5"/>
    <w:rsid w:val="004433D9"/>
    <w:rsid w:val="00452007"/>
    <w:rsid w:val="00452A05"/>
    <w:rsid w:val="00454EC5"/>
    <w:rsid w:val="00454F58"/>
    <w:rsid w:val="0045528D"/>
    <w:rsid w:val="00457288"/>
    <w:rsid w:val="00457BF3"/>
    <w:rsid w:val="0046104B"/>
    <w:rsid w:val="004612EC"/>
    <w:rsid w:val="0046342F"/>
    <w:rsid w:val="00464243"/>
    <w:rsid w:val="0046437C"/>
    <w:rsid w:val="00465893"/>
    <w:rsid w:val="00466008"/>
    <w:rsid w:val="004676C1"/>
    <w:rsid w:val="00470354"/>
    <w:rsid w:val="00471E73"/>
    <w:rsid w:val="00480A18"/>
    <w:rsid w:val="00482F60"/>
    <w:rsid w:val="00484E67"/>
    <w:rsid w:val="00485BD9"/>
    <w:rsid w:val="00486473"/>
    <w:rsid w:val="00493148"/>
    <w:rsid w:val="004940B0"/>
    <w:rsid w:val="004949D4"/>
    <w:rsid w:val="00496109"/>
    <w:rsid w:val="004977A2"/>
    <w:rsid w:val="00497F9F"/>
    <w:rsid w:val="004A1A42"/>
    <w:rsid w:val="004A35E4"/>
    <w:rsid w:val="004A4876"/>
    <w:rsid w:val="004A5958"/>
    <w:rsid w:val="004A7F08"/>
    <w:rsid w:val="004B11F3"/>
    <w:rsid w:val="004B1592"/>
    <w:rsid w:val="004B1CB4"/>
    <w:rsid w:val="004B3843"/>
    <w:rsid w:val="004B3B77"/>
    <w:rsid w:val="004B3E60"/>
    <w:rsid w:val="004B7EA9"/>
    <w:rsid w:val="004C154F"/>
    <w:rsid w:val="004C180F"/>
    <w:rsid w:val="004D2E2C"/>
    <w:rsid w:val="004D7031"/>
    <w:rsid w:val="004E0037"/>
    <w:rsid w:val="004E1832"/>
    <w:rsid w:val="004E22A8"/>
    <w:rsid w:val="004E234C"/>
    <w:rsid w:val="004E380C"/>
    <w:rsid w:val="004E5DCD"/>
    <w:rsid w:val="004F204D"/>
    <w:rsid w:val="004F205F"/>
    <w:rsid w:val="004F2CBE"/>
    <w:rsid w:val="004F7B97"/>
    <w:rsid w:val="0050049E"/>
    <w:rsid w:val="00503373"/>
    <w:rsid w:val="0051025C"/>
    <w:rsid w:val="00510EF4"/>
    <w:rsid w:val="00514EA2"/>
    <w:rsid w:val="0051732E"/>
    <w:rsid w:val="00521DCB"/>
    <w:rsid w:val="00522857"/>
    <w:rsid w:val="005232ED"/>
    <w:rsid w:val="005240E3"/>
    <w:rsid w:val="00524732"/>
    <w:rsid w:val="00525666"/>
    <w:rsid w:val="005262A2"/>
    <w:rsid w:val="00532728"/>
    <w:rsid w:val="00533F3C"/>
    <w:rsid w:val="00535D96"/>
    <w:rsid w:val="00540BDA"/>
    <w:rsid w:val="00547546"/>
    <w:rsid w:val="00550E9F"/>
    <w:rsid w:val="0055186A"/>
    <w:rsid w:val="00553BA2"/>
    <w:rsid w:val="005540A8"/>
    <w:rsid w:val="0056143C"/>
    <w:rsid w:val="00566B54"/>
    <w:rsid w:val="00566ED8"/>
    <w:rsid w:val="0057068B"/>
    <w:rsid w:val="00575980"/>
    <w:rsid w:val="00581A47"/>
    <w:rsid w:val="00583065"/>
    <w:rsid w:val="00591F05"/>
    <w:rsid w:val="00592A1D"/>
    <w:rsid w:val="00597665"/>
    <w:rsid w:val="005A091D"/>
    <w:rsid w:val="005A1DC1"/>
    <w:rsid w:val="005A38CD"/>
    <w:rsid w:val="005A5F22"/>
    <w:rsid w:val="005B5A57"/>
    <w:rsid w:val="005C7730"/>
    <w:rsid w:val="005D0E84"/>
    <w:rsid w:val="005D2831"/>
    <w:rsid w:val="005E00A5"/>
    <w:rsid w:val="005E2C54"/>
    <w:rsid w:val="005E38B8"/>
    <w:rsid w:val="005E7D91"/>
    <w:rsid w:val="005F02AD"/>
    <w:rsid w:val="005F0457"/>
    <w:rsid w:val="005F267B"/>
    <w:rsid w:val="005F27C4"/>
    <w:rsid w:val="005F325E"/>
    <w:rsid w:val="005F6301"/>
    <w:rsid w:val="005F775A"/>
    <w:rsid w:val="005F7BF9"/>
    <w:rsid w:val="0060071E"/>
    <w:rsid w:val="00602758"/>
    <w:rsid w:val="00603D0B"/>
    <w:rsid w:val="00604A0A"/>
    <w:rsid w:val="00604AFA"/>
    <w:rsid w:val="006116EC"/>
    <w:rsid w:val="00614F81"/>
    <w:rsid w:val="00615C24"/>
    <w:rsid w:val="0061612B"/>
    <w:rsid w:val="00617F8F"/>
    <w:rsid w:val="0062165A"/>
    <w:rsid w:val="006217F5"/>
    <w:rsid w:val="00622210"/>
    <w:rsid w:val="00635099"/>
    <w:rsid w:val="006350E7"/>
    <w:rsid w:val="00637B3D"/>
    <w:rsid w:val="00642140"/>
    <w:rsid w:val="006424ED"/>
    <w:rsid w:val="0064263E"/>
    <w:rsid w:val="0064621E"/>
    <w:rsid w:val="0065041F"/>
    <w:rsid w:val="0065657F"/>
    <w:rsid w:val="006600D4"/>
    <w:rsid w:val="00660337"/>
    <w:rsid w:val="0066162D"/>
    <w:rsid w:val="006644E4"/>
    <w:rsid w:val="00665273"/>
    <w:rsid w:val="00667819"/>
    <w:rsid w:val="006678B8"/>
    <w:rsid w:val="00667914"/>
    <w:rsid w:val="00684667"/>
    <w:rsid w:val="00686D61"/>
    <w:rsid w:val="00686ED2"/>
    <w:rsid w:val="006873A7"/>
    <w:rsid w:val="0069122E"/>
    <w:rsid w:val="00692E9D"/>
    <w:rsid w:val="006958D2"/>
    <w:rsid w:val="006A1DD6"/>
    <w:rsid w:val="006A5D35"/>
    <w:rsid w:val="006A7FF2"/>
    <w:rsid w:val="006B2038"/>
    <w:rsid w:val="006B2FE1"/>
    <w:rsid w:val="006B322C"/>
    <w:rsid w:val="006B3474"/>
    <w:rsid w:val="006B4364"/>
    <w:rsid w:val="006B6FF0"/>
    <w:rsid w:val="006C33BF"/>
    <w:rsid w:val="006C4656"/>
    <w:rsid w:val="006C5047"/>
    <w:rsid w:val="006C6511"/>
    <w:rsid w:val="006C6F11"/>
    <w:rsid w:val="006C791B"/>
    <w:rsid w:val="006D23B5"/>
    <w:rsid w:val="006D58E1"/>
    <w:rsid w:val="006D5D08"/>
    <w:rsid w:val="006D5FEE"/>
    <w:rsid w:val="006D635A"/>
    <w:rsid w:val="006D6567"/>
    <w:rsid w:val="006D6BF3"/>
    <w:rsid w:val="006E25A9"/>
    <w:rsid w:val="006F3F24"/>
    <w:rsid w:val="006F4E43"/>
    <w:rsid w:val="006F4F3D"/>
    <w:rsid w:val="006F4F94"/>
    <w:rsid w:val="006F6876"/>
    <w:rsid w:val="006F74EE"/>
    <w:rsid w:val="007005C5"/>
    <w:rsid w:val="00701A41"/>
    <w:rsid w:val="00703D46"/>
    <w:rsid w:val="007048AF"/>
    <w:rsid w:val="007049D2"/>
    <w:rsid w:val="00706B10"/>
    <w:rsid w:val="00710C86"/>
    <w:rsid w:val="00711655"/>
    <w:rsid w:val="00711AC8"/>
    <w:rsid w:val="007123A1"/>
    <w:rsid w:val="007143AC"/>
    <w:rsid w:val="00714C5C"/>
    <w:rsid w:val="00720D17"/>
    <w:rsid w:val="00721276"/>
    <w:rsid w:val="00721277"/>
    <w:rsid w:val="00725989"/>
    <w:rsid w:val="007304C5"/>
    <w:rsid w:val="00730733"/>
    <w:rsid w:val="00733276"/>
    <w:rsid w:val="00735477"/>
    <w:rsid w:val="007356BA"/>
    <w:rsid w:val="007418FE"/>
    <w:rsid w:val="00742C03"/>
    <w:rsid w:val="00750811"/>
    <w:rsid w:val="00751F68"/>
    <w:rsid w:val="00753DA6"/>
    <w:rsid w:val="007550CF"/>
    <w:rsid w:val="0075569A"/>
    <w:rsid w:val="007631EC"/>
    <w:rsid w:val="00767651"/>
    <w:rsid w:val="00775322"/>
    <w:rsid w:val="00775ACB"/>
    <w:rsid w:val="00777DD1"/>
    <w:rsid w:val="0078428C"/>
    <w:rsid w:val="00784397"/>
    <w:rsid w:val="00784CC9"/>
    <w:rsid w:val="00791E35"/>
    <w:rsid w:val="0079334A"/>
    <w:rsid w:val="00793B5A"/>
    <w:rsid w:val="00794A22"/>
    <w:rsid w:val="00796754"/>
    <w:rsid w:val="007A17A4"/>
    <w:rsid w:val="007A3FB1"/>
    <w:rsid w:val="007B4712"/>
    <w:rsid w:val="007B778E"/>
    <w:rsid w:val="007D0870"/>
    <w:rsid w:val="007D1848"/>
    <w:rsid w:val="007E1A80"/>
    <w:rsid w:val="007E3B39"/>
    <w:rsid w:val="007E6364"/>
    <w:rsid w:val="007E6F70"/>
    <w:rsid w:val="007F0D29"/>
    <w:rsid w:val="007F3408"/>
    <w:rsid w:val="00801B6C"/>
    <w:rsid w:val="00802FC7"/>
    <w:rsid w:val="0080314E"/>
    <w:rsid w:val="00805A01"/>
    <w:rsid w:val="00806466"/>
    <w:rsid w:val="00810892"/>
    <w:rsid w:val="0081232B"/>
    <w:rsid w:val="00813A60"/>
    <w:rsid w:val="00813AF9"/>
    <w:rsid w:val="00813C8A"/>
    <w:rsid w:val="00817BCD"/>
    <w:rsid w:val="008205A9"/>
    <w:rsid w:val="00822F56"/>
    <w:rsid w:val="00824A8B"/>
    <w:rsid w:val="00825482"/>
    <w:rsid w:val="00830567"/>
    <w:rsid w:val="008336D3"/>
    <w:rsid w:val="0083393C"/>
    <w:rsid w:val="0083566D"/>
    <w:rsid w:val="00837E6B"/>
    <w:rsid w:val="00841568"/>
    <w:rsid w:val="008440FE"/>
    <w:rsid w:val="00844233"/>
    <w:rsid w:val="008464FF"/>
    <w:rsid w:val="00852D7E"/>
    <w:rsid w:val="00853CF4"/>
    <w:rsid w:val="008560D5"/>
    <w:rsid w:val="00860C1B"/>
    <w:rsid w:val="0086193C"/>
    <w:rsid w:val="00865A97"/>
    <w:rsid w:val="00865B16"/>
    <w:rsid w:val="00870400"/>
    <w:rsid w:val="008715C6"/>
    <w:rsid w:val="00872A13"/>
    <w:rsid w:val="00877589"/>
    <w:rsid w:val="00877F68"/>
    <w:rsid w:val="0088198F"/>
    <w:rsid w:val="00897962"/>
    <w:rsid w:val="008A1E0E"/>
    <w:rsid w:val="008A4462"/>
    <w:rsid w:val="008A4935"/>
    <w:rsid w:val="008A7C1C"/>
    <w:rsid w:val="008B206C"/>
    <w:rsid w:val="008B4070"/>
    <w:rsid w:val="008B63ED"/>
    <w:rsid w:val="008B7B93"/>
    <w:rsid w:val="008C4B60"/>
    <w:rsid w:val="008C511A"/>
    <w:rsid w:val="008C5A10"/>
    <w:rsid w:val="008D28BA"/>
    <w:rsid w:val="008D4F9A"/>
    <w:rsid w:val="008D6E3B"/>
    <w:rsid w:val="008D7508"/>
    <w:rsid w:val="008E0616"/>
    <w:rsid w:val="008E310C"/>
    <w:rsid w:val="008E6C89"/>
    <w:rsid w:val="008F09E4"/>
    <w:rsid w:val="008F17E4"/>
    <w:rsid w:val="008F7083"/>
    <w:rsid w:val="00901310"/>
    <w:rsid w:val="00901322"/>
    <w:rsid w:val="00925B8F"/>
    <w:rsid w:val="009305AD"/>
    <w:rsid w:val="00931C76"/>
    <w:rsid w:val="00932B09"/>
    <w:rsid w:val="009350A6"/>
    <w:rsid w:val="00935839"/>
    <w:rsid w:val="00937A26"/>
    <w:rsid w:val="009527BE"/>
    <w:rsid w:val="00955166"/>
    <w:rsid w:val="0095519D"/>
    <w:rsid w:val="00957287"/>
    <w:rsid w:val="00964C92"/>
    <w:rsid w:val="009661D4"/>
    <w:rsid w:val="00967946"/>
    <w:rsid w:val="00974F3E"/>
    <w:rsid w:val="00976B01"/>
    <w:rsid w:val="009800CD"/>
    <w:rsid w:val="00981444"/>
    <w:rsid w:val="009842A3"/>
    <w:rsid w:val="00986E93"/>
    <w:rsid w:val="0099122B"/>
    <w:rsid w:val="00992C47"/>
    <w:rsid w:val="00992F25"/>
    <w:rsid w:val="00993E2C"/>
    <w:rsid w:val="00994515"/>
    <w:rsid w:val="00994DE1"/>
    <w:rsid w:val="009964BB"/>
    <w:rsid w:val="00996542"/>
    <w:rsid w:val="00996C03"/>
    <w:rsid w:val="009B1C9F"/>
    <w:rsid w:val="009B56DD"/>
    <w:rsid w:val="009B7753"/>
    <w:rsid w:val="009B79BA"/>
    <w:rsid w:val="009C24FE"/>
    <w:rsid w:val="009C2C21"/>
    <w:rsid w:val="009C7770"/>
    <w:rsid w:val="009D0140"/>
    <w:rsid w:val="009D0901"/>
    <w:rsid w:val="009D0FA7"/>
    <w:rsid w:val="009D2942"/>
    <w:rsid w:val="009D2E3A"/>
    <w:rsid w:val="009D4119"/>
    <w:rsid w:val="009D54D1"/>
    <w:rsid w:val="009D628F"/>
    <w:rsid w:val="009D77E3"/>
    <w:rsid w:val="009E458E"/>
    <w:rsid w:val="009E4612"/>
    <w:rsid w:val="009E55D2"/>
    <w:rsid w:val="009F04E6"/>
    <w:rsid w:val="009F1088"/>
    <w:rsid w:val="009F2938"/>
    <w:rsid w:val="009F3E06"/>
    <w:rsid w:val="009F56D5"/>
    <w:rsid w:val="009F755A"/>
    <w:rsid w:val="009F787D"/>
    <w:rsid w:val="009F7B10"/>
    <w:rsid w:val="00A0638B"/>
    <w:rsid w:val="00A14020"/>
    <w:rsid w:val="00A14BBF"/>
    <w:rsid w:val="00A1741C"/>
    <w:rsid w:val="00A20C2C"/>
    <w:rsid w:val="00A21543"/>
    <w:rsid w:val="00A23970"/>
    <w:rsid w:val="00A24496"/>
    <w:rsid w:val="00A244E7"/>
    <w:rsid w:val="00A25DC8"/>
    <w:rsid w:val="00A275CD"/>
    <w:rsid w:val="00A30DBD"/>
    <w:rsid w:val="00A31392"/>
    <w:rsid w:val="00A34346"/>
    <w:rsid w:val="00A363D1"/>
    <w:rsid w:val="00A42049"/>
    <w:rsid w:val="00A45A23"/>
    <w:rsid w:val="00A5194B"/>
    <w:rsid w:val="00A54B60"/>
    <w:rsid w:val="00A55503"/>
    <w:rsid w:val="00A62124"/>
    <w:rsid w:val="00A63CE3"/>
    <w:rsid w:val="00A65446"/>
    <w:rsid w:val="00A65FBA"/>
    <w:rsid w:val="00A745C1"/>
    <w:rsid w:val="00A75732"/>
    <w:rsid w:val="00A76541"/>
    <w:rsid w:val="00A76B98"/>
    <w:rsid w:val="00A776ED"/>
    <w:rsid w:val="00A77B54"/>
    <w:rsid w:val="00A77F82"/>
    <w:rsid w:val="00A85A64"/>
    <w:rsid w:val="00A8602D"/>
    <w:rsid w:val="00A91748"/>
    <w:rsid w:val="00A92D6E"/>
    <w:rsid w:val="00A95237"/>
    <w:rsid w:val="00A963F5"/>
    <w:rsid w:val="00AA17D9"/>
    <w:rsid w:val="00AA3D14"/>
    <w:rsid w:val="00AA672B"/>
    <w:rsid w:val="00AA6E80"/>
    <w:rsid w:val="00AB24E0"/>
    <w:rsid w:val="00AB2D48"/>
    <w:rsid w:val="00AB5C6A"/>
    <w:rsid w:val="00AB6116"/>
    <w:rsid w:val="00AC0171"/>
    <w:rsid w:val="00AC311B"/>
    <w:rsid w:val="00AC3FEF"/>
    <w:rsid w:val="00AC47C2"/>
    <w:rsid w:val="00AD05E6"/>
    <w:rsid w:val="00AD09F3"/>
    <w:rsid w:val="00AD25EA"/>
    <w:rsid w:val="00AE607F"/>
    <w:rsid w:val="00AE6CE1"/>
    <w:rsid w:val="00AF32F4"/>
    <w:rsid w:val="00AF491F"/>
    <w:rsid w:val="00AF586F"/>
    <w:rsid w:val="00AF6C8E"/>
    <w:rsid w:val="00AF71C9"/>
    <w:rsid w:val="00AF79F4"/>
    <w:rsid w:val="00B01F90"/>
    <w:rsid w:val="00B02B2E"/>
    <w:rsid w:val="00B03308"/>
    <w:rsid w:val="00B05F91"/>
    <w:rsid w:val="00B1626A"/>
    <w:rsid w:val="00B215C5"/>
    <w:rsid w:val="00B21690"/>
    <w:rsid w:val="00B23401"/>
    <w:rsid w:val="00B266F3"/>
    <w:rsid w:val="00B27567"/>
    <w:rsid w:val="00B3443B"/>
    <w:rsid w:val="00B34940"/>
    <w:rsid w:val="00B36877"/>
    <w:rsid w:val="00B4018C"/>
    <w:rsid w:val="00B40F21"/>
    <w:rsid w:val="00B4359A"/>
    <w:rsid w:val="00B43AB2"/>
    <w:rsid w:val="00B52149"/>
    <w:rsid w:val="00B529D2"/>
    <w:rsid w:val="00B53D9F"/>
    <w:rsid w:val="00B56849"/>
    <w:rsid w:val="00B57C14"/>
    <w:rsid w:val="00B62589"/>
    <w:rsid w:val="00B67A68"/>
    <w:rsid w:val="00B74FBC"/>
    <w:rsid w:val="00B75649"/>
    <w:rsid w:val="00B77BD0"/>
    <w:rsid w:val="00B8746A"/>
    <w:rsid w:val="00B91D14"/>
    <w:rsid w:val="00B9661A"/>
    <w:rsid w:val="00B96DD2"/>
    <w:rsid w:val="00B9729E"/>
    <w:rsid w:val="00BA0FF9"/>
    <w:rsid w:val="00BA30EC"/>
    <w:rsid w:val="00BA7460"/>
    <w:rsid w:val="00BA74EC"/>
    <w:rsid w:val="00BB49B1"/>
    <w:rsid w:val="00BD0405"/>
    <w:rsid w:val="00BD0ACE"/>
    <w:rsid w:val="00BD1144"/>
    <w:rsid w:val="00BD4E72"/>
    <w:rsid w:val="00BD5BF9"/>
    <w:rsid w:val="00BD7E33"/>
    <w:rsid w:val="00BE2067"/>
    <w:rsid w:val="00BE2D33"/>
    <w:rsid w:val="00BF36D8"/>
    <w:rsid w:val="00BF5B5C"/>
    <w:rsid w:val="00BF6011"/>
    <w:rsid w:val="00BF7C6B"/>
    <w:rsid w:val="00C02420"/>
    <w:rsid w:val="00C0740D"/>
    <w:rsid w:val="00C10DDD"/>
    <w:rsid w:val="00C11A60"/>
    <w:rsid w:val="00C12DAD"/>
    <w:rsid w:val="00C22637"/>
    <w:rsid w:val="00C22A00"/>
    <w:rsid w:val="00C25305"/>
    <w:rsid w:val="00C30D5A"/>
    <w:rsid w:val="00C32391"/>
    <w:rsid w:val="00C3433F"/>
    <w:rsid w:val="00C34535"/>
    <w:rsid w:val="00C40CFB"/>
    <w:rsid w:val="00C4317C"/>
    <w:rsid w:val="00C44D80"/>
    <w:rsid w:val="00C515E8"/>
    <w:rsid w:val="00C610CA"/>
    <w:rsid w:val="00C61766"/>
    <w:rsid w:val="00C6214C"/>
    <w:rsid w:val="00C632A3"/>
    <w:rsid w:val="00C647B1"/>
    <w:rsid w:val="00C653A6"/>
    <w:rsid w:val="00C6653B"/>
    <w:rsid w:val="00C7202F"/>
    <w:rsid w:val="00C748A6"/>
    <w:rsid w:val="00C76488"/>
    <w:rsid w:val="00C766BD"/>
    <w:rsid w:val="00C77298"/>
    <w:rsid w:val="00C8254D"/>
    <w:rsid w:val="00C86A3E"/>
    <w:rsid w:val="00C91A10"/>
    <w:rsid w:val="00C91B53"/>
    <w:rsid w:val="00C94ADA"/>
    <w:rsid w:val="00C965DE"/>
    <w:rsid w:val="00CA103F"/>
    <w:rsid w:val="00CA3B5B"/>
    <w:rsid w:val="00CA4D47"/>
    <w:rsid w:val="00CA6A32"/>
    <w:rsid w:val="00CA765D"/>
    <w:rsid w:val="00CB067B"/>
    <w:rsid w:val="00CB2D43"/>
    <w:rsid w:val="00CB491C"/>
    <w:rsid w:val="00CB6FEE"/>
    <w:rsid w:val="00CC4FAC"/>
    <w:rsid w:val="00CC7804"/>
    <w:rsid w:val="00CD0198"/>
    <w:rsid w:val="00CD232D"/>
    <w:rsid w:val="00CD2E4A"/>
    <w:rsid w:val="00CD5C0C"/>
    <w:rsid w:val="00CD6371"/>
    <w:rsid w:val="00CD6575"/>
    <w:rsid w:val="00CD73EB"/>
    <w:rsid w:val="00CD79CC"/>
    <w:rsid w:val="00CE0600"/>
    <w:rsid w:val="00CE1D4C"/>
    <w:rsid w:val="00CE4740"/>
    <w:rsid w:val="00CE4F04"/>
    <w:rsid w:val="00CF54A9"/>
    <w:rsid w:val="00D0119A"/>
    <w:rsid w:val="00D011C0"/>
    <w:rsid w:val="00D13C77"/>
    <w:rsid w:val="00D2479A"/>
    <w:rsid w:val="00D259F8"/>
    <w:rsid w:val="00D26AD5"/>
    <w:rsid w:val="00D27ABD"/>
    <w:rsid w:val="00D31A36"/>
    <w:rsid w:val="00D327FC"/>
    <w:rsid w:val="00D3307C"/>
    <w:rsid w:val="00D33A61"/>
    <w:rsid w:val="00D33C02"/>
    <w:rsid w:val="00D33CE1"/>
    <w:rsid w:val="00D34E45"/>
    <w:rsid w:val="00D42CCB"/>
    <w:rsid w:val="00D4430F"/>
    <w:rsid w:val="00D554F3"/>
    <w:rsid w:val="00D56E53"/>
    <w:rsid w:val="00D62D92"/>
    <w:rsid w:val="00D669AF"/>
    <w:rsid w:val="00D70372"/>
    <w:rsid w:val="00D72A59"/>
    <w:rsid w:val="00D7470D"/>
    <w:rsid w:val="00D74F8E"/>
    <w:rsid w:val="00D85B2D"/>
    <w:rsid w:val="00D865DF"/>
    <w:rsid w:val="00D86809"/>
    <w:rsid w:val="00D86B74"/>
    <w:rsid w:val="00D94F62"/>
    <w:rsid w:val="00DA060A"/>
    <w:rsid w:val="00DA3421"/>
    <w:rsid w:val="00DB63CA"/>
    <w:rsid w:val="00DB723D"/>
    <w:rsid w:val="00DC36E8"/>
    <w:rsid w:val="00DC5968"/>
    <w:rsid w:val="00DC6A17"/>
    <w:rsid w:val="00DC6E09"/>
    <w:rsid w:val="00DD050D"/>
    <w:rsid w:val="00DD06DE"/>
    <w:rsid w:val="00DE2545"/>
    <w:rsid w:val="00DE2FFB"/>
    <w:rsid w:val="00DE3772"/>
    <w:rsid w:val="00DE411C"/>
    <w:rsid w:val="00DE5557"/>
    <w:rsid w:val="00DE6C9C"/>
    <w:rsid w:val="00DF236F"/>
    <w:rsid w:val="00DF3637"/>
    <w:rsid w:val="00DF514B"/>
    <w:rsid w:val="00DF6785"/>
    <w:rsid w:val="00E0280E"/>
    <w:rsid w:val="00E02EAF"/>
    <w:rsid w:val="00E052D9"/>
    <w:rsid w:val="00E1366E"/>
    <w:rsid w:val="00E1370C"/>
    <w:rsid w:val="00E1542A"/>
    <w:rsid w:val="00E15E11"/>
    <w:rsid w:val="00E279EB"/>
    <w:rsid w:val="00E31D3A"/>
    <w:rsid w:val="00E338A5"/>
    <w:rsid w:val="00E37581"/>
    <w:rsid w:val="00E37BAD"/>
    <w:rsid w:val="00E4411C"/>
    <w:rsid w:val="00E44CC8"/>
    <w:rsid w:val="00E55229"/>
    <w:rsid w:val="00E562DB"/>
    <w:rsid w:val="00E5706E"/>
    <w:rsid w:val="00E60402"/>
    <w:rsid w:val="00E60A1E"/>
    <w:rsid w:val="00E637EC"/>
    <w:rsid w:val="00E666C4"/>
    <w:rsid w:val="00E67AA6"/>
    <w:rsid w:val="00E72FFF"/>
    <w:rsid w:val="00E75877"/>
    <w:rsid w:val="00E76851"/>
    <w:rsid w:val="00E81677"/>
    <w:rsid w:val="00E846E0"/>
    <w:rsid w:val="00E86843"/>
    <w:rsid w:val="00E87CD1"/>
    <w:rsid w:val="00E900C0"/>
    <w:rsid w:val="00E90C4D"/>
    <w:rsid w:val="00E90D19"/>
    <w:rsid w:val="00E943D3"/>
    <w:rsid w:val="00E948D3"/>
    <w:rsid w:val="00E95B42"/>
    <w:rsid w:val="00E9792B"/>
    <w:rsid w:val="00EA0C73"/>
    <w:rsid w:val="00EA482E"/>
    <w:rsid w:val="00EA50CB"/>
    <w:rsid w:val="00EB0578"/>
    <w:rsid w:val="00EB11C6"/>
    <w:rsid w:val="00EB2EAC"/>
    <w:rsid w:val="00EB2FD2"/>
    <w:rsid w:val="00EB69A6"/>
    <w:rsid w:val="00EC0616"/>
    <w:rsid w:val="00EC21C0"/>
    <w:rsid w:val="00EC3060"/>
    <w:rsid w:val="00ED05BF"/>
    <w:rsid w:val="00ED40F3"/>
    <w:rsid w:val="00ED47FD"/>
    <w:rsid w:val="00EE0800"/>
    <w:rsid w:val="00EE0E3D"/>
    <w:rsid w:val="00EE1BEA"/>
    <w:rsid w:val="00EE3412"/>
    <w:rsid w:val="00EE5A80"/>
    <w:rsid w:val="00EF09E4"/>
    <w:rsid w:val="00EF350F"/>
    <w:rsid w:val="00F04657"/>
    <w:rsid w:val="00F06447"/>
    <w:rsid w:val="00F0781F"/>
    <w:rsid w:val="00F1026E"/>
    <w:rsid w:val="00F13513"/>
    <w:rsid w:val="00F15D75"/>
    <w:rsid w:val="00F17A80"/>
    <w:rsid w:val="00F20026"/>
    <w:rsid w:val="00F20157"/>
    <w:rsid w:val="00F214E1"/>
    <w:rsid w:val="00F23658"/>
    <w:rsid w:val="00F26460"/>
    <w:rsid w:val="00F272B1"/>
    <w:rsid w:val="00F30586"/>
    <w:rsid w:val="00F312B3"/>
    <w:rsid w:val="00F312CA"/>
    <w:rsid w:val="00F31C76"/>
    <w:rsid w:val="00F35CD8"/>
    <w:rsid w:val="00F40F72"/>
    <w:rsid w:val="00F42614"/>
    <w:rsid w:val="00F43992"/>
    <w:rsid w:val="00F43F1B"/>
    <w:rsid w:val="00F50326"/>
    <w:rsid w:val="00F549E9"/>
    <w:rsid w:val="00F60EC5"/>
    <w:rsid w:val="00F64637"/>
    <w:rsid w:val="00F67467"/>
    <w:rsid w:val="00F7015D"/>
    <w:rsid w:val="00F70DF3"/>
    <w:rsid w:val="00F7190F"/>
    <w:rsid w:val="00F71CD2"/>
    <w:rsid w:val="00F76790"/>
    <w:rsid w:val="00F8384C"/>
    <w:rsid w:val="00F91FA9"/>
    <w:rsid w:val="00F922F9"/>
    <w:rsid w:val="00F97C1C"/>
    <w:rsid w:val="00FA07A5"/>
    <w:rsid w:val="00FA0C49"/>
    <w:rsid w:val="00FA1636"/>
    <w:rsid w:val="00FA32E3"/>
    <w:rsid w:val="00FA3FA1"/>
    <w:rsid w:val="00FA4520"/>
    <w:rsid w:val="00FA5E2D"/>
    <w:rsid w:val="00FA6814"/>
    <w:rsid w:val="00FB18D7"/>
    <w:rsid w:val="00FB2E3C"/>
    <w:rsid w:val="00FB3441"/>
    <w:rsid w:val="00FB7F0A"/>
    <w:rsid w:val="00FC012B"/>
    <w:rsid w:val="00FC025C"/>
    <w:rsid w:val="00FC4AD8"/>
    <w:rsid w:val="00FC5F60"/>
    <w:rsid w:val="00FC66CB"/>
    <w:rsid w:val="00FC6B73"/>
    <w:rsid w:val="00FC6C42"/>
    <w:rsid w:val="00FD22BF"/>
    <w:rsid w:val="00FD6F99"/>
    <w:rsid w:val="00FE29C0"/>
    <w:rsid w:val="00FE421A"/>
    <w:rsid w:val="00FF0665"/>
    <w:rsid w:val="00FF0D0C"/>
    <w:rsid w:val="00FF1B60"/>
    <w:rsid w:val="00FF3790"/>
    <w:rsid w:val="00FF5D66"/>
    <w:rsid w:val="69DBA0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67F47D"/>
  <w15:chartTrackingRefBased/>
  <w15:docId w15:val="{7696B893-ED51-4497-AB3F-400750C4C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4B58"/>
    <w:rPr>
      <w:sz w:val="24"/>
      <w:szCs w:val="24"/>
      <w:lang w:val="en-GB" w:eastAsia="en-US"/>
    </w:rPr>
  </w:style>
  <w:style w:type="paragraph" w:styleId="Heading1">
    <w:name w:val="heading 1"/>
    <w:aliases w:val="H1"/>
    <w:basedOn w:val="Normal"/>
    <w:next w:val="Normal"/>
    <w:qFormat/>
    <w:pPr>
      <w:keepNext/>
      <w:jc w:val="center"/>
      <w:outlineLvl w:val="0"/>
    </w:pPr>
    <w:rPr>
      <w:b/>
      <w:bCs/>
      <w:sz w:val="26"/>
      <w:lang w:val="lv-LV"/>
    </w:rPr>
  </w:style>
  <w:style w:type="paragraph" w:styleId="Heading2">
    <w:name w:val="heading 2"/>
    <w:basedOn w:val="Normal"/>
    <w:next w:val="Normal"/>
    <w:link w:val="Heading2Char"/>
    <w:qFormat/>
    <w:pPr>
      <w:keepNext/>
      <w:jc w:val="center"/>
      <w:outlineLvl w:val="1"/>
    </w:pPr>
    <w:rPr>
      <w:b/>
      <w:bCs/>
      <w:i/>
      <w:iCs/>
      <w:sz w:val="26"/>
      <w:lang w:val="x-none"/>
    </w:rPr>
  </w:style>
  <w:style w:type="paragraph" w:styleId="Heading3">
    <w:name w:val="heading 3"/>
    <w:basedOn w:val="Normal"/>
    <w:next w:val="Normal"/>
    <w:link w:val="Heading3Char"/>
    <w:qFormat/>
    <w:pPr>
      <w:keepNext/>
      <w:outlineLvl w:val="2"/>
    </w:pPr>
    <w:rPr>
      <w:b/>
      <w:bCs/>
      <w:sz w:val="22"/>
      <w:szCs w:val="20"/>
      <w:lang w:val="x-none"/>
    </w:rPr>
  </w:style>
  <w:style w:type="paragraph" w:styleId="Heading4">
    <w:name w:val="heading 4"/>
    <w:basedOn w:val="Normal"/>
    <w:next w:val="Normal"/>
    <w:qFormat/>
    <w:pPr>
      <w:keepNext/>
      <w:jc w:val="right"/>
      <w:outlineLvl w:val="3"/>
    </w:pPr>
    <w:rPr>
      <w:i/>
      <w:iCs/>
    </w:rPr>
  </w:style>
  <w:style w:type="paragraph" w:styleId="Heading5">
    <w:name w:val="heading 5"/>
    <w:basedOn w:val="Normal"/>
    <w:next w:val="Normal"/>
    <w:qFormat/>
    <w:pPr>
      <w:keepNext/>
      <w:spacing w:before="240" w:after="240"/>
      <w:jc w:val="center"/>
      <w:outlineLvl w:val="4"/>
    </w:pPr>
    <w:rPr>
      <w:rFonts w:ascii="Impact" w:hAnsi="Impact"/>
      <w:b/>
      <w:bCs/>
      <w:color w:val="0000FF"/>
      <w:sz w:val="44"/>
      <w:szCs w:val="28"/>
      <w:lang w:val="lv-LV"/>
    </w:rPr>
  </w:style>
  <w:style w:type="paragraph" w:styleId="Heading6">
    <w:name w:val="heading 6"/>
    <w:basedOn w:val="Normal"/>
    <w:next w:val="Normal"/>
    <w:qFormat/>
    <w:pPr>
      <w:keepNext/>
      <w:ind w:left="720"/>
      <w:outlineLvl w:val="5"/>
    </w:pPr>
    <w:rPr>
      <w:b/>
      <w:bCs/>
      <w:szCs w:val="28"/>
      <w:lang w:val="lv-LV"/>
    </w:rPr>
  </w:style>
  <w:style w:type="paragraph" w:styleId="Heading7">
    <w:name w:val="heading 7"/>
    <w:basedOn w:val="Normal"/>
    <w:next w:val="Normal"/>
    <w:qFormat/>
    <w:pPr>
      <w:keepNext/>
      <w:jc w:val="center"/>
      <w:outlineLvl w:val="6"/>
    </w:pPr>
    <w:rPr>
      <w:b/>
      <w:bCs/>
      <w:color w:val="0000FF"/>
    </w:rPr>
  </w:style>
  <w:style w:type="paragraph" w:styleId="Heading8">
    <w:name w:val="heading 8"/>
    <w:basedOn w:val="Normal"/>
    <w:next w:val="Normal"/>
    <w:qFormat/>
    <w:pPr>
      <w:keepNext/>
      <w:spacing w:before="240" w:after="240"/>
      <w:jc w:val="center"/>
      <w:outlineLvl w:val="7"/>
    </w:pPr>
    <w:rPr>
      <w:b/>
      <w:bCs/>
      <w:sz w:val="52"/>
      <w:szCs w:val="28"/>
      <w:lang w:val="lv-LV"/>
    </w:rPr>
  </w:style>
  <w:style w:type="paragraph" w:styleId="Heading9">
    <w:name w:val="heading 9"/>
    <w:basedOn w:val="Normal"/>
    <w:next w:val="Normal"/>
    <w:qFormat/>
    <w:pPr>
      <w:keepNext/>
      <w:jc w:val="center"/>
      <w:outlineLvl w:val="8"/>
    </w:pPr>
    <w:rPr>
      <w:i/>
      <w:iCs/>
      <w:color w:val="000080"/>
      <w:sz w:val="3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sz w:val="36"/>
      <w:lang w:val="lv-LV"/>
    </w:rPr>
  </w:style>
  <w:style w:type="paragraph" w:customStyle="1" w:styleId="naisf">
    <w:name w:val="naisf"/>
    <w:basedOn w:val="Normal"/>
    <w:pPr>
      <w:spacing w:before="100" w:beforeAutospacing="1" w:after="100" w:afterAutospacing="1"/>
      <w:jc w:val="both"/>
    </w:pPr>
  </w:style>
  <w:style w:type="paragraph" w:styleId="Header">
    <w:name w:val="header"/>
    <w:basedOn w:val="Normal"/>
    <w:link w:val="HeaderChar"/>
    <w:uiPriority w:val="99"/>
    <w:pPr>
      <w:tabs>
        <w:tab w:val="center" w:pos="4153"/>
        <w:tab w:val="right" w:pos="8306"/>
      </w:tabs>
    </w:pPr>
    <w:rPr>
      <w:sz w:val="28"/>
      <w:szCs w:val="20"/>
      <w:lang w:val="ru-RU"/>
    </w:rPr>
  </w:style>
  <w:style w:type="paragraph" w:styleId="BodyText2">
    <w:name w:val="Body Text 2"/>
    <w:basedOn w:val="Normal"/>
    <w:rPr>
      <w:sz w:val="28"/>
      <w:szCs w:val="20"/>
      <w:lang w:val="lv-LV"/>
    </w:rPr>
  </w:style>
  <w:style w:type="paragraph" w:styleId="BodyTextIndent">
    <w:name w:val="Body Text Indent"/>
    <w:basedOn w:val="Normal"/>
    <w:pPr>
      <w:ind w:left="360"/>
      <w:jc w:val="both"/>
    </w:pPr>
    <w:rPr>
      <w:i/>
      <w:iCs/>
      <w:lang w:val="lv-LV"/>
    </w:rPr>
  </w:style>
  <w:style w:type="paragraph" w:styleId="BodyTextIndent2">
    <w:name w:val="Body Text Indent 2"/>
    <w:basedOn w:val="Normal"/>
    <w:link w:val="BodyTextIndent2Char"/>
    <w:uiPriority w:val="99"/>
    <w:pPr>
      <w:ind w:left="426" w:hanging="426"/>
      <w:jc w:val="both"/>
    </w:pPr>
    <w:rPr>
      <w:szCs w:val="20"/>
      <w:lang w:val="x-none"/>
    </w:rPr>
  </w:style>
  <w:style w:type="paragraph" w:customStyle="1" w:styleId="appakspunkts">
    <w:name w:val="appakspunkts"/>
    <w:basedOn w:val="Normal"/>
    <w:pPr>
      <w:overflowPunct w:val="0"/>
      <w:autoSpaceDE w:val="0"/>
      <w:autoSpaceDN w:val="0"/>
      <w:adjustRightInd w:val="0"/>
      <w:ind w:left="720" w:hanging="720"/>
      <w:jc w:val="both"/>
      <w:textAlignment w:val="baseline"/>
    </w:pPr>
    <w:rPr>
      <w:rFonts w:ascii="BaltArial" w:hAnsi="BaltArial"/>
      <w:szCs w:val="20"/>
    </w:rPr>
  </w:style>
  <w:style w:type="paragraph" w:styleId="Footer">
    <w:name w:val="footer"/>
    <w:basedOn w:val="Normal"/>
    <w:link w:val="FooterChar"/>
    <w:uiPriority w:val="99"/>
    <w:pPr>
      <w:tabs>
        <w:tab w:val="center" w:pos="4153"/>
        <w:tab w:val="right" w:pos="8306"/>
      </w:tabs>
    </w:pPr>
    <w:rPr>
      <w:szCs w:val="20"/>
      <w:lang w:eastAsia="x-none"/>
    </w:rPr>
  </w:style>
  <w:style w:type="character" w:styleId="PageNumber">
    <w:name w:val="page number"/>
    <w:basedOn w:val="DefaultParagraphFont"/>
    <w:uiPriority w:val="99"/>
  </w:style>
  <w:style w:type="paragraph" w:styleId="BodyText3">
    <w:name w:val="Body Text 3"/>
    <w:basedOn w:val="Normal"/>
    <w:pPr>
      <w:jc w:val="right"/>
    </w:pPr>
    <w:rPr>
      <w:sz w:val="18"/>
    </w:rPr>
  </w:style>
  <w:style w:type="character" w:styleId="Hyperlink">
    <w:name w:val="Hyperlink"/>
    <w:uiPriority w:val="99"/>
    <w:rsid w:val="006F6876"/>
    <w:rPr>
      <w:color w:val="0000FF"/>
      <w:u w:val="single"/>
    </w:rPr>
  </w:style>
  <w:style w:type="character" w:styleId="FollowedHyperlink">
    <w:name w:val="FollowedHyperlink"/>
    <w:rsid w:val="005B5A57"/>
    <w:rPr>
      <w:color w:val="800080"/>
      <w:u w:val="single"/>
    </w:rPr>
  </w:style>
  <w:style w:type="paragraph" w:customStyle="1" w:styleId="a">
    <w:basedOn w:val="Normal"/>
    <w:rsid w:val="00334B58"/>
    <w:pPr>
      <w:spacing w:after="160" w:line="240" w:lineRule="exact"/>
    </w:pPr>
    <w:rPr>
      <w:rFonts w:ascii="Tahoma" w:hAnsi="Tahoma"/>
      <w:sz w:val="20"/>
      <w:szCs w:val="20"/>
      <w:lang w:val="en-US"/>
    </w:rPr>
  </w:style>
  <w:style w:type="paragraph" w:styleId="NormalWeb">
    <w:name w:val="Normal (Web)"/>
    <w:basedOn w:val="Normal"/>
    <w:link w:val="NormalWebChar"/>
    <w:uiPriority w:val="99"/>
    <w:rsid w:val="009527BE"/>
    <w:pPr>
      <w:spacing w:before="100" w:beforeAutospacing="1" w:after="100" w:afterAutospacing="1"/>
    </w:pPr>
  </w:style>
  <w:style w:type="paragraph" w:customStyle="1" w:styleId="MediumGrid21">
    <w:name w:val="Medium Grid 21"/>
    <w:qFormat/>
    <w:rsid w:val="009527BE"/>
    <w:rPr>
      <w:rFonts w:ascii="Calibri" w:eastAsia="Calibri" w:hAnsi="Calibri"/>
      <w:sz w:val="22"/>
      <w:szCs w:val="22"/>
      <w:lang w:val="lv-LV" w:eastAsia="en-US"/>
    </w:rPr>
  </w:style>
  <w:style w:type="character" w:customStyle="1" w:styleId="NormalWebChar">
    <w:name w:val="Normal (Web) Char"/>
    <w:link w:val="NormalWeb"/>
    <w:uiPriority w:val="99"/>
    <w:locked/>
    <w:rsid w:val="009527BE"/>
    <w:rPr>
      <w:sz w:val="24"/>
      <w:szCs w:val="24"/>
      <w:lang w:val="en-GB" w:eastAsia="en-US"/>
    </w:rPr>
  </w:style>
  <w:style w:type="paragraph" w:customStyle="1" w:styleId="Char">
    <w:name w:val="Char"/>
    <w:basedOn w:val="Normal"/>
    <w:rsid w:val="009527BE"/>
    <w:pPr>
      <w:spacing w:after="160" w:line="240" w:lineRule="exact"/>
    </w:pPr>
    <w:rPr>
      <w:rFonts w:ascii="Tahoma" w:hAnsi="Tahoma"/>
      <w:sz w:val="20"/>
      <w:szCs w:val="20"/>
      <w:lang w:val="en-US"/>
    </w:rPr>
  </w:style>
  <w:style w:type="paragraph" w:customStyle="1" w:styleId="Default">
    <w:name w:val="Default"/>
    <w:rsid w:val="00796754"/>
    <w:pPr>
      <w:autoSpaceDE w:val="0"/>
      <w:autoSpaceDN w:val="0"/>
      <w:adjustRightInd w:val="0"/>
    </w:pPr>
    <w:rPr>
      <w:rFonts w:ascii="Arial" w:eastAsia="Calibri" w:hAnsi="Arial" w:cs="Arial"/>
      <w:color w:val="000000"/>
      <w:sz w:val="24"/>
      <w:szCs w:val="24"/>
      <w:lang w:val="lv-LV" w:eastAsia="en-US"/>
    </w:rPr>
  </w:style>
  <w:style w:type="paragraph" w:customStyle="1" w:styleId="RakstzCharCharRakstzCharCharRakstz">
    <w:name w:val="Rakstz. Char Char Rakstz. Char Char Rakstz."/>
    <w:basedOn w:val="Normal"/>
    <w:rsid w:val="006C4656"/>
    <w:pPr>
      <w:spacing w:after="160" w:line="240" w:lineRule="exact"/>
    </w:pPr>
    <w:rPr>
      <w:rFonts w:ascii="Tahoma" w:hAnsi="Tahoma"/>
      <w:sz w:val="20"/>
      <w:szCs w:val="20"/>
      <w:lang w:val="en-US"/>
    </w:rPr>
  </w:style>
  <w:style w:type="character" w:customStyle="1" w:styleId="FooterChar">
    <w:name w:val="Footer Char"/>
    <w:link w:val="Footer"/>
    <w:uiPriority w:val="99"/>
    <w:locked/>
    <w:rsid w:val="00925B8F"/>
    <w:rPr>
      <w:sz w:val="24"/>
      <w:lang w:val="en-GB"/>
    </w:rPr>
  </w:style>
  <w:style w:type="character" w:customStyle="1" w:styleId="Heading2Char">
    <w:name w:val="Heading 2 Char"/>
    <w:link w:val="Heading2"/>
    <w:rsid w:val="00EE0E3D"/>
    <w:rPr>
      <w:b/>
      <w:bCs/>
      <w:i/>
      <w:iCs/>
      <w:sz w:val="26"/>
      <w:szCs w:val="24"/>
      <w:lang w:eastAsia="en-US"/>
    </w:rPr>
  </w:style>
  <w:style w:type="paragraph" w:customStyle="1" w:styleId="ColorfulList-Accent11">
    <w:name w:val="Colorful List - Accent 11"/>
    <w:basedOn w:val="Normal"/>
    <w:link w:val="ColorfulList-Accent1Char"/>
    <w:qFormat/>
    <w:rsid w:val="00EE0E3D"/>
    <w:pPr>
      <w:suppressAutoHyphens/>
      <w:spacing w:after="200" w:line="276" w:lineRule="auto"/>
      <w:ind w:left="720"/>
    </w:pPr>
    <w:rPr>
      <w:rFonts w:ascii="Calibri" w:hAnsi="Calibri"/>
      <w:sz w:val="22"/>
      <w:szCs w:val="22"/>
      <w:lang w:val="x-none" w:eastAsia="ar-SA"/>
    </w:rPr>
  </w:style>
  <w:style w:type="character" w:customStyle="1" w:styleId="ColorfulList-Accent1Char">
    <w:name w:val="Colorful List - Accent 1 Char"/>
    <w:link w:val="ColorfulList-Accent11"/>
    <w:rsid w:val="00EE0E3D"/>
    <w:rPr>
      <w:rFonts w:ascii="Calibri" w:hAnsi="Calibri" w:cs="Calibri"/>
      <w:sz w:val="22"/>
      <w:szCs w:val="22"/>
      <w:lang w:eastAsia="ar-SA"/>
    </w:rPr>
  </w:style>
  <w:style w:type="character" w:customStyle="1" w:styleId="BodyTextIndent2Char">
    <w:name w:val="Body Text Indent 2 Char"/>
    <w:link w:val="BodyTextIndent2"/>
    <w:uiPriority w:val="99"/>
    <w:rsid w:val="00EE0E3D"/>
    <w:rPr>
      <w:sz w:val="24"/>
      <w:lang w:eastAsia="en-US"/>
    </w:rPr>
  </w:style>
  <w:style w:type="paragraph" w:styleId="CommentText">
    <w:name w:val="annotation text"/>
    <w:basedOn w:val="Normal"/>
    <w:link w:val="CommentTextChar"/>
    <w:uiPriority w:val="99"/>
    <w:rsid w:val="00EE0E3D"/>
    <w:rPr>
      <w:sz w:val="20"/>
      <w:szCs w:val="20"/>
      <w:lang w:val="x-none"/>
    </w:rPr>
  </w:style>
  <w:style w:type="character" w:customStyle="1" w:styleId="CommentTextChar">
    <w:name w:val="Comment Text Char"/>
    <w:link w:val="CommentText"/>
    <w:uiPriority w:val="99"/>
    <w:rsid w:val="00EE0E3D"/>
    <w:rPr>
      <w:lang w:eastAsia="en-US"/>
    </w:rPr>
  </w:style>
  <w:style w:type="character" w:customStyle="1" w:styleId="HeaderChar">
    <w:name w:val="Header Char"/>
    <w:link w:val="Header"/>
    <w:uiPriority w:val="99"/>
    <w:rsid w:val="00EE0E3D"/>
    <w:rPr>
      <w:sz w:val="28"/>
      <w:lang w:val="ru-RU" w:eastAsia="en-US"/>
    </w:rPr>
  </w:style>
  <w:style w:type="character" w:customStyle="1" w:styleId="Heading3Char">
    <w:name w:val="Heading 3 Char"/>
    <w:link w:val="Heading3"/>
    <w:rsid w:val="00EE0E3D"/>
    <w:rPr>
      <w:b/>
      <w:bCs/>
      <w:sz w:val="22"/>
      <w:lang w:eastAsia="en-US"/>
    </w:rPr>
  </w:style>
  <w:style w:type="character" w:styleId="Strong">
    <w:name w:val="Strong"/>
    <w:uiPriority w:val="22"/>
    <w:qFormat/>
    <w:rsid w:val="00EE0E3D"/>
    <w:rPr>
      <w:b/>
      <w:bCs/>
    </w:rPr>
  </w:style>
  <w:style w:type="character" w:customStyle="1" w:styleId="apple-converted-space">
    <w:name w:val="apple-converted-space"/>
    <w:rsid w:val="005240E3"/>
  </w:style>
  <w:style w:type="table" w:styleId="TableGrid">
    <w:name w:val="Table Grid"/>
    <w:basedOn w:val="TableNormal"/>
    <w:uiPriority w:val="59"/>
    <w:rsid w:val="00C40C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yle 1,PPS_Bullet,Normal bullet 2,Bullet list,List Paragraph1,Saistīto dokumentu saraksts,Numurets,Strip,H&amp;P List Paragraph,2,Saraksta rindkopa,Virsraksti,Numbered Para 1,Dot pt,No Spacing1,List Paragraph Char Char Char,Indicator Text"/>
    <w:basedOn w:val="Normal"/>
    <w:link w:val="ListParagraphChar"/>
    <w:uiPriority w:val="34"/>
    <w:qFormat/>
    <w:rsid w:val="002B7D83"/>
    <w:pPr>
      <w:ind w:left="720"/>
    </w:pPr>
    <w:rPr>
      <w:lang w:val="x-none"/>
    </w:rPr>
  </w:style>
  <w:style w:type="character" w:customStyle="1" w:styleId="ListParagraphChar">
    <w:name w:val="List Paragraph Char"/>
    <w:aliases w:val="Syle 1 Char,PPS_Bullet Char,Normal bullet 2 Char,Bullet list Char,List Paragraph1 Char,Saistīto dokumentu saraksts Char,Numurets Char,Strip Char,H&amp;P List Paragraph Char,2 Char,Saraksta rindkopa Char,Virsraksti Char,Dot pt Char"/>
    <w:link w:val="ListParagraph"/>
    <w:uiPriority w:val="34"/>
    <w:qFormat/>
    <w:locked/>
    <w:rsid w:val="002B7D83"/>
    <w:rPr>
      <w:sz w:val="24"/>
      <w:szCs w:val="24"/>
      <w:lang w:eastAsia="en-US"/>
    </w:rPr>
  </w:style>
  <w:style w:type="character" w:styleId="CommentReference">
    <w:name w:val="annotation reference"/>
    <w:uiPriority w:val="99"/>
    <w:semiHidden/>
    <w:unhideWhenUsed/>
    <w:rsid w:val="002E4AA6"/>
    <w:rPr>
      <w:sz w:val="16"/>
      <w:szCs w:val="16"/>
    </w:rPr>
  </w:style>
  <w:style w:type="paragraph" w:styleId="CommentSubject">
    <w:name w:val="annotation subject"/>
    <w:basedOn w:val="CommentText"/>
    <w:next w:val="CommentText"/>
    <w:link w:val="CommentSubjectChar"/>
    <w:uiPriority w:val="99"/>
    <w:semiHidden/>
    <w:unhideWhenUsed/>
    <w:rsid w:val="002E4AA6"/>
    <w:rPr>
      <w:b/>
      <w:bCs/>
      <w:lang w:val="en-GB"/>
    </w:rPr>
  </w:style>
  <w:style w:type="character" w:customStyle="1" w:styleId="CommentSubjectChar">
    <w:name w:val="Comment Subject Char"/>
    <w:link w:val="CommentSubject"/>
    <w:uiPriority w:val="99"/>
    <w:semiHidden/>
    <w:rsid w:val="002E4AA6"/>
    <w:rPr>
      <w:b/>
      <w:bCs/>
      <w:lang w:val="en-GB" w:eastAsia="en-US"/>
    </w:rPr>
  </w:style>
  <w:style w:type="paragraph" w:styleId="BalloonText">
    <w:name w:val="Balloon Text"/>
    <w:basedOn w:val="Normal"/>
    <w:link w:val="BalloonTextChar"/>
    <w:uiPriority w:val="99"/>
    <w:semiHidden/>
    <w:unhideWhenUsed/>
    <w:rsid w:val="002E4AA6"/>
    <w:rPr>
      <w:rFonts w:ascii="Tahoma" w:hAnsi="Tahoma" w:cs="Tahoma"/>
      <w:sz w:val="16"/>
      <w:szCs w:val="16"/>
    </w:rPr>
  </w:style>
  <w:style w:type="character" w:customStyle="1" w:styleId="BalloonTextChar">
    <w:name w:val="Balloon Text Char"/>
    <w:link w:val="BalloonText"/>
    <w:uiPriority w:val="99"/>
    <w:semiHidden/>
    <w:rsid w:val="002E4AA6"/>
    <w:rPr>
      <w:rFonts w:ascii="Tahoma" w:hAnsi="Tahoma" w:cs="Tahoma"/>
      <w:sz w:val="16"/>
      <w:szCs w:val="16"/>
      <w:lang w:val="en-GB" w:eastAsia="en-US"/>
    </w:rPr>
  </w:style>
  <w:style w:type="paragraph" w:customStyle="1" w:styleId="Punkts">
    <w:name w:val="Punkts"/>
    <w:basedOn w:val="Normal"/>
    <w:next w:val="Apakpunkts"/>
    <w:rsid w:val="006424ED"/>
    <w:pPr>
      <w:numPr>
        <w:numId w:val="3"/>
      </w:numPr>
    </w:pPr>
    <w:rPr>
      <w:rFonts w:ascii="Arial" w:hAnsi="Arial"/>
      <w:b/>
      <w:sz w:val="20"/>
      <w:lang w:val="lv-LV" w:eastAsia="lv-LV"/>
    </w:rPr>
  </w:style>
  <w:style w:type="paragraph" w:customStyle="1" w:styleId="Apakpunkts">
    <w:name w:val="Apakšpunkts"/>
    <w:basedOn w:val="Normal"/>
    <w:rsid w:val="006424ED"/>
    <w:pPr>
      <w:numPr>
        <w:ilvl w:val="1"/>
        <w:numId w:val="3"/>
      </w:numPr>
    </w:pPr>
    <w:rPr>
      <w:rFonts w:ascii="Arial" w:hAnsi="Arial"/>
      <w:b/>
      <w:sz w:val="20"/>
      <w:lang w:val="x-none" w:eastAsia="x-none"/>
    </w:rPr>
  </w:style>
  <w:style w:type="paragraph" w:customStyle="1" w:styleId="Paragrfs">
    <w:name w:val="Paragrāfs"/>
    <w:basedOn w:val="Normal"/>
    <w:next w:val="Normal"/>
    <w:rsid w:val="006424ED"/>
    <w:pPr>
      <w:numPr>
        <w:ilvl w:val="2"/>
        <w:numId w:val="3"/>
      </w:numPr>
      <w:jc w:val="both"/>
    </w:pPr>
    <w:rPr>
      <w:rFonts w:ascii="Arial" w:hAnsi="Arial"/>
      <w:sz w:val="20"/>
      <w:lang w:val="lv-LV" w:eastAsia="lv-LV"/>
    </w:rPr>
  </w:style>
  <w:style w:type="character" w:customStyle="1" w:styleId="moze-large">
    <w:name w:val="moze-large"/>
    <w:rsid w:val="001330F0"/>
  </w:style>
  <w:style w:type="character" w:styleId="UnresolvedMention">
    <w:name w:val="Unresolved Mention"/>
    <w:uiPriority w:val="99"/>
    <w:semiHidden/>
    <w:unhideWhenUsed/>
    <w:rsid w:val="00A54B60"/>
    <w:rPr>
      <w:color w:val="605E5C"/>
      <w:shd w:val="clear" w:color="auto" w:fill="E1DFDD"/>
    </w:rPr>
  </w:style>
  <w:style w:type="paragraph" w:customStyle="1" w:styleId="1Lgumam">
    <w:name w:val="1. Līgumam"/>
    <w:basedOn w:val="Normal"/>
    <w:qFormat/>
    <w:rsid w:val="00297F72"/>
    <w:pPr>
      <w:numPr>
        <w:numId w:val="18"/>
      </w:numPr>
      <w:tabs>
        <w:tab w:val="num" w:pos="720"/>
      </w:tabs>
      <w:ind w:left="720"/>
    </w:pPr>
    <w:rPr>
      <w:rFonts w:eastAsia="Calibri"/>
      <w:b/>
      <w:lang w:eastAsia="en-GB"/>
    </w:rPr>
  </w:style>
  <w:style w:type="paragraph" w:customStyle="1" w:styleId="11Lgumam">
    <w:name w:val="1.1. Līgumam"/>
    <w:basedOn w:val="Normal"/>
    <w:qFormat/>
    <w:rsid w:val="00297F72"/>
    <w:pPr>
      <w:numPr>
        <w:ilvl w:val="1"/>
        <w:numId w:val="18"/>
      </w:numPr>
      <w:tabs>
        <w:tab w:val="num" w:pos="1440"/>
      </w:tabs>
      <w:ind w:left="567" w:hanging="567"/>
    </w:pPr>
    <w:rPr>
      <w:rFonts w:eastAsia="Calibri"/>
      <w:lang w:eastAsia="en-GB"/>
    </w:rPr>
  </w:style>
  <w:style w:type="paragraph" w:customStyle="1" w:styleId="111Lgumam">
    <w:name w:val="1.1.1. Līgumam"/>
    <w:basedOn w:val="Normal"/>
    <w:link w:val="111LgumamChar"/>
    <w:qFormat/>
    <w:rsid w:val="00297F72"/>
    <w:pPr>
      <w:numPr>
        <w:ilvl w:val="2"/>
        <w:numId w:val="18"/>
      </w:numPr>
    </w:pPr>
    <w:rPr>
      <w:rFonts w:eastAsia="Calibri"/>
      <w:lang w:eastAsia="en-GB"/>
    </w:rPr>
  </w:style>
  <w:style w:type="paragraph" w:customStyle="1" w:styleId="1111lgumam">
    <w:name w:val="1.1.1.1. līgumam"/>
    <w:basedOn w:val="Normal"/>
    <w:qFormat/>
    <w:rsid w:val="00297F72"/>
    <w:pPr>
      <w:numPr>
        <w:ilvl w:val="3"/>
        <w:numId w:val="18"/>
      </w:numPr>
      <w:tabs>
        <w:tab w:val="num" w:pos="2880"/>
      </w:tabs>
      <w:ind w:left="2410" w:hanging="905"/>
    </w:pPr>
    <w:rPr>
      <w:rFonts w:eastAsia="Calibri"/>
      <w:lang w:eastAsia="en-GB"/>
    </w:rPr>
  </w:style>
  <w:style w:type="character" w:customStyle="1" w:styleId="111LgumamChar">
    <w:name w:val="1.1.1. Līgumam Char"/>
    <w:link w:val="111Lgumam"/>
    <w:rsid w:val="00297F72"/>
    <w:rPr>
      <w:rFonts w:eastAsia="Calibri"/>
      <w:sz w:val="24"/>
      <w:szCs w:val="24"/>
      <w:lang w:val="en-GB" w:eastAsia="en-GB"/>
    </w:rPr>
  </w:style>
  <w:style w:type="paragraph" w:styleId="Revision">
    <w:name w:val="Revision"/>
    <w:hidden/>
    <w:uiPriority w:val="99"/>
    <w:semiHidden/>
    <w:rsid w:val="002555AF"/>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17520">
      <w:bodyDiv w:val="1"/>
      <w:marLeft w:val="0"/>
      <w:marRight w:val="0"/>
      <w:marTop w:val="0"/>
      <w:marBottom w:val="0"/>
      <w:divBdr>
        <w:top w:val="none" w:sz="0" w:space="0" w:color="auto"/>
        <w:left w:val="none" w:sz="0" w:space="0" w:color="auto"/>
        <w:bottom w:val="none" w:sz="0" w:space="0" w:color="auto"/>
        <w:right w:val="none" w:sz="0" w:space="0" w:color="auto"/>
      </w:divBdr>
    </w:div>
    <w:div w:id="219754336">
      <w:bodyDiv w:val="1"/>
      <w:marLeft w:val="0"/>
      <w:marRight w:val="0"/>
      <w:marTop w:val="0"/>
      <w:marBottom w:val="0"/>
      <w:divBdr>
        <w:top w:val="none" w:sz="0" w:space="0" w:color="auto"/>
        <w:left w:val="none" w:sz="0" w:space="0" w:color="auto"/>
        <w:bottom w:val="none" w:sz="0" w:space="0" w:color="auto"/>
        <w:right w:val="none" w:sz="0" w:space="0" w:color="auto"/>
      </w:divBdr>
    </w:div>
    <w:div w:id="256207696">
      <w:bodyDiv w:val="1"/>
      <w:marLeft w:val="0"/>
      <w:marRight w:val="0"/>
      <w:marTop w:val="0"/>
      <w:marBottom w:val="0"/>
      <w:divBdr>
        <w:top w:val="none" w:sz="0" w:space="0" w:color="auto"/>
        <w:left w:val="none" w:sz="0" w:space="0" w:color="auto"/>
        <w:bottom w:val="none" w:sz="0" w:space="0" w:color="auto"/>
        <w:right w:val="none" w:sz="0" w:space="0" w:color="auto"/>
      </w:divBdr>
    </w:div>
    <w:div w:id="270209493">
      <w:bodyDiv w:val="1"/>
      <w:marLeft w:val="0"/>
      <w:marRight w:val="0"/>
      <w:marTop w:val="0"/>
      <w:marBottom w:val="0"/>
      <w:divBdr>
        <w:top w:val="none" w:sz="0" w:space="0" w:color="auto"/>
        <w:left w:val="none" w:sz="0" w:space="0" w:color="auto"/>
        <w:bottom w:val="none" w:sz="0" w:space="0" w:color="auto"/>
        <w:right w:val="none" w:sz="0" w:space="0" w:color="auto"/>
      </w:divBdr>
    </w:div>
    <w:div w:id="342441913">
      <w:bodyDiv w:val="1"/>
      <w:marLeft w:val="0"/>
      <w:marRight w:val="0"/>
      <w:marTop w:val="0"/>
      <w:marBottom w:val="0"/>
      <w:divBdr>
        <w:top w:val="none" w:sz="0" w:space="0" w:color="auto"/>
        <w:left w:val="none" w:sz="0" w:space="0" w:color="auto"/>
        <w:bottom w:val="none" w:sz="0" w:space="0" w:color="auto"/>
        <w:right w:val="none" w:sz="0" w:space="0" w:color="auto"/>
      </w:divBdr>
    </w:div>
    <w:div w:id="404424078">
      <w:bodyDiv w:val="1"/>
      <w:marLeft w:val="0"/>
      <w:marRight w:val="0"/>
      <w:marTop w:val="0"/>
      <w:marBottom w:val="0"/>
      <w:divBdr>
        <w:top w:val="none" w:sz="0" w:space="0" w:color="auto"/>
        <w:left w:val="none" w:sz="0" w:space="0" w:color="auto"/>
        <w:bottom w:val="none" w:sz="0" w:space="0" w:color="auto"/>
        <w:right w:val="none" w:sz="0" w:space="0" w:color="auto"/>
      </w:divBdr>
    </w:div>
    <w:div w:id="627662829">
      <w:bodyDiv w:val="1"/>
      <w:marLeft w:val="0"/>
      <w:marRight w:val="0"/>
      <w:marTop w:val="0"/>
      <w:marBottom w:val="0"/>
      <w:divBdr>
        <w:top w:val="none" w:sz="0" w:space="0" w:color="auto"/>
        <w:left w:val="none" w:sz="0" w:space="0" w:color="auto"/>
        <w:bottom w:val="none" w:sz="0" w:space="0" w:color="auto"/>
        <w:right w:val="none" w:sz="0" w:space="0" w:color="auto"/>
      </w:divBdr>
    </w:div>
    <w:div w:id="822043249">
      <w:bodyDiv w:val="1"/>
      <w:marLeft w:val="0"/>
      <w:marRight w:val="0"/>
      <w:marTop w:val="0"/>
      <w:marBottom w:val="0"/>
      <w:divBdr>
        <w:top w:val="none" w:sz="0" w:space="0" w:color="auto"/>
        <w:left w:val="none" w:sz="0" w:space="0" w:color="auto"/>
        <w:bottom w:val="none" w:sz="0" w:space="0" w:color="auto"/>
        <w:right w:val="none" w:sz="0" w:space="0" w:color="auto"/>
      </w:divBdr>
    </w:div>
    <w:div w:id="1199507222">
      <w:bodyDiv w:val="1"/>
      <w:marLeft w:val="0"/>
      <w:marRight w:val="0"/>
      <w:marTop w:val="0"/>
      <w:marBottom w:val="0"/>
      <w:divBdr>
        <w:top w:val="none" w:sz="0" w:space="0" w:color="auto"/>
        <w:left w:val="none" w:sz="0" w:space="0" w:color="auto"/>
        <w:bottom w:val="none" w:sz="0" w:space="0" w:color="auto"/>
        <w:right w:val="none" w:sz="0" w:space="0" w:color="auto"/>
      </w:divBdr>
    </w:div>
    <w:div w:id="1260717840">
      <w:bodyDiv w:val="1"/>
      <w:marLeft w:val="0"/>
      <w:marRight w:val="0"/>
      <w:marTop w:val="0"/>
      <w:marBottom w:val="0"/>
      <w:divBdr>
        <w:top w:val="none" w:sz="0" w:space="0" w:color="auto"/>
        <w:left w:val="none" w:sz="0" w:space="0" w:color="auto"/>
        <w:bottom w:val="none" w:sz="0" w:space="0" w:color="auto"/>
        <w:right w:val="none" w:sz="0" w:space="0" w:color="auto"/>
      </w:divBdr>
    </w:div>
    <w:div w:id="1368868594">
      <w:bodyDiv w:val="1"/>
      <w:marLeft w:val="0"/>
      <w:marRight w:val="0"/>
      <w:marTop w:val="0"/>
      <w:marBottom w:val="0"/>
      <w:divBdr>
        <w:top w:val="none" w:sz="0" w:space="0" w:color="auto"/>
        <w:left w:val="none" w:sz="0" w:space="0" w:color="auto"/>
        <w:bottom w:val="none" w:sz="0" w:space="0" w:color="auto"/>
        <w:right w:val="none" w:sz="0" w:space="0" w:color="auto"/>
      </w:divBdr>
    </w:div>
    <w:div w:id="1847095026">
      <w:bodyDiv w:val="1"/>
      <w:marLeft w:val="0"/>
      <w:marRight w:val="0"/>
      <w:marTop w:val="0"/>
      <w:marBottom w:val="0"/>
      <w:divBdr>
        <w:top w:val="none" w:sz="0" w:space="0" w:color="auto"/>
        <w:left w:val="none" w:sz="0" w:space="0" w:color="auto"/>
        <w:bottom w:val="none" w:sz="0" w:space="0" w:color="auto"/>
        <w:right w:val="none" w:sz="0" w:space="0" w:color="auto"/>
      </w:divBdr>
    </w:div>
    <w:div w:id="1938515694">
      <w:bodyDiv w:val="1"/>
      <w:marLeft w:val="0"/>
      <w:marRight w:val="0"/>
      <w:marTop w:val="0"/>
      <w:marBottom w:val="0"/>
      <w:divBdr>
        <w:top w:val="none" w:sz="0" w:space="0" w:color="auto"/>
        <w:left w:val="none" w:sz="0" w:space="0" w:color="auto"/>
        <w:bottom w:val="none" w:sz="0" w:space="0" w:color="auto"/>
        <w:right w:val="none" w:sz="0" w:space="0" w:color="auto"/>
      </w:divBdr>
    </w:div>
    <w:div w:id="21236437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df.lv" TargetMode="External"/><Relationship Id="rId18" Type="http://schemas.openxmlformats.org/officeDocument/2006/relationships/image" Target="media/image2.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ldf@ldf.lv"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mailto:ldf@ldf.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ldf.lv"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baiba.strazdina@ldf.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8e55726-67d4-4328-bad5-5ea71879f3af" xsi:nil="true"/>
    <lcf76f155ced4ddcb4097134ff3c332f xmlns="a0999877-bd95-4f8f-be41-ede8b7af2e63">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3F305B8DBBC66246B0F23DE4FB36BCF5" ma:contentTypeVersion="14" ma:contentTypeDescription="Create a new document." ma:contentTypeScope="" ma:versionID="e392919dd00e266cdea0926dc63f7569">
  <xsd:schema xmlns:xsd="http://www.w3.org/2001/XMLSchema" xmlns:xs="http://www.w3.org/2001/XMLSchema" xmlns:p="http://schemas.microsoft.com/office/2006/metadata/properties" xmlns:ns2="a0999877-bd95-4f8f-be41-ede8b7af2e63" xmlns:ns3="f8e55726-67d4-4328-bad5-5ea71879f3af" targetNamespace="http://schemas.microsoft.com/office/2006/metadata/properties" ma:root="true" ma:fieldsID="0609238db246cf31c766174b08fcb45c" ns2:_="" ns3:_="">
    <xsd:import namespace="a0999877-bd95-4f8f-be41-ede8b7af2e63"/>
    <xsd:import namespace="f8e55726-67d4-4328-bad5-5ea71879f3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99877-bd95-4f8f-be41-ede8b7af2e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401e77-0a36-4787-be07-4ce7679a92c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e55726-67d4-4328-bad5-5ea71879f3a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bab4a67-a267-4b10-936f-0d9519577949}" ma:internalName="TaxCatchAll" ma:showField="CatchAllData" ma:web="f8e55726-67d4-4328-bad5-5ea71879f3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3C7F79-982C-42FD-B471-30DB6D9FD147}">
  <ds:schemaRefs>
    <ds:schemaRef ds:uri="http://schemas.microsoft.com/sharepoint/v3/contenttype/forms"/>
  </ds:schemaRefs>
</ds:datastoreItem>
</file>

<file path=customXml/itemProps2.xml><?xml version="1.0" encoding="utf-8"?>
<ds:datastoreItem xmlns:ds="http://schemas.openxmlformats.org/officeDocument/2006/customXml" ds:itemID="{3F2147F7-7599-4C0C-B792-F22CE8CACD63}">
  <ds:schemaRefs>
    <ds:schemaRef ds:uri="http://schemas.microsoft.com/office/2006/metadata/properties"/>
    <ds:schemaRef ds:uri="http://schemas.microsoft.com/office/infopath/2007/PartnerControls"/>
    <ds:schemaRef ds:uri="f8e55726-67d4-4328-bad5-5ea71879f3af"/>
    <ds:schemaRef ds:uri="a0999877-bd95-4f8f-be41-ede8b7af2e63"/>
  </ds:schemaRefs>
</ds:datastoreItem>
</file>

<file path=customXml/itemProps3.xml><?xml version="1.0" encoding="utf-8"?>
<ds:datastoreItem xmlns:ds="http://schemas.openxmlformats.org/officeDocument/2006/customXml" ds:itemID="{64EA6491-2008-4270-A931-07637F7DD9EE}">
  <ds:schemaRefs>
    <ds:schemaRef ds:uri="http://schemas.microsoft.com/office/2006/metadata/longProperties"/>
  </ds:schemaRefs>
</ds:datastoreItem>
</file>

<file path=customXml/itemProps4.xml><?xml version="1.0" encoding="utf-8"?>
<ds:datastoreItem xmlns:ds="http://schemas.openxmlformats.org/officeDocument/2006/customXml" ds:itemID="{FB2DA60C-BC74-40C8-B7F3-6ECAB710E810}">
  <ds:schemaRefs>
    <ds:schemaRef ds:uri="http://schemas.openxmlformats.org/officeDocument/2006/bibliography"/>
  </ds:schemaRefs>
</ds:datastoreItem>
</file>

<file path=customXml/itemProps5.xml><?xml version="1.0" encoding="utf-8"?>
<ds:datastoreItem xmlns:ds="http://schemas.openxmlformats.org/officeDocument/2006/customXml" ds:itemID="{72A31DAE-86DE-4502-A9D1-62EF886D9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99877-bd95-4f8f-be41-ede8b7af2e63"/>
    <ds:schemaRef ds:uri="f8e55726-67d4-4328-bad5-5ea71879f3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2165</Words>
  <Characters>12341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Pudane</dc:creator>
  <cp:keywords/>
  <cp:lastModifiedBy>Nora  Rustanoviča</cp:lastModifiedBy>
  <cp:revision>3</cp:revision>
  <cp:lastPrinted>2022-11-15T04:42:00Z</cp:lastPrinted>
  <dcterms:created xsi:type="dcterms:W3CDTF">2026-07-21T18:28:00Z</dcterms:created>
  <dcterms:modified xsi:type="dcterms:W3CDTF">2026-07-21T18:29:00Z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Nora</vt:lpwstr>
  </property>
  <property fmtid="{D5CDD505-2E9C-101B-9397-08002B2CF9AE}" pid="3" name="Order">
    <vt:lpwstr>33783800.0000000</vt:lpwstr>
  </property>
  <property fmtid="{D5CDD505-2E9C-101B-9397-08002B2CF9AE}" pid="4" name="display_urn:schemas-microsoft-com:office:office#Author">
    <vt:lpwstr>Nora</vt:lpwstr>
  </property>
  <property fmtid="{D5CDD505-2E9C-101B-9397-08002B2CF9AE}" pid="5" name="ContentTypeId">
    <vt:lpwstr>0x0101003F305B8DBBC66246B0F23DE4FB36BCF5</vt:lpwstr>
  </property>
  <property fmtid="{D5CDD505-2E9C-101B-9397-08002B2CF9AE}" pid="6" name="MediaServiceImageTags">
    <vt:lpwstr/>
  </property>
</Properties>
</file>